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1F" w:rsidRPr="00552970" w:rsidRDefault="00F45E1F" w:rsidP="00F45E1F">
      <w:pPr>
        <w:autoSpaceDE w:val="0"/>
        <w:ind w:left="5103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  <w:r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УТВЕРЖДЁН</w:t>
      </w:r>
    </w:p>
    <w:p w:rsidR="00F45E1F" w:rsidRPr="00552970" w:rsidRDefault="00F45E1F" w:rsidP="00F45E1F">
      <w:pPr>
        <w:autoSpaceDE w:val="0"/>
        <w:ind w:left="5103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  <w:r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постановлением администрации города Ульяновска</w:t>
      </w:r>
    </w:p>
    <w:p w:rsidR="00F45E1F" w:rsidRPr="00552970" w:rsidRDefault="00F45E1F" w:rsidP="00F45E1F">
      <w:pPr>
        <w:autoSpaceDE w:val="0"/>
        <w:ind w:left="5103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  <w:r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от _______________ № _________</w:t>
      </w:r>
    </w:p>
    <w:p w:rsidR="00F45E1F" w:rsidRPr="00552970" w:rsidRDefault="00F45E1F" w:rsidP="00DB2641">
      <w:pPr>
        <w:autoSpaceDE w:val="0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</w:p>
    <w:p w:rsidR="00D11970" w:rsidRPr="00552970" w:rsidRDefault="00D11970" w:rsidP="00DB2641">
      <w:pPr>
        <w:autoSpaceDE w:val="0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</w:p>
    <w:p w:rsidR="00B63EEA" w:rsidRPr="00552970" w:rsidRDefault="00D11970" w:rsidP="00DB2641">
      <w:pPr>
        <w:autoSpaceDE w:val="0"/>
        <w:jc w:val="center"/>
        <w:rPr>
          <w:rFonts w:ascii="PT Astra Serif" w:eastAsiaTheme="minorHAnsi" w:hAnsi="PT Astra Serif"/>
          <w:b/>
          <w:sz w:val="28"/>
          <w:szCs w:val="28"/>
          <w:lang w:val="ru-RU" w:eastAsia="en-US"/>
        </w:rPr>
      </w:pPr>
      <w:r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АДМИНИСТРАТИВНЫЙ РЕГЛАМЕНТ</w:t>
      </w:r>
    </w:p>
    <w:p w:rsidR="00B63EEA" w:rsidRPr="00552970" w:rsidRDefault="00B63EEA" w:rsidP="00DB2641">
      <w:pPr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пред</w:t>
      </w:r>
      <w:r w:rsidR="00D11970"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оставления муниципальной услуги</w:t>
      </w:r>
      <w:r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«</w:t>
      </w:r>
      <w:r w:rsidRPr="00552970">
        <w:rPr>
          <w:rFonts w:ascii="PT Astra Serif" w:hAnsi="PT Astra Serif" w:cs="Arial"/>
          <w:b/>
          <w:sz w:val="28"/>
          <w:szCs w:val="28"/>
          <w:lang w:val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средства, в случае, </w:t>
      </w:r>
      <w:r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="00F45E1F"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муниципального образования «город Ульяновск»</w:t>
      </w:r>
      <w:r w:rsidR="00354F35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</w:t>
      </w:r>
      <w:r w:rsidR="00354F35" w:rsidRPr="00354F35">
        <w:rPr>
          <w:rFonts w:ascii="PT Astra Serif" w:eastAsia="Calibri" w:hAnsi="PT Astra Serif"/>
          <w:b/>
          <w:bCs/>
          <w:sz w:val="28"/>
          <w:szCs w:val="28"/>
          <w:lang w:val="ru-RU"/>
        </w:rPr>
        <w:t>Ульяновской области</w:t>
      </w:r>
      <w:r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, при условии, что маршрут</w:t>
      </w:r>
      <w:r w:rsidR="0032280F" w:rsidRPr="0032280F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такого транспортного средства</w:t>
      </w:r>
      <w:r w:rsidR="0032280F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проходит в границах муниципального образования «город Ульяновск»</w:t>
      </w:r>
      <w:r w:rsidR="00254CBA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Ульяновской области </w:t>
      </w:r>
      <w:r w:rsidR="0032280F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и указанный маршрут</w:t>
      </w:r>
      <w:r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, часть маршрута не проходят по автомобильным дорогам федерального, регионального или межмуниципального, местного значения</w:t>
      </w:r>
      <w:r w:rsidR="00844FCF">
        <w:rPr>
          <w:rFonts w:ascii="PT Astra Serif" w:eastAsiaTheme="minorHAnsi" w:hAnsi="PT Astra Serif"/>
          <w:b/>
          <w:sz w:val="28"/>
          <w:szCs w:val="28"/>
          <w:lang w:val="ru-RU" w:eastAsia="en-US"/>
        </w:rPr>
        <w:t xml:space="preserve"> муниципального района</w:t>
      </w:r>
      <w:r w:rsidRPr="00552970">
        <w:rPr>
          <w:rFonts w:ascii="PT Astra Serif" w:eastAsiaTheme="minorHAnsi" w:hAnsi="PT Astra Serif"/>
          <w:b/>
          <w:sz w:val="28"/>
          <w:szCs w:val="28"/>
          <w:lang w:val="ru-RU" w:eastAsia="en-US"/>
        </w:rPr>
        <w:t>, участкам таких автомобильных дорог»</w:t>
      </w:r>
    </w:p>
    <w:p w:rsidR="00B63EEA" w:rsidRPr="00552970" w:rsidRDefault="00B63EEA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Par50"/>
      <w:bookmarkEnd w:id="0"/>
    </w:p>
    <w:p w:rsidR="00B63EEA" w:rsidRPr="001601B3" w:rsidRDefault="00B63EEA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1601B3">
        <w:rPr>
          <w:rFonts w:ascii="PT Astra Serif" w:hAnsi="PT Astra Serif"/>
          <w:sz w:val="28"/>
          <w:szCs w:val="28"/>
          <w:lang w:val="ru-RU"/>
        </w:rPr>
        <w:t>1. Общие положения</w:t>
      </w:r>
    </w:p>
    <w:p w:rsidR="00B63EEA" w:rsidRPr="001601B3" w:rsidRDefault="00B63EEA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63EEA" w:rsidRPr="001601B3" w:rsidRDefault="00B63EEA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1601B3">
        <w:rPr>
          <w:rFonts w:ascii="PT Astra Serif" w:hAnsi="PT Astra Serif"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B63EEA" w:rsidRPr="00552970" w:rsidRDefault="00B63EEA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63EEA" w:rsidRPr="00552970" w:rsidRDefault="00B63EEA" w:rsidP="00523337">
      <w:pPr>
        <w:autoSpaceDE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bookmarkStart w:id="1" w:name="Par52"/>
      <w:bookmarkEnd w:id="1"/>
      <w:r w:rsidRPr="00552970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</w:t>
      </w:r>
      <w:r w:rsidR="00523337" w:rsidRPr="00552970">
        <w:rPr>
          <w:rFonts w:ascii="PT Astra Serif" w:hAnsi="PT Astra Serif"/>
          <w:sz w:val="28"/>
          <w:szCs w:val="28"/>
          <w:lang w:val="ru-RU"/>
        </w:rPr>
        <w:t>администрацией города Ульяно</w:t>
      </w:r>
      <w:r w:rsidR="00F1248A" w:rsidRPr="00552970">
        <w:rPr>
          <w:rFonts w:ascii="PT Astra Serif" w:hAnsi="PT Astra Serif"/>
          <w:sz w:val="28"/>
          <w:szCs w:val="28"/>
          <w:lang w:val="ru-RU"/>
        </w:rPr>
        <w:t>в</w:t>
      </w:r>
      <w:r w:rsidR="00523337" w:rsidRPr="00552970">
        <w:rPr>
          <w:rFonts w:ascii="PT Astra Serif" w:hAnsi="PT Astra Serif"/>
          <w:sz w:val="28"/>
          <w:szCs w:val="28"/>
          <w:lang w:val="ru-RU"/>
        </w:rPr>
        <w:t xml:space="preserve">ска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(далее – уполномоченный орган) </w:t>
      </w:r>
      <w:r w:rsidRPr="00552970">
        <w:rPr>
          <w:rFonts w:ascii="PT Astra Serif" w:eastAsia="Calibri" w:hAnsi="PT Astra Serif"/>
          <w:bCs/>
          <w:sz w:val="28"/>
          <w:szCs w:val="28"/>
          <w:lang w:val="ru-RU"/>
        </w:rPr>
        <w:t>на территории</w:t>
      </w:r>
      <w:r w:rsidR="00493EDD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 муниципального образования «город Ульяновск»</w:t>
      </w:r>
      <w:r w:rsidR="00354F35">
        <w:rPr>
          <w:rFonts w:ascii="PT Astra Serif" w:eastAsia="Calibri" w:hAnsi="PT Astra Serif"/>
          <w:bCs/>
          <w:sz w:val="28"/>
          <w:szCs w:val="28"/>
          <w:lang w:val="ru-RU"/>
        </w:rPr>
        <w:t xml:space="preserve"> Ульяновской области</w:t>
      </w:r>
      <w:r w:rsidR="00493EDD" w:rsidRPr="00552970">
        <w:rPr>
          <w:rFonts w:ascii="PT Astra Serif" w:eastAsia="Calibri" w:hAnsi="PT Astra Serif"/>
          <w:bCs/>
          <w:i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муниципальной 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услуги по выдаче с</w:t>
      </w:r>
      <w:r w:rsidRPr="00552970">
        <w:rPr>
          <w:rFonts w:ascii="PT Astra Serif" w:hAnsi="PT Astra Serif" w:cs="Arial"/>
          <w:sz w:val="28"/>
          <w:szCs w:val="28"/>
          <w:lang w:val="ru-RU"/>
        </w:rPr>
        <w:t xml:space="preserve">пециального разрешения на движение по автомобильным дорогам тяжеловесного и (или) крупногабаритного транспортного средства, в случае, 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="00493EDD" w:rsidRPr="00552970">
        <w:rPr>
          <w:rFonts w:ascii="PT Astra Serif" w:eastAsia="Calibri" w:hAnsi="PT Astra Serif"/>
          <w:bCs/>
          <w:sz w:val="28"/>
          <w:szCs w:val="28"/>
          <w:lang w:val="ru-RU"/>
        </w:rPr>
        <w:t>муниципального образования «город Ульяновск»</w:t>
      </w:r>
      <w:r w:rsidR="00254CBA">
        <w:rPr>
          <w:rFonts w:ascii="PT Astra Serif" w:eastAsia="Calibri" w:hAnsi="PT Astra Serif"/>
          <w:bCs/>
          <w:sz w:val="28"/>
          <w:szCs w:val="28"/>
          <w:lang w:val="ru-RU"/>
        </w:rPr>
        <w:t xml:space="preserve"> Ульяновской области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, при условии, что маршрут</w:t>
      </w:r>
      <w:r w:rsidR="00EA079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EA0792" w:rsidRPr="00EA0792">
        <w:rPr>
          <w:rFonts w:ascii="PT Astra Serif" w:eastAsiaTheme="minorHAnsi" w:hAnsi="PT Astra Serif"/>
          <w:sz w:val="28"/>
          <w:szCs w:val="28"/>
          <w:lang w:val="ru-RU" w:eastAsia="en-US"/>
        </w:rPr>
        <w:t>такого транспортного средства проходит в границах муниципального образования «город Ульяновск»</w:t>
      </w:r>
      <w:r w:rsidR="00354F3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354F35">
        <w:rPr>
          <w:rFonts w:ascii="PT Astra Serif" w:eastAsia="Calibri" w:hAnsi="PT Astra Serif"/>
          <w:bCs/>
          <w:sz w:val="28"/>
          <w:szCs w:val="28"/>
          <w:lang w:val="ru-RU"/>
        </w:rPr>
        <w:t>Ульяновской области</w:t>
      </w:r>
      <w:r w:rsidR="00EA0792" w:rsidRPr="00EA079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 указанный маршрут,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часть маршрута не проходят по автомобильным дорогам федерального, регионального или межмуниципального, местного значения</w:t>
      </w:r>
      <w:r w:rsidR="00844FCF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844FCF">
        <w:rPr>
          <w:rFonts w:ascii="PT Astra Serif" w:hAnsi="PT Astra Serif" w:cs="Arial"/>
          <w:sz w:val="28"/>
          <w:szCs w:val="28"/>
          <w:lang w:val="ru-RU"/>
        </w:rPr>
        <w:t>муниципального района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, уча</w:t>
      </w:r>
      <w:r w:rsidR="00844FCF">
        <w:rPr>
          <w:rFonts w:ascii="PT Astra Serif" w:eastAsiaTheme="minorHAnsi" w:hAnsi="PT Astra Serif"/>
          <w:sz w:val="28"/>
          <w:szCs w:val="28"/>
          <w:lang w:val="ru-RU" w:eastAsia="en-US"/>
        </w:rPr>
        <w:t>сткам таких автомобильных дорог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(далее – </w:t>
      </w:r>
      <w:r w:rsidR="001F19E7"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дминистративный регламент, муниципальная услуга).</w:t>
      </w:r>
    </w:p>
    <w:p w:rsidR="001C3FA9" w:rsidRPr="00552970" w:rsidRDefault="001C3FA9" w:rsidP="00DB264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1F2F73" w:rsidRDefault="004A2236" w:rsidP="00DB264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1F2F73">
        <w:rPr>
          <w:rFonts w:ascii="PT Astra Serif" w:hAnsi="PT Astra Serif"/>
          <w:sz w:val="28"/>
          <w:szCs w:val="28"/>
          <w:lang w:val="ru-RU"/>
        </w:rPr>
        <w:t>1.2. Описание заявителей</w:t>
      </w:r>
    </w:p>
    <w:p w:rsidR="004A2236" w:rsidRPr="00552970" w:rsidRDefault="004A2236" w:rsidP="00DB264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Default="00F3400B" w:rsidP="00DB264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552970">
        <w:rPr>
          <w:rFonts w:ascii="PT Astra Serif" w:eastAsia="Calibri" w:hAnsi="PT Astra Serif"/>
          <w:bCs/>
          <w:sz w:val="28"/>
          <w:szCs w:val="28"/>
          <w:lang w:val="ru-RU"/>
        </w:rPr>
        <w:t>Муниципальная услуга предоставляется владельцам</w:t>
      </w:r>
      <w:r w:rsidR="0021450A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proofErr w:type="gramStart"/>
      <w:r w:rsidR="0021450A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транспортных </w:t>
      </w:r>
      <w:r w:rsidR="00E167F2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21450A" w:rsidRPr="00552970">
        <w:rPr>
          <w:rFonts w:ascii="PT Astra Serif" w:eastAsia="Calibri" w:hAnsi="PT Astra Serif"/>
          <w:bCs/>
          <w:sz w:val="28"/>
          <w:szCs w:val="28"/>
          <w:lang w:val="ru-RU"/>
        </w:rPr>
        <w:t>средств</w:t>
      </w:r>
      <w:proofErr w:type="gramEnd"/>
      <w:r w:rsidR="0021450A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21450A"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–</w:t>
      </w:r>
      <w:r w:rsidR="0021450A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EC2FA3" w:rsidRPr="00552970">
        <w:rPr>
          <w:rFonts w:ascii="PT Astra Serif" w:eastAsia="Calibri" w:hAnsi="PT Astra Serif"/>
          <w:bCs/>
          <w:sz w:val="28"/>
          <w:szCs w:val="28"/>
          <w:lang w:val="ru-RU"/>
        </w:rPr>
        <w:t>физически</w:t>
      </w:r>
      <w:r w:rsidRPr="00552970">
        <w:rPr>
          <w:rFonts w:ascii="PT Astra Serif" w:eastAsia="Calibri" w:hAnsi="PT Astra Serif"/>
          <w:bCs/>
          <w:sz w:val="28"/>
          <w:szCs w:val="28"/>
          <w:lang w:val="ru-RU"/>
        </w:rPr>
        <w:t>м</w:t>
      </w:r>
      <w:r w:rsidR="00EC2FA3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 и</w:t>
      </w:r>
      <w:r w:rsidR="0021450A" w:rsidRPr="00552970">
        <w:rPr>
          <w:rFonts w:ascii="PT Astra Serif" w:eastAsia="Calibri" w:hAnsi="PT Astra Serif"/>
          <w:bCs/>
          <w:sz w:val="28"/>
          <w:szCs w:val="28"/>
          <w:lang w:val="ru-RU"/>
        </w:rPr>
        <w:t>ли</w:t>
      </w:r>
      <w:r w:rsidR="00EC2FA3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 юридически</w:t>
      </w:r>
      <w:r w:rsidRPr="00552970">
        <w:rPr>
          <w:rFonts w:ascii="PT Astra Serif" w:eastAsia="Calibri" w:hAnsi="PT Astra Serif"/>
          <w:bCs/>
          <w:sz w:val="28"/>
          <w:szCs w:val="28"/>
          <w:lang w:val="ru-RU"/>
        </w:rPr>
        <w:t>м</w:t>
      </w:r>
      <w:r w:rsidR="00EC2FA3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 лица</w:t>
      </w:r>
      <w:r w:rsidRPr="00552970">
        <w:rPr>
          <w:rFonts w:ascii="PT Astra Serif" w:eastAsia="Calibri" w:hAnsi="PT Astra Serif"/>
          <w:bCs/>
          <w:sz w:val="28"/>
          <w:szCs w:val="28"/>
          <w:lang w:val="ru-RU"/>
        </w:rPr>
        <w:t>м либо индивидуальным</w:t>
      </w:r>
      <w:r w:rsidR="0021450A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предпринимател</w:t>
      </w:r>
      <w:r w:rsidRPr="00552970">
        <w:rPr>
          <w:rFonts w:ascii="PT Astra Serif" w:eastAsia="Calibri" w:hAnsi="PT Astra Serif"/>
          <w:bCs/>
          <w:sz w:val="28"/>
          <w:szCs w:val="28"/>
          <w:lang w:val="ru-RU"/>
        </w:rPr>
        <w:t>ям</w:t>
      </w:r>
      <w:r w:rsidR="0021450A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21450A"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</w:t>
      </w:r>
      <w:r w:rsidR="0021450A"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органов, органов местного самоуправления), либо их</w:t>
      </w:r>
      <w:r w:rsidR="0089682B"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уполномоченным</w:t>
      </w:r>
      <w:r w:rsidR="0021450A"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представител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ям</w:t>
      </w:r>
      <w:r w:rsidR="00EC2FA3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4A2236" w:rsidRPr="00552970">
        <w:rPr>
          <w:rFonts w:ascii="PT Astra Serif" w:eastAsia="Calibri" w:hAnsi="PT Astra Serif"/>
          <w:bCs/>
          <w:sz w:val="28"/>
          <w:szCs w:val="28"/>
          <w:lang w:val="ru-RU"/>
        </w:rPr>
        <w:t xml:space="preserve">(далее </w:t>
      </w:r>
      <w:r w:rsidR="00626A2D" w:rsidRPr="00552970">
        <w:rPr>
          <w:rFonts w:ascii="PT Astra Serif" w:eastAsia="Calibri" w:hAnsi="PT Astra Serif"/>
          <w:bCs/>
          <w:sz w:val="28"/>
          <w:szCs w:val="28"/>
          <w:lang w:val="ru-RU"/>
        </w:rPr>
        <w:t>– з</w:t>
      </w:r>
      <w:r w:rsidR="004A2236" w:rsidRPr="00552970">
        <w:rPr>
          <w:rFonts w:ascii="PT Astra Serif" w:eastAsia="Calibri" w:hAnsi="PT Astra Serif"/>
          <w:bCs/>
          <w:sz w:val="28"/>
          <w:szCs w:val="28"/>
          <w:lang w:val="ru-RU"/>
        </w:rPr>
        <w:t>аявитель</w:t>
      </w:r>
      <w:r w:rsidR="00626A2D" w:rsidRPr="00552970">
        <w:rPr>
          <w:rFonts w:ascii="PT Astra Serif" w:eastAsia="Calibri" w:hAnsi="PT Astra Serif"/>
          <w:bCs/>
          <w:sz w:val="28"/>
          <w:szCs w:val="28"/>
          <w:lang w:val="ru-RU"/>
        </w:rPr>
        <w:t>).</w:t>
      </w:r>
    </w:p>
    <w:p w:rsidR="00803371" w:rsidRPr="00803371" w:rsidRDefault="00803371" w:rsidP="00803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803371">
        <w:rPr>
          <w:rFonts w:ascii="PT Astra Serif" w:eastAsia="Calibri" w:hAnsi="PT Astra Serif"/>
          <w:bCs/>
          <w:sz w:val="28"/>
          <w:szCs w:val="28"/>
          <w:lang w:val="ru-RU"/>
        </w:rPr>
        <w:t>От имени заявителя вправе обратиться его представитель, действующий от имени и в интересах заявителя и в силу закона, полномочия, основанного на доверенности, оформленной в порядке, установленном статьёй 185 Гражданского кодекса Российской Федерации, либо иного документа</w:t>
      </w:r>
      <w:r w:rsidR="007A4570">
        <w:rPr>
          <w:rFonts w:ascii="PT Astra Serif" w:eastAsia="Calibri" w:hAnsi="PT Astra Serif"/>
          <w:bCs/>
          <w:sz w:val="28"/>
          <w:szCs w:val="28"/>
          <w:lang w:val="ru-RU"/>
        </w:rPr>
        <w:t>,</w:t>
      </w:r>
      <w:r w:rsidRPr="00803371">
        <w:rPr>
          <w:rFonts w:ascii="PT Astra Serif" w:eastAsia="Calibri" w:hAnsi="PT Astra Serif"/>
          <w:bCs/>
          <w:sz w:val="28"/>
          <w:szCs w:val="28"/>
          <w:lang w:val="ru-RU"/>
        </w:rPr>
        <w:t xml:space="preserve"> оформленного в соответствии с законода</w:t>
      </w:r>
      <w:r w:rsidR="007A4570">
        <w:rPr>
          <w:rFonts w:ascii="PT Astra Serif" w:eastAsia="Calibri" w:hAnsi="PT Astra Serif"/>
          <w:bCs/>
          <w:sz w:val="28"/>
          <w:szCs w:val="28"/>
          <w:lang w:val="ru-RU"/>
        </w:rPr>
        <w:t>тельством Российской Федерации.</w:t>
      </w:r>
    </w:p>
    <w:p w:rsidR="004A2236" w:rsidRPr="00552970" w:rsidRDefault="004A2236" w:rsidP="00DB264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5F7B61" w:rsidRPr="001F2F73" w:rsidRDefault="005F7B61" w:rsidP="00DB264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1F2F73">
        <w:rPr>
          <w:rFonts w:ascii="PT Astra Serif" w:hAnsi="PT Astra Serif"/>
          <w:sz w:val="28"/>
          <w:szCs w:val="28"/>
          <w:lang w:val="ru-RU"/>
        </w:rPr>
        <w:t>1.3.</w:t>
      </w:r>
      <w:r w:rsidR="00A65C6D" w:rsidRPr="001F2F7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F2F73">
        <w:rPr>
          <w:rFonts w:ascii="PT Astra Serif" w:hAnsi="PT Astra Serif"/>
          <w:sz w:val="28"/>
          <w:szCs w:val="28"/>
          <w:lang w:val="ru-RU"/>
        </w:rPr>
        <w:t>Требования к порядку информирования о предоставлени</w:t>
      </w:r>
      <w:r w:rsidR="0063713A" w:rsidRPr="001F2F73">
        <w:rPr>
          <w:rFonts w:ascii="PT Astra Serif" w:hAnsi="PT Astra Serif"/>
          <w:sz w:val="28"/>
          <w:szCs w:val="28"/>
          <w:lang w:val="ru-RU"/>
        </w:rPr>
        <w:t>и</w:t>
      </w:r>
      <w:r w:rsidRPr="001F2F7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3713A" w:rsidRPr="001F2F73">
        <w:rPr>
          <w:rFonts w:ascii="PT Astra Serif" w:hAnsi="PT Astra Serif"/>
          <w:sz w:val="28"/>
          <w:szCs w:val="28"/>
          <w:lang w:val="ru-RU"/>
        </w:rPr>
        <w:br/>
      </w:r>
      <w:r w:rsidRPr="001F2F73">
        <w:rPr>
          <w:rFonts w:ascii="PT Astra Serif" w:hAnsi="PT Astra Serif"/>
          <w:sz w:val="28"/>
          <w:szCs w:val="28"/>
          <w:lang w:val="ru-RU"/>
        </w:rPr>
        <w:t>муниципальной услуги</w:t>
      </w:r>
    </w:p>
    <w:p w:rsidR="005F7B61" w:rsidRPr="00552970" w:rsidRDefault="005F7B61" w:rsidP="00DB2641">
      <w:pPr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</w:t>
      </w:r>
      <w:r w:rsidR="00474800" w:rsidRPr="00552970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</w:t>
      </w:r>
      <w:r w:rsidR="007C3D63">
        <w:rPr>
          <w:rFonts w:ascii="PT Astra Serif" w:hAnsi="PT Astra Serif"/>
          <w:sz w:val="28"/>
          <w:szCs w:val="28"/>
          <w:lang w:val="ru-RU"/>
        </w:rPr>
        <w:t>)</w:t>
      </w:r>
      <w:r w:rsidR="007A4570">
        <w:rPr>
          <w:rFonts w:ascii="PT Astra Serif" w:hAnsi="PT Astra Serif"/>
          <w:sz w:val="28"/>
          <w:szCs w:val="28"/>
          <w:lang w:val="ru-RU"/>
        </w:rPr>
        <w:t xml:space="preserve">, а также с использованием федеральной государственной </w:t>
      </w:r>
      <w:r w:rsidR="001F2F73">
        <w:rPr>
          <w:rFonts w:ascii="PT Astra Serif" w:hAnsi="PT Astra Serif"/>
          <w:sz w:val="28"/>
          <w:szCs w:val="28"/>
          <w:lang w:val="ru-RU"/>
        </w:rPr>
        <w:t xml:space="preserve">информационной </w:t>
      </w:r>
      <w:r w:rsidR="007A4570">
        <w:rPr>
          <w:rFonts w:ascii="PT Astra Serif" w:hAnsi="PT Astra Serif"/>
          <w:sz w:val="28"/>
          <w:szCs w:val="28"/>
          <w:lang w:val="ru-RU"/>
        </w:rPr>
        <w:t>системы «Единый портал государственных и муниципальных услуг (функций)» (далее – Единый портал).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Информирование по вопросам предоставления муниципальной услуги осуществляется посредством:</w:t>
      </w:r>
    </w:p>
    <w:p w:rsidR="005F7B61" w:rsidRDefault="0063713A" w:rsidP="00C1249B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размещения информации на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 xml:space="preserve"> официальном сайте уполномоченного органа </w:t>
      </w:r>
      <w:r w:rsidR="00C1249B" w:rsidRPr="007A4570">
        <w:rPr>
          <w:rFonts w:ascii="PT Astra Serif" w:hAnsi="PT Astra Serif"/>
          <w:sz w:val="28"/>
          <w:szCs w:val="28"/>
          <w:lang w:val="ru-RU"/>
        </w:rPr>
        <w:t>(</w:t>
      </w:r>
      <w:hyperlink r:id="rId8" w:history="1">
        <w:r w:rsidR="007A4570" w:rsidRPr="007A4570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https://www.ulmeria.ru/</w:t>
        </w:r>
      </w:hyperlink>
      <w:r w:rsidR="00C1249B" w:rsidRPr="007A4570">
        <w:rPr>
          <w:rFonts w:ascii="PT Astra Serif" w:hAnsi="PT Astra Serif"/>
          <w:sz w:val="28"/>
          <w:szCs w:val="28"/>
          <w:lang w:val="ru-RU"/>
        </w:rPr>
        <w:t>);</w:t>
      </w:r>
    </w:p>
    <w:p w:rsidR="007A4570" w:rsidRPr="007445F7" w:rsidRDefault="007A4570" w:rsidP="00C1249B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размещения на Едином портале </w:t>
      </w:r>
      <w:r w:rsidRPr="007445F7">
        <w:rPr>
          <w:rFonts w:ascii="PT Astra Serif" w:hAnsi="PT Astra Serif"/>
          <w:sz w:val="28"/>
          <w:szCs w:val="28"/>
          <w:lang w:val="ru-RU"/>
        </w:rPr>
        <w:t>(</w:t>
      </w:r>
      <w:hyperlink r:id="rId9" w:history="1">
        <w:r w:rsidR="00F26A4E" w:rsidRPr="007445F7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https://www.</w:t>
        </w:r>
        <w:proofErr w:type="spellStart"/>
        <w:r w:rsidR="00F26A4E" w:rsidRPr="007445F7">
          <w:rPr>
            <w:rStyle w:val="ab"/>
            <w:rFonts w:ascii="PT Astra Serif" w:hAnsi="PT Astra Serif"/>
            <w:color w:val="auto"/>
            <w:sz w:val="28"/>
            <w:szCs w:val="28"/>
            <w:u w:val="none"/>
          </w:rPr>
          <w:t>gosuslugi</w:t>
        </w:r>
        <w:proofErr w:type="spellEnd"/>
        <w:r w:rsidR="00F26A4E" w:rsidRPr="007445F7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F26A4E" w:rsidRPr="007445F7">
          <w:rPr>
            <w:rStyle w:val="ab"/>
            <w:rFonts w:ascii="PT Astra Serif" w:hAnsi="PT Astra Serif"/>
            <w:color w:val="auto"/>
            <w:sz w:val="28"/>
            <w:szCs w:val="28"/>
            <w:u w:val="none"/>
          </w:rPr>
          <w:t>ru</w:t>
        </w:r>
        <w:proofErr w:type="spellEnd"/>
        <w:r w:rsidR="00F26A4E" w:rsidRPr="007445F7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/);</w:t>
        </w:r>
      </w:hyperlink>
      <w:r w:rsidRPr="007445F7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45F7">
        <w:rPr>
          <w:rFonts w:ascii="PT Astra Serif" w:hAnsi="PT Astra Serif"/>
          <w:sz w:val="28"/>
          <w:szCs w:val="28"/>
          <w:lang w:val="ru-RU"/>
        </w:rPr>
        <w:t xml:space="preserve">путём публикации информации в средствах массовой информации, издания информационных брошюр, буклетов, иной </w:t>
      </w:r>
      <w:r w:rsidRPr="00552970">
        <w:rPr>
          <w:rFonts w:ascii="PT Astra Serif" w:hAnsi="PT Astra Serif"/>
          <w:sz w:val="28"/>
          <w:szCs w:val="28"/>
          <w:lang w:val="ru-RU"/>
        </w:rPr>
        <w:t>печатной продукции;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ответов на письменные обращения, направляемые в уполномоченный орган по почте;</w:t>
      </w:r>
    </w:p>
    <w:p w:rsidR="00F3400B" w:rsidRPr="00552970" w:rsidRDefault="00F3400B" w:rsidP="00DB2641">
      <w:pPr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ответов на обращения, поступившие в уполномоченный орган в электронной форме на адрес электронной почты;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ответов на обращения по телефону.</w:t>
      </w:r>
    </w:p>
    <w:p w:rsidR="005F7B61" w:rsidRPr="00552970" w:rsidRDefault="005F7B61" w:rsidP="00D526F0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Информирование через телефон-автоинформатор</w:t>
      </w:r>
      <w:r w:rsidR="00D526F0" w:rsidRPr="00552970">
        <w:rPr>
          <w:rFonts w:ascii="PT Astra Serif" w:hAnsi="PT Astra Serif"/>
          <w:sz w:val="28"/>
          <w:szCs w:val="28"/>
          <w:lang w:val="ru-RU"/>
        </w:rPr>
        <w:t xml:space="preserve"> не осуществляется.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На официально</w:t>
      </w:r>
      <w:r w:rsidR="007C3D63">
        <w:rPr>
          <w:rFonts w:ascii="PT Astra Serif" w:hAnsi="PT Astra Serif"/>
          <w:sz w:val="28"/>
          <w:szCs w:val="28"/>
          <w:lang w:val="ru-RU"/>
        </w:rPr>
        <w:t>м сайте уполномоченного органа</w:t>
      </w:r>
      <w:r w:rsidR="00F26A4E">
        <w:rPr>
          <w:rFonts w:ascii="PT Astra Serif" w:hAnsi="PT Astra Serif"/>
          <w:sz w:val="28"/>
          <w:szCs w:val="28"/>
          <w:lang w:val="ru-RU"/>
        </w:rPr>
        <w:t>, а также на Едином портале</w:t>
      </w:r>
      <w:r w:rsidR="007C3D6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F34BF">
        <w:rPr>
          <w:rFonts w:ascii="PT Astra Serif" w:hAnsi="PT Astra Serif"/>
          <w:sz w:val="28"/>
          <w:szCs w:val="28"/>
          <w:lang w:val="ru-RU"/>
        </w:rPr>
        <w:t>размещается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следующая справочная информация:</w:t>
      </w:r>
    </w:p>
    <w:p w:rsidR="005F7B61" w:rsidRPr="00552970" w:rsidRDefault="005F34B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место нахождения, 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>график работы</w:t>
      </w:r>
      <w:r>
        <w:rPr>
          <w:rFonts w:ascii="PT Astra Serif" w:hAnsi="PT Astra Serif"/>
          <w:sz w:val="28"/>
          <w:szCs w:val="28"/>
          <w:lang w:val="ru-RU"/>
        </w:rPr>
        <w:t>,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справочные телефоны 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>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</w:t>
      </w:r>
      <w:r w:rsidR="007B662B">
        <w:rPr>
          <w:rFonts w:ascii="PT Astra Serif" w:hAnsi="PT Astra Serif"/>
          <w:sz w:val="28"/>
          <w:szCs w:val="28"/>
          <w:lang w:val="ru-RU"/>
        </w:rPr>
        <w:t>и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 xml:space="preserve"> муниципальной услуги, а также ОГКУ «Правительство для граждан»;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</w:t>
      </w:r>
      <w:r w:rsidR="007B662B">
        <w:rPr>
          <w:rFonts w:ascii="PT Astra Serif" w:hAnsi="PT Astra Serif"/>
          <w:sz w:val="28"/>
          <w:szCs w:val="28"/>
          <w:lang w:val="ru-RU"/>
        </w:rPr>
        <w:t>и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муниципальной услуги, ОГКУ «Правительство для граждан».</w:t>
      </w:r>
    </w:p>
    <w:p w:rsidR="005F7B61" w:rsidRPr="00552970" w:rsidRDefault="007B66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Справочная информация размещается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 xml:space="preserve"> на информационном стенде</w:t>
      </w:r>
      <w:r w:rsidR="00474800" w:rsidRPr="00552970">
        <w:rPr>
          <w:rFonts w:ascii="PT Astra Serif" w:hAnsi="PT Astra Serif"/>
          <w:sz w:val="28"/>
          <w:szCs w:val="28"/>
          <w:lang w:val="ru-RU"/>
        </w:rPr>
        <w:t xml:space="preserve"> и</w:t>
      </w:r>
      <w:r w:rsidR="00F3400B" w:rsidRPr="00552970">
        <w:rPr>
          <w:rFonts w:ascii="PT Astra Serif" w:hAnsi="PT Astra Serif"/>
          <w:sz w:val="28"/>
          <w:szCs w:val="28"/>
          <w:lang w:val="ru-RU"/>
        </w:rPr>
        <w:t xml:space="preserve"> (или)</w:t>
      </w:r>
      <w:r w:rsidR="00474800" w:rsidRPr="00552970">
        <w:rPr>
          <w:rFonts w:ascii="PT Astra Serif" w:hAnsi="PT Astra Serif"/>
          <w:sz w:val="28"/>
          <w:szCs w:val="28"/>
          <w:lang w:val="ru-RU"/>
        </w:rPr>
        <w:t xml:space="preserve"> иных источниках информирования, которые</w:t>
      </w:r>
      <w:r>
        <w:rPr>
          <w:rFonts w:ascii="PT Astra Serif" w:hAnsi="PT Astra Serif"/>
          <w:sz w:val="28"/>
          <w:szCs w:val="28"/>
          <w:lang w:val="ru-RU"/>
        </w:rPr>
        <w:t xml:space="preserve"> оборудуются 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>в доступном для заявителей месте предоставления муниципа</w:t>
      </w:r>
      <w:r w:rsidR="00474800" w:rsidRPr="00552970">
        <w:rPr>
          <w:rFonts w:ascii="PT Astra Serif" w:hAnsi="PT Astra Serif"/>
          <w:sz w:val="28"/>
          <w:szCs w:val="28"/>
          <w:lang w:val="ru-RU"/>
        </w:rPr>
        <w:t>льной услуги</w:t>
      </w:r>
      <w:r w:rsidR="00B545CD">
        <w:rPr>
          <w:rFonts w:ascii="PT Astra Serif" w:hAnsi="PT Astra Serif"/>
          <w:sz w:val="28"/>
          <w:szCs w:val="28"/>
          <w:lang w:val="ru-RU"/>
        </w:rPr>
        <w:t>,</w:t>
      </w:r>
      <w:r>
        <w:rPr>
          <w:rFonts w:ascii="PT Astra Serif" w:hAnsi="PT Astra Serif"/>
          <w:sz w:val="28"/>
          <w:szCs w:val="28"/>
          <w:lang w:val="ru-RU"/>
        </w:rPr>
        <w:t xml:space="preserve"> должны быть</w:t>
      </w:r>
      <w:r w:rsidR="00B545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74800" w:rsidRPr="00552970">
        <w:rPr>
          <w:rFonts w:ascii="PT Astra Serif" w:hAnsi="PT Astra Serif"/>
          <w:sz w:val="28"/>
          <w:szCs w:val="28"/>
          <w:lang w:val="ru-RU"/>
        </w:rPr>
        <w:t>максимально замет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>н</w:t>
      </w:r>
      <w:r w:rsidR="00474800" w:rsidRPr="00552970">
        <w:rPr>
          <w:rFonts w:ascii="PT Astra Serif" w:hAnsi="PT Astra Serif"/>
          <w:sz w:val="28"/>
          <w:szCs w:val="28"/>
          <w:lang w:val="ru-RU"/>
        </w:rPr>
        <w:t>ы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>, хорошо просматриваем</w:t>
      </w:r>
      <w:r w:rsidR="00474800" w:rsidRPr="00552970">
        <w:rPr>
          <w:rFonts w:ascii="PT Astra Serif" w:hAnsi="PT Astra Serif"/>
          <w:sz w:val="28"/>
          <w:szCs w:val="28"/>
          <w:lang w:val="ru-RU"/>
        </w:rPr>
        <w:t>ы и функциональ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>н</w:t>
      </w:r>
      <w:r w:rsidR="00474800" w:rsidRPr="00552970">
        <w:rPr>
          <w:rFonts w:ascii="PT Astra Serif" w:hAnsi="PT Astra Serif"/>
          <w:sz w:val="28"/>
          <w:szCs w:val="28"/>
          <w:lang w:val="ru-RU"/>
        </w:rPr>
        <w:t>ы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На информационных стендах и</w:t>
      </w:r>
      <w:r w:rsidR="00F3400B" w:rsidRPr="00552970">
        <w:rPr>
          <w:rFonts w:ascii="PT Astra Serif" w:hAnsi="PT Astra Serif"/>
          <w:sz w:val="28"/>
          <w:szCs w:val="28"/>
          <w:lang w:val="ru-RU"/>
        </w:rPr>
        <w:t xml:space="preserve"> (или)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иных источниках информирования </w:t>
      </w:r>
      <w:r w:rsidR="00F3400B" w:rsidRPr="00552970">
        <w:rPr>
          <w:rFonts w:ascii="PT Astra Serif" w:hAnsi="PT Astra Serif"/>
          <w:sz w:val="28"/>
          <w:szCs w:val="28"/>
          <w:lang w:val="ru-RU"/>
        </w:rPr>
        <w:br/>
      </w:r>
      <w:r w:rsidRPr="00552970">
        <w:rPr>
          <w:rFonts w:ascii="PT Astra Serif" w:hAnsi="PT Astra Serif"/>
          <w:sz w:val="28"/>
          <w:szCs w:val="28"/>
          <w:lang w:val="ru-RU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режим работы и адреса многофункциональных центров в Ульяновской области;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справочные телефоны</w:t>
      </w:r>
      <w:r w:rsidR="00F3400B" w:rsidRPr="00552970">
        <w:rPr>
          <w:rFonts w:ascii="PT Astra Serif" w:hAnsi="PT Astra Serif"/>
          <w:sz w:val="28"/>
          <w:szCs w:val="28"/>
          <w:lang w:val="ru-RU"/>
        </w:rPr>
        <w:t xml:space="preserve"> ОГКУ «Правительство для граждан»</w:t>
      </w:r>
      <w:r w:rsidRPr="00552970">
        <w:rPr>
          <w:rFonts w:ascii="PT Astra Serif" w:hAnsi="PT Astra Serif"/>
          <w:sz w:val="28"/>
          <w:szCs w:val="28"/>
          <w:lang w:val="ru-RU"/>
        </w:rPr>
        <w:t>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адрес официального сайта</w:t>
      </w:r>
      <w:r w:rsidR="00F3400B" w:rsidRPr="00552970">
        <w:rPr>
          <w:rFonts w:ascii="PT Astra Serif" w:hAnsi="PT Astra Serif"/>
          <w:sz w:val="28"/>
          <w:szCs w:val="28"/>
          <w:lang w:val="ru-RU"/>
        </w:rPr>
        <w:t xml:space="preserve"> ОГКУ «Правительство для граждан»</w:t>
      </w:r>
      <w:r w:rsidRPr="00552970">
        <w:rPr>
          <w:rFonts w:ascii="PT Astra Serif" w:hAnsi="PT Astra Serif"/>
          <w:sz w:val="28"/>
          <w:szCs w:val="28"/>
          <w:lang w:val="ru-RU"/>
        </w:rPr>
        <w:t>, адрес электронной почты</w:t>
      </w:r>
      <w:r w:rsidR="00F3400B" w:rsidRPr="00552970">
        <w:rPr>
          <w:rFonts w:ascii="PT Astra Serif" w:hAnsi="PT Astra Serif"/>
          <w:sz w:val="28"/>
          <w:szCs w:val="28"/>
          <w:lang w:val="ru-RU"/>
        </w:rPr>
        <w:t xml:space="preserve"> ОГКУ «Правительство для граждан»</w:t>
      </w:r>
      <w:r w:rsidRPr="00552970">
        <w:rPr>
          <w:rFonts w:ascii="PT Astra Serif" w:hAnsi="PT Astra Serif"/>
          <w:sz w:val="28"/>
          <w:szCs w:val="28"/>
          <w:lang w:val="ru-RU"/>
        </w:rPr>
        <w:t>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порядок предоставления муниципальной услуги.</w:t>
      </w:r>
    </w:p>
    <w:p w:rsidR="00A51F6F" w:rsidRPr="00552970" w:rsidRDefault="00A51F6F" w:rsidP="00DB264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7B662B" w:rsidRDefault="00A51F6F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bookmarkStart w:id="2" w:name="Par110"/>
      <w:bookmarkEnd w:id="2"/>
      <w:r w:rsidRPr="007B662B">
        <w:rPr>
          <w:rFonts w:ascii="PT Astra Serif" w:hAnsi="PT Astra Serif"/>
          <w:sz w:val="28"/>
          <w:szCs w:val="28"/>
          <w:lang w:val="ru-RU"/>
        </w:rPr>
        <w:t>2</w:t>
      </w:r>
      <w:r w:rsidR="004A2236" w:rsidRPr="007B662B">
        <w:rPr>
          <w:rFonts w:ascii="PT Astra Serif" w:hAnsi="PT Astra Serif"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7B662B" w:rsidRDefault="004A2236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7B662B" w:rsidRDefault="004A2236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7B662B">
        <w:rPr>
          <w:rFonts w:ascii="PT Astra Serif" w:hAnsi="PT Astra Serif"/>
          <w:sz w:val="28"/>
          <w:szCs w:val="28"/>
          <w:lang w:val="ru-RU"/>
        </w:rPr>
        <w:t>2.1. Наименование муниципальной услуги</w:t>
      </w:r>
    </w:p>
    <w:p w:rsidR="004A2236" w:rsidRPr="00552970" w:rsidRDefault="004A2236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63EEA" w:rsidRPr="00552970" w:rsidRDefault="00B63EEA" w:rsidP="00DB2641">
      <w:pPr>
        <w:pStyle w:val="aa"/>
        <w:widowControl w:val="0"/>
        <w:autoSpaceDE w:val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Выдача </w:t>
      </w:r>
      <w:r w:rsidRPr="00552970">
        <w:rPr>
          <w:rFonts w:ascii="PT Astra Serif" w:hAnsi="PT Astra Serif" w:cs="Arial"/>
          <w:sz w:val="28"/>
          <w:szCs w:val="28"/>
          <w:lang w:val="ru-RU"/>
        </w:rPr>
        <w:t xml:space="preserve">специального разрешения на движение по автомобильным дорогам тяжеловесного и (или) крупногабаритного транспортного средства, в случае, 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="00D526F0"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муниципального образования «город Ульяновск»</w:t>
      </w:r>
      <w:r w:rsidR="00354F3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354F35">
        <w:rPr>
          <w:rFonts w:ascii="PT Astra Serif" w:eastAsia="Calibri" w:hAnsi="PT Astra Serif"/>
          <w:bCs/>
          <w:sz w:val="28"/>
          <w:szCs w:val="28"/>
          <w:lang w:val="ru-RU"/>
        </w:rPr>
        <w:t>Ульяновской области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, при условии, что </w:t>
      </w:r>
      <w:r w:rsidRPr="00EA0792">
        <w:rPr>
          <w:rFonts w:ascii="PT Astra Serif" w:eastAsiaTheme="minorHAnsi" w:hAnsi="PT Astra Serif"/>
          <w:sz w:val="28"/>
          <w:szCs w:val="28"/>
          <w:lang w:val="ru-RU" w:eastAsia="en-US"/>
        </w:rPr>
        <w:t>маршрут</w:t>
      </w:r>
      <w:r w:rsidR="00EA0792" w:rsidRPr="00EA079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такого транспортного средства проходит в границах муниципального образования «город Ульяновск»</w:t>
      </w:r>
      <w:r w:rsidR="00354F3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354F35">
        <w:rPr>
          <w:rFonts w:ascii="PT Astra Serif" w:eastAsia="Calibri" w:hAnsi="PT Astra Serif"/>
          <w:bCs/>
          <w:sz w:val="28"/>
          <w:szCs w:val="28"/>
          <w:lang w:val="ru-RU"/>
        </w:rPr>
        <w:t>Ульяновской области</w:t>
      </w:r>
      <w:r w:rsidR="00EA0792" w:rsidRPr="00EA079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 указанный маршрут</w:t>
      </w:r>
      <w:r w:rsidRPr="00EA0792">
        <w:rPr>
          <w:rFonts w:ascii="PT Astra Serif" w:eastAsiaTheme="minorHAnsi" w:hAnsi="PT Astra Serif"/>
          <w:sz w:val="28"/>
          <w:szCs w:val="28"/>
          <w:lang w:val="ru-RU" w:eastAsia="en-US"/>
        </w:rPr>
        <w:t>, часть маршрута н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е проходят по автомобильным дорогам федерального, регионального или межмуниципального, местного значения</w:t>
      </w:r>
      <w:r w:rsidR="00844FCF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844FCF">
        <w:rPr>
          <w:rFonts w:ascii="PT Astra Serif" w:hAnsi="PT Astra Serif" w:cs="Arial"/>
          <w:sz w:val="28"/>
          <w:szCs w:val="28"/>
          <w:lang w:val="ru-RU"/>
        </w:rPr>
        <w:t>муниципального района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, участкам таких автомобильных дорог (далее – выдача специального разрешения)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ED3A7F" w:rsidRPr="00552970" w:rsidRDefault="00ED3A7F" w:rsidP="00DB2641">
      <w:pPr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7B61" w:rsidRPr="007B662B" w:rsidRDefault="005F7B61" w:rsidP="00DB264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7B662B">
        <w:rPr>
          <w:rFonts w:ascii="PT Astra Serif" w:hAnsi="PT Astra Serif"/>
          <w:sz w:val="28"/>
          <w:szCs w:val="28"/>
          <w:lang w:val="ru-RU"/>
        </w:rPr>
        <w:lastRenderedPageBreak/>
        <w:t>2.2. Наименование органа, предоставляющего муниципальную услугу</w:t>
      </w:r>
    </w:p>
    <w:p w:rsidR="00FC15D1" w:rsidRDefault="00FC15D1" w:rsidP="00D526F0">
      <w:pPr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D526F0" w:rsidRPr="00552970" w:rsidRDefault="00D526F0" w:rsidP="00D526F0">
      <w:pPr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администрацией города Ульяновска в лице Управления дорожного хозяйства и транспорта администрации города Ульяновска (далее </w:t>
      </w:r>
      <w:r w:rsidR="00F26A4E" w:rsidRPr="00552970">
        <w:rPr>
          <w:rFonts w:ascii="PT Astra Serif" w:hAnsi="PT Astra Serif"/>
          <w:sz w:val="28"/>
          <w:szCs w:val="28"/>
          <w:lang w:val="ru-RU"/>
        </w:rPr>
        <w:t>–</w:t>
      </w:r>
      <w:r w:rsidR="00F26A4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>Управление).</w:t>
      </w:r>
    </w:p>
    <w:p w:rsidR="005F7B61" w:rsidRPr="00552970" w:rsidRDefault="005F7B61" w:rsidP="00DB2641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5F7B61" w:rsidRPr="007B662B" w:rsidRDefault="005F7B61" w:rsidP="00DB2641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B662B">
        <w:rPr>
          <w:rFonts w:ascii="PT Astra Serif" w:hAnsi="PT Astra Serif"/>
          <w:sz w:val="28"/>
          <w:szCs w:val="28"/>
          <w:lang w:val="ru-RU"/>
        </w:rPr>
        <w:t>2.3. Результат предоставления муниципальной услуги</w:t>
      </w:r>
    </w:p>
    <w:p w:rsidR="004A2236" w:rsidRPr="00552970" w:rsidRDefault="004A2236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552970" w:rsidRDefault="004A2236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Результатом предостав</w:t>
      </w:r>
      <w:r w:rsidR="00927B66" w:rsidRPr="00552970">
        <w:rPr>
          <w:rFonts w:ascii="PT Astra Serif" w:hAnsi="PT Astra Serif" w:cs="Times New Roman"/>
          <w:sz w:val="28"/>
          <w:szCs w:val="28"/>
        </w:rPr>
        <w:t>ления муниципальной услуги являе</w:t>
      </w:r>
      <w:r w:rsidRPr="00552970">
        <w:rPr>
          <w:rFonts w:ascii="PT Astra Serif" w:hAnsi="PT Astra Serif" w:cs="Times New Roman"/>
          <w:sz w:val="28"/>
          <w:szCs w:val="28"/>
        </w:rPr>
        <w:t>тся:</w:t>
      </w:r>
      <w:r w:rsidR="00676512" w:rsidRPr="00552970">
        <w:rPr>
          <w:rFonts w:ascii="PT Astra Serif" w:hAnsi="PT Astra Serif" w:cs="Times New Roman"/>
          <w:sz w:val="28"/>
          <w:szCs w:val="28"/>
        </w:rPr>
        <w:t xml:space="preserve"> </w:t>
      </w:r>
    </w:p>
    <w:p w:rsidR="00F56771" w:rsidRPr="00552970" w:rsidRDefault="00F56771" w:rsidP="00F567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уведомление об отказе в регистрации заявления на получение специального разрешения на движение по автомобильным дорогам тяжеловесного и (или) крупногабаритного транспортного средства </w:t>
      </w:r>
      <w:r w:rsidR="00E167F2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E167F2" w:rsidRPr="00552970">
        <w:rPr>
          <w:rFonts w:ascii="PT Astra Serif" w:hAnsi="PT Astra Serif"/>
          <w:sz w:val="28"/>
          <w:szCs w:val="28"/>
          <w:lang w:val="ru-RU"/>
        </w:rPr>
        <w:t xml:space="preserve">к </w:t>
      </w:r>
      <w:r w:rsidR="00E167F2">
        <w:rPr>
          <w:rFonts w:ascii="PT Astra Serif" w:hAnsi="PT Astra Serif"/>
          <w:sz w:val="28"/>
          <w:szCs w:val="28"/>
          <w:lang w:val="ru-RU"/>
        </w:rPr>
        <w:t xml:space="preserve">настоящему </w:t>
      </w:r>
      <w:r w:rsidR="00E167F2" w:rsidRPr="00552970">
        <w:rPr>
          <w:rFonts w:ascii="PT Astra Serif" w:hAnsi="PT Astra Serif"/>
          <w:sz w:val="28"/>
          <w:szCs w:val="28"/>
          <w:lang w:val="ru-RU"/>
        </w:rPr>
        <w:t>административному регламенту</w:t>
      </w:r>
      <w:r w:rsidR="00E167F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>(далее</w:t>
      </w:r>
      <w:r w:rsidR="00844FC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>–</w:t>
      </w:r>
      <w:r w:rsidR="00C05398" w:rsidRPr="00552970">
        <w:rPr>
          <w:rFonts w:ascii="PT Astra Serif" w:hAnsi="PT Astra Serif"/>
          <w:sz w:val="28"/>
          <w:szCs w:val="28"/>
          <w:lang w:val="ru-RU"/>
        </w:rPr>
        <w:t>уведомление об отказе в регистрации заявления</w:t>
      </w:r>
      <w:r w:rsidR="00E167F2">
        <w:rPr>
          <w:rFonts w:ascii="PT Astra Serif" w:hAnsi="PT Astra Serif"/>
          <w:sz w:val="28"/>
          <w:szCs w:val="28"/>
          <w:lang w:val="ru-RU"/>
        </w:rPr>
        <w:t>);</w:t>
      </w:r>
    </w:p>
    <w:p w:rsidR="005C4456" w:rsidRPr="00F868FD" w:rsidRDefault="00A071C9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специальное</w:t>
      </w:r>
      <w:r w:rsidR="005C4456" w:rsidRPr="00552970">
        <w:rPr>
          <w:rFonts w:ascii="PT Astra Serif" w:hAnsi="PT Astra Serif"/>
          <w:sz w:val="28"/>
          <w:szCs w:val="28"/>
          <w:lang w:val="ru-RU"/>
        </w:rPr>
        <w:t xml:space="preserve"> разрешени</w:t>
      </w:r>
      <w:r w:rsidRPr="00552970">
        <w:rPr>
          <w:rFonts w:ascii="PT Astra Serif" w:hAnsi="PT Astra Serif"/>
          <w:sz w:val="28"/>
          <w:szCs w:val="28"/>
          <w:lang w:val="ru-RU"/>
        </w:rPr>
        <w:t>е</w:t>
      </w:r>
      <w:r w:rsidR="00D43917" w:rsidRPr="00552970">
        <w:rPr>
          <w:rFonts w:ascii="PT Astra Serif" w:hAnsi="PT Astra Serif"/>
          <w:sz w:val="28"/>
          <w:szCs w:val="28"/>
          <w:lang w:val="ru-RU"/>
        </w:rPr>
        <w:t>,</w:t>
      </w:r>
      <w:r w:rsidR="005C4456" w:rsidRPr="00552970">
        <w:rPr>
          <w:rFonts w:ascii="PT Astra Serif" w:hAnsi="PT Astra Serif"/>
          <w:sz w:val="28"/>
          <w:szCs w:val="28"/>
          <w:lang w:val="ru-RU"/>
        </w:rPr>
        <w:t xml:space="preserve"> подготовленно</w:t>
      </w:r>
      <w:r w:rsidRPr="00552970">
        <w:rPr>
          <w:rFonts w:ascii="PT Astra Serif" w:hAnsi="PT Astra Serif"/>
          <w:sz w:val="28"/>
          <w:szCs w:val="28"/>
          <w:lang w:val="ru-RU"/>
        </w:rPr>
        <w:t>е</w:t>
      </w:r>
      <w:r w:rsidR="005C4456" w:rsidRPr="00552970">
        <w:rPr>
          <w:rFonts w:ascii="PT Astra Serif" w:hAnsi="PT Astra Serif"/>
          <w:sz w:val="28"/>
          <w:szCs w:val="28"/>
          <w:lang w:val="ru-RU"/>
        </w:rPr>
        <w:t xml:space="preserve"> по </w:t>
      </w:r>
      <w:r w:rsidR="0021450A" w:rsidRPr="00552970">
        <w:rPr>
          <w:rFonts w:ascii="PT Astra Serif" w:hAnsi="PT Astra Serif"/>
          <w:sz w:val="28"/>
          <w:szCs w:val="28"/>
          <w:lang w:val="ru-RU"/>
        </w:rPr>
        <w:t>форме</w:t>
      </w:r>
      <w:r w:rsidR="00A65C6D">
        <w:rPr>
          <w:rFonts w:ascii="PT Astra Serif" w:hAnsi="PT Astra Serif"/>
          <w:sz w:val="28"/>
          <w:szCs w:val="28"/>
          <w:lang w:val="ru-RU"/>
        </w:rPr>
        <w:t xml:space="preserve">, приведённой в приложении </w:t>
      </w:r>
      <w:r w:rsidR="00F7501E" w:rsidRPr="00552970">
        <w:rPr>
          <w:rFonts w:ascii="PT Astra Serif" w:hAnsi="PT Astra Serif"/>
          <w:sz w:val="28"/>
          <w:szCs w:val="28"/>
          <w:lang w:val="ru-RU"/>
        </w:rPr>
        <w:t>1 к Порядку выдачи специального разрешения на движение по автомобильным дорогам тяжеловесного и (или) крупногабаритного транспортного средства</w:t>
      </w:r>
      <w:r w:rsidR="005C4456" w:rsidRPr="00552970">
        <w:rPr>
          <w:rFonts w:ascii="PT Astra Serif" w:hAnsi="PT Astra Serif"/>
          <w:sz w:val="28"/>
          <w:szCs w:val="28"/>
          <w:lang w:val="ru-RU"/>
        </w:rPr>
        <w:t>, утверждённ</w:t>
      </w:r>
      <w:r w:rsidR="00F7501E" w:rsidRPr="00552970">
        <w:rPr>
          <w:rFonts w:ascii="PT Astra Serif" w:hAnsi="PT Astra Serif"/>
          <w:sz w:val="28"/>
          <w:szCs w:val="28"/>
          <w:lang w:val="ru-RU"/>
        </w:rPr>
        <w:t>ому</w:t>
      </w:r>
      <w:r w:rsidR="005C4456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F19E7" w:rsidRPr="00552970">
        <w:rPr>
          <w:rFonts w:ascii="PT Astra Serif" w:hAnsi="PT Astra Serif"/>
          <w:sz w:val="28"/>
          <w:szCs w:val="28"/>
          <w:lang w:val="ru-RU"/>
        </w:rPr>
        <w:t>приказом Министерства транспорта Российской Федерации от 05.06.2</w:t>
      </w:r>
      <w:r w:rsidR="0006112E">
        <w:rPr>
          <w:rFonts w:ascii="PT Astra Serif" w:hAnsi="PT Astra Serif"/>
          <w:sz w:val="28"/>
          <w:szCs w:val="28"/>
          <w:lang w:val="ru-RU"/>
        </w:rPr>
        <w:t xml:space="preserve">019 № 167 </w:t>
      </w:r>
      <w:r w:rsidR="005C4456" w:rsidRPr="00552970">
        <w:rPr>
          <w:rFonts w:ascii="PT Astra Serif" w:hAnsi="PT Astra Serif"/>
          <w:sz w:val="28"/>
          <w:szCs w:val="28"/>
          <w:lang w:val="ru-RU"/>
        </w:rPr>
        <w:t>(далее</w:t>
      </w:r>
      <w:r w:rsidR="0006112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C4456" w:rsidRPr="00552970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F7501E" w:rsidRPr="00552970">
        <w:rPr>
          <w:rFonts w:ascii="PT Astra Serif" w:hAnsi="PT Astra Serif"/>
          <w:sz w:val="28"/>
          <w:szCs w:val="28"/>
          <w:lang w:val="ru-RU"/>
        </w:rPr>
        <w:t>Порядок</w:t>
      </w:r>
      <w:r w:rsidR="00CB3029" w:rsidRPr="00552970">
        <w:rPr>
          <w:rFonts w:ascii="PT Astra Serif" w:hAnsi="PT Astra Serif"/>
          <w:sz w:val="28"/>
          <w:szCs w:val="28"/>
          <w:lang w:val="ru-RU"/>
        </w:rPr>
        <w:t xml:space="preserve"> выдачи специального </w:t>
      </w:r>
      <w:r w:rsidR="00CB3029" w:rsidRPr="00F868FD">
        <w:rPr>
          <w:rFonts w:ascii="PT Astra Serif" w:hAnsi="PT Astra Serif"/>
          <w:sz w:val="28"/>
          <w:szCs w:val="28"/>
          <w:lang w:val="ru-RU"/>
        </w:rPr>
        <w:t>разрешения</w:t>
      </w:r>
      <w:r w:rsidR="0006112E" w:rsidRPr="00F868FD"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F868FD">
        <w:rPr>
          <w:rFonts w:ascii="PT Astra Serif" w:hAnsi="PT Astra Serif"/>
          <w:sz w:val="28"/>
          <w:szCs w:val="28"/>
          <w:lang w:val="ru-RU"/>
        </w:rPr>
        <w:t>специальное разрешение)</w:t>
      </w:r>
      <w:r w:rsidR="00C450CA" w:rsidRPr="00F868FD">
        <w:rPr>
          <w:rFonts w:ascii="PT Astra Serif" w:hAnsi="PT Astra Serif"/>
          <w:sz w:val="28"/>
          <w:szCs w:val="28"/>
          <w:lang w:val="ru-RU"/>
        </w:rPr>
        <w:t>;</w:t>
      </w:r>
    </w:p>
    <w:p w:rsidR="00F868FD" w:rsidRPr="00F868FD" w:rsidRDefault="00F868FD" w:rsidP="00F868F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868FD">
        <w:rPr>
          <w:rFonts w:ascii="PT Astra Serif" w:hAnsi="PT Astra Serif"/>
          <w:sz w:val="28"/>
          <w:szCs w:val="28"/>
          <w:lang w:val="ru-RU"/>
        </w:rPr>
        <w:t>решение об отказе в выдаче специального разрешения в форме постановления уполномоченного орг</w:t>
      </w:r>
      <w:r w:rsidR="00E167F2">
        <w:rPr>
          <w:rFonts w:ascii="PT Astra Serif" w:hAnsi="PT Astra Serif"/>
          <w:sz w:val="28"/>
          <w:szCs w:val="28"/>
          <w:lang w:val="ru-RU"/>
        </w:rPr>
        <w:t>ана (далее – решение об отказе).</w:t>
      </w:r>
    </w:p>
    <w:p w:rsidR="0063713A" w:rsidRPr="00552970" w:rsidRDefault="0063713A" w:rsidP="00DB2641">
      <w:pPr>
        <w:suppressAutoHyphens w:val="0"/>
        <w:autoSpaceDE w:val="0"/>
        <w:autoSpaceDN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F868FD">
        <w:rPr>
          <w:rFonts w:ascii="PT Astra Serif" w:hAnsi="PT Astra Serif"/>
          <w:sz w:val="28"/>
          <w:szCs w:val="28"/>
          <w:lang w:val="ru-RU"/>
        </w:rPr>
        <w:t xml:space="preserve">Документ, </w:t>
      </w:r>
      <w:r w:rsidR="0089682B" w:rsidRPr="00F868FD">
        <w:rPr>
          <w:rFonts w:ascii="PT Astra Serif" w:hAnsi="PT Astra Serif"/>
          <w:sz w:val="28"/>
          <w:szCs w:val="28"/>
          <w:lang w:val="ru-RU"/>
        </w:rPr>
        <w:t>выдаваемый по результатам</w:t>
      </w:r>
      <w:r w:rsidRPr="00F868FD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</w:t>
      </w:r>
      <w:r w:rsidR="00D526F0" w:rsidRPr="00F868FD">
        <w:rPr>
          <w:rFonts w:ascii="PT Astra Serif" w:hAnsi="PT Astra Serif"/>
          <w:sz w:val="28"/>
          <w:szCs w:val="28"/>
          <w:lang w:val="ru-RU"/>
        </w:rPr>
        <w:t>ной услуги</w:t>
      </w:r>
      <w:r w:rsidR="00E041B7">
        <w:rPr>
          <w:rFonts w:ascii="PT Astra Serif" w:hAnsi="PT Astra Serif"/>
          <w:sz w:val="28"/>
          <w:szCs w:val="28"/>
          <w:lang w:val="ru-RU"/>
        </w:rPr>
        <w:t>,</w:t>
      </w:r>
      <w:r w:rsidR="00D526F0" w:rsidRPr="00F868FD">
        <w:rPr>
          <w:rFonts w:ascii="PT Astra Serif" w:hAnsi="PT Astra Serif"/>
          <w:sz w:val="28"/>
          <w:szCs w:val="28"/>
          <w:lang w:val="ru-RU"/>
        </w:rPr>
        <w:t xml:space="preserve"> подписывается </w:t>
      </w:r>
      <w:r w:rsidR="007477E3" w:rsidRPr="00F868FD">
        <w:rPr>
          <w:rFonts w:ascii="PT Astra Serif" w:hAnsi="PT Astra Serif"/>
          <w:sz w:val="28"/>
          <w:szCs w:val="28"/>
          <w:lang w:val="ru-RU"/>
        </w:rPr>
        <w:t>Главой города Ульяновска</w:t>
      </w:r>
      <w:r w:rsidRPr="00F868F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714F8" w:rsidRPr="00F868FD">
        <w:rPr>
          <w:rFonts w:ascii="PT Astra Serif" w:hAnsi="PT Astra Serif"/>
          <w:sz w:val="28"/>
          <w:szCs w:val="28"/>
          <w:lang w:val="ru-RU"/>
        </w:rPr>
        <w:t>или должностным</w:t>
      </w:r>
      <w:r w:rsidR="009A3A8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65C6D">
        <w:rPr>
          <w:rFonts w:ascii="PT Astra Serif" w:hAnsi="PT Astra Serif"/>
          <w:sz w:val="28"/>
          <w:szCs w:val="28"/>
          <w:lang w:val="ru-RU"/>
        </w:rPr>
        <w:t>лицом</w:t>
      </w:r>
      <w:r w:rsidR="001E4C05">
        <w:rPr>
          <w:rFonts w:ascii="PT Astra Serif" w:hAnsi="PT Astra Serif"/>
          <w:sz w:val="28"/>
          <w:szCs w:val="28"/>
          <w:lang w:val="ru-RU"/>
        </w:rPr>
        <w:t>,</w:t>
      </w:r>
      <w:r w:rsidR="00A65C6D">
        <w:rPr>
          <w:rFonts w:ascii="PT Astra Serif" w:hAnsi="PT Astra Serif"/>
          <w:sz w:val="28"/>
          <w:szCs w:val="28"/>
          <w:lang w:val="ru-RU"/>
        </w:rPr>
        <w:t xml:space="preserve"> исполняющим его обязанности </w:t>
      </w:r>
      <w:r w:rsidRPr="00552970">
        <w:rPr>
          <w:rFonts w:ascii="PT Astra Serif" w:hAnsi="PT Astra Serif"/>
          <w:sz w:val="28"/>
          <w:szCs w:val="28"/>
          <w:lang w:val="ru-RU"/>
        </w:rPr>
        <w:t>(далее – Руководитель уполномоченного органа).</w:t>
      </w:r>
    </w:p>
    <w:p w:rsidR="0063713A" w:rsidRPr="00552970" w:rsidRDefault="0063713A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7B61" w:rsidRPr="007B662B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7B662B">
        <w:rPr>
          <w:rFonts w:ascii="PT Astra Serif" w:hAnsi="PT Astra Serif"/>
          <w:sz w:val="28"/>
          <w:szCs w:val="28"/>
          <w:lang w:val="ru-RU"/>
        </w:rPr>
        <w:t>2.4. Срок предоставления муниципальной услуги</w:t>
      </w:r>
    </w:p>
    <w:p w:rsidR="004A2236" w:rsidRPr="00552970" w:rsidRDefault="004A2236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8E3B41" w:rsidRPr="00552970" w:rsidRDefault="00844FCF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</w:t>
      </w:r>
      <w:r w:rsidR="003366D6" w:rsidRPr="00552970">
        <w:rPr>
          <w:rFonts w:ascii="PT Astra Serif" w:hAnsi="PT Astra Serif" w:cs="Times New Roman"/>
          <w:sz w:val="28"/>
          <w:szCs w:val="28"/>
        </w:rPr>
        <w:t xml:space="preserve">пециальное разрешение </w:t>
      </w:r>
      <w:r w:rsidR="00334E6C" w:rsidRPr="00552970">
        <w:rPr>
          <w:rFonts w:ascii="PT Astra Serif" w:hAnsi="PT Astra Serif" w:cs="Times New Roman"/>
          <w:sz w:val="28"/>
          <w:szCs w:val="28"/>
        </w:rPr>
        <w:t>при условии оплаты государственной пошлины, а также, в случае необходимости, платежа за возмещение вреда, причиняемого транспортным средством, оплаты расходов на укрепление автомобильных дорог и (или) принятия специальных мер по обустройству автомобильных дорог, их участков, и (или) пересекающих автомобильную дорогу сооружений и инженерных коммуникаций</w:t>
      </w:r>
      <w:r>
        <w:rPr>
          <w:rFonts w:ascii="PT Astra Serif" w:hAnsi="PT Astra Serif" w:cs="Times New Roman"/>
          <w:sz w:val="28"/>
          <w:szCs w:val="28"/>
        </w:rPr>
        <w:t>,</w:t>
      </w:r>
      <w:r w:rsidR="00C534A2" w:rsidRPr="00C534A2">
        <w:rPr>
          <w:rFonts w:ascii="PT Astra Serif" w:hAnsi="PT Astra Serif" w:cs="Times New Roman"/>
          <w:sz w:val="28"/>
          <w:szCs w:val="28"/>
        </w:rPr>
        <w:t xml:space="preserve"> </w:t>
      </w:r>
      <w:r w:rsidR="00C534A2" w:rsidRPr="00552970">
        <w:rPr>
          <w:rFonts w:ascii="PT Astra Serif" w:hAnsi="PT Astra Serif" w:cs="Times New Roman"/>
          <w:sz w:val="28"/>
          <w:szCs w:val="28"/>
        </w:rPr>
        <w:t>выдаётся</w:t>
      </w:r>
      <w:r w:rsidR="008E3B41" w:rsidRPr="00552970">
        <w:rPr>
          <w:rFonts w:ascii="PT Astra Serif" w:hAnsi="PT Astra Serif" w:cs="Times New Roman"/>
          <w:sz w:val="28"/>
          <w:szCs w:val="28"/>
        </w:rPr>
        <w:t>:</w:t>
      </w:r>
    </w:p>
    <w:p w:rsidR="008E3B41" w:rsidRPr="00552970" w:rsidRDefault="003366D6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в случае, если требуется согласование только владельцев автомоб</w:t>
      </w:r>
      <w:r w:rsidR="001E4C05">
        <w:rPr>
          <w:rFonts w:ascii="PT Astra Serif" w:hAnsi="PT Astra Serif" w:cs="Times New Roman"/>
          <w:sz w:val="28"/>
          <w:szCs w:val="28"/>
        </w:rPr>
        <w:t>ильных дорог</w:t>
      </w:r>
      <w:r w:rsidRPr="00552970">
        <w:rPr>
          <w:rFonts w:ascii="PT Astra Serif" w:hAnsi="PT Astra Serif" w:cs="Times New Roman"/>
          <w:sz w:val="28"/>
          <w:szCs w:val="28"/>
        </w:rPr>
        <w:t xml:space="preserve"> и при наличии соответствующих согласований </w:t>
      </w:r>
      <w:r w:rsidR="00E167F2" w:rsidRPr="00552970">
        <w:rPr>
          <w:rFonts w:ascii="PT Astra Serif" w:hAnsi="PT Astra Serif"/>
          <w:sz w:val="28"/>
          <w:szCs w:val="28"/>
        </w:rPr>
        <w:t>–</w:t>
      </w:r>
      <w:r w:rsidRPr="00552970">
        <w:rPr>
          <w:rFonts w:ascii="PT Astra Serif" w:hAnsi="PT Astra Serif" w:cs="Times New Roman"/>
          <w:sz w:val="28"/>
          <w:szCs w:val="28"/>
        </w:rPr>
        <w:t xml:space="preserve"> в срок, не превышающий 1</w:t>
      </w:r>
      <w:r w:rsidR="006714F8">
        <w:rPr>
          <w:rFonts w:ascii="PT Astra Serif" w:hAnsi="PT Astra Serif" w:cs="Times New Roman"/>
          <w:sz w:val="28"/>
          <w:szCs w:val="28"/>
        </w:rPr>
        <w:t>1</w:t>
      </w:r>
      <w:r w:rsidRPr="00552970">
        <w:rPr>
          <w:rFonts w:ascii="PT Astra Serif" w:hAnsi="PT Astra Serif" w:cs="Times New Roman"/>
          <w:sz w:val="28"/>
          <w:szCs w:val="28"/>
        </w:rPr>
        <w:t xml:space="preserve"> </w:t>
      </w:r>
      <w:r w:rsidR="003E4997">
        <w:rPr>
          <w:rFonts w:ascii="PT Astra Serif" w:hAnsi="PT Astra Serif" w:cs="Times New Roman"/>
          <w:sz w:val="28"/>
          <w:szCs w:val="28"/>
        </w:rPr>
        <w:t>(</w:t>
      </w:r>
      <w:r w:rsidR="006714F8">
        <w:rPr>
          <w:rFonts w:ascii="PT Astra Serif" w:hAnsi="PT Astra Serif" w:cs="Times New Roman"/>
          <w:sz w:val="28"/>
          <w:szCs w:val="28"/>
        </w:rPr>
        <w:t>одиннадцати</w:t>
      </w:r>
      <w:r w:rsidR="003E4997">
        <w:rPr>
          <w:rFonts w:ascii="PT Astra Serif" w:hAnsi="PT Astra Serif" w:cs="Times New Roman"/>
          <w:sz w:val="28"/>
          <w:szCs w:val="28"/>
        </w:rPr>
        <w:t xml:space="preserve">) </w:t>
      </w:r>
      <w:r w:rsidRPr="00552970">
        <w:rPr>
          <w:rFonts w:ascii="PT Astra Serif" w:hAnsi="PT Astra Serif" w:cs="Times New Roman"/>
          <w:sz w:val="28"/>
          <w:szCs w:val="28"/>
        </w:rPr>
        <w:t>рабочих дней с даты регистрации заявления</w:t>
      </w:r>
      <w:r w:rsidR="001F428A" w:rsidRPr="00552970">
        <w:rPr>
          <w:rFonts w:ascii="PT Astra Serif" w:hAnsi="PT Astra Serif" w:cs="Times New Roman"/>
          <w:sz w:val="28"/>
          <w:szCs w:val="28"/>
        </w:rPr>
        <w:t xml:space="preserve"> в уполномоченном органе</w:t>
      </w:r>
      <w:r w:rsidR="008E3B41" w:rsidRPr="00552970">
        <w:rPr>
          <w:rFonts w:ascii="PT Astra Serif" w:hAnsi="PT Astra Serif" w:cs="Times New Roman"/>
          <w:sz w:val="28"/>
          <w:szCs w:val="28"/>
        </w:rPr>
        <w:t>;</w:t>
      </w:r>
      <w:r w:rsidRPr="00552970">
        <w:rPr>
          <w:rFonts w:ascii="PT Astra Serif" w:hAnsi="PT Astra Serif" w:cs="Times New Roman"/>
          <w:sz w:val="28"/>
          <w:szCs w:val="28"/>
        </w:rPr>
        <w:t xml:space="preserve"> </w:t>
      </w:r>
    </w:p>
    <w:p w:rsidR="00E73E63" w:rsidRPr="00552970" w:rsidRDefault="003366D6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 xml:space="preserve">в случае необходимости согласования маршрута транспортного средства с </w:t>
      </w:r>
      <w:r w:rsidR="008E3B41" w:rsidRPr="00552970">
        <w:rPr>
          <w:rFonts w:ascii="PT Astra Serif" w:eastAsiaTheme="minorHAnsi" w:hAnsi="PT Astra Serif"/>
          <w:sz w:val="28"/>
          <w:szCs w:val="28"/>
          <w:lang w:eastAsia="en-US"/>
        </w:rPr>
        <w:t xml:space="preserve">Государственной инспекцией безопасности дорожного движения Министерства внутренних дел Российской Федерации (далее </w:t>
      </w:r>
      <w:r w:rsidR="00E167F2" w:rsidRPr="00552970">
        <w:rPr>
          <w:rFonts w:ascii="PT Astra Serif" w:hAnsi="PT Astra Serif"/>
          <w:sz w:val="28"/>
          <w:szCs w:val="28"/>
        </w:rPr>
        <w:t>–</w:t>
      </w:r>
      <w:r w:rsidR="008E3B41" w:rsidRPr="00552970">
        <w:rPr>
          <w:rFonts w:ascii="PT Astra Serif" w:eastAsiaTheme="minorHAnsi" w:hAnsi="PT Astra Serif"/>
          <w:sz w:val="28"/>
          <w:szCs w:val="28"/>
          <w:lang w:eastAsia="en-US"/>
        </w:rPr>
        <w:t xml:space="preserve"> Госавтоинспекция)</w:t>
      </w:r>
      <w:r w:rsidRPr="00552970">
        <w:rPr>
          <w:rFonts w:ascii="PT Astra Serif" w:hAnsi="PT Astra Serif" w:cs="Times New Roman"/>
          <w:sz w:val="28"/>
          <w:szCs w:val="28"/>
        </w:rPr>
        <w:t xml:space="preserve"> </w:t>
      </w:r>
      <w:r w:rsidR="00000F55" w:rsidRPr="00552970">
        <w:rPr>
          <w:rFonts w:ascii="PT Astra Serif" w:hAnsi="PT Astra Serif" w:cs="Times New Roman"/>
          <w:sz w:val="28"/>
          <w:szCs w:val="28"/>
        </w:rPr>
        <w:t>(раздел</w:t>
      </w:r>
      <w:r w:rsidR="007134D2" w:rsidRPr="00552970">
        <w:rPr>
          <w:rFonts w:ascii="PT Astra Serif" w:hAnsi="PT Astra Serif" w:cs="Times New Roman"/>
          <w:sz w:val="28"/>
          <w:szCs w:val="28"/>
        </w:rPr>
        <w:t xml:space="preserve"> 3 настоящего </w:t>
      </w:r>
      <w:r w:rsidR="00334E6C" w:rsidRPr="00552970">
        <w:rPr>
          <w:rFonts w:ascii="PT Astra Serif" w:hAnsi="PT Astra Serif" w:cs="Times New Roman"/>
          <w:sz w:val="28"/>
          <w:szCs w:val="28"/>
        </w:rPr>
        <w:t>а</w:t>
      </w:r>
      <w:r w:rsidR="001B50E1" w:rsidRPr="00552970">
        <w:rPr>
          <w:rFonts w:ascii="PT Astra Serif" w:hAnsi="PT Astra Serif" w:cs="Times New Roman"/>
          <w:sz w:val="28"/>
          <w:szCs w:val="28"/>
        </w:rPr>
        <w:t xml:space="preserve">дминистративного </w:t>
      </w:r>
      <w:r w:rsidR="007134D2" w:rsidRPr="00552970">
        <w:rPr>
          <w:rFonts w:ascii="PT Astra Serif" w:hAnsi="PT Astra Serif" w:cs="Times New Roman"/>
          <w:sz w:val="28"/>
          <w:szCs w:val="28"/>
        </w:rPr>
        <w:t xml:space="preserve">регламента) </w:t>
      </w:r>
      <w:r w:rsidR="00E167F2" w:rsidRPr="00552970">
        <w:rPr>
          <w:rFonts w:ascii="PT Astra Serif" w:hAnsi="PT Astra Serif"/>
          <w:sz w:val="28"/>
          <w:szCs w:val="28"/>
        </w:rPr>
        <w:t>–</w:t>
      </w:r>
      <w:r w:rsidRPr="00552970">
        <w:rPr>
          <w:rFonts w:ascii="PT Astra Serif" w:hAnsi="PT Astra Serif" w:cs="Times New Roman"/>
          <w:sz w:val="28"/>
          <w:szCs w:val="28"/>
        </w:rPr>
        <w:t xml:space="preserve"> в течение 15 рабочих дней с даты регистрации заявления</w:t>
      </w:r>
      <w:r w:rsidR="00334E6C" w:rsidRPr="00552970">
        <w:rPr>
          <w:rFonts w:ascii="PT Astra Serif" w:hAnsi="PT Astra Serif" w:cs="Times New Roman"/>
          <w:sz w:val="28"/>
          <w:szCs w:val="28"/>
        </w:rPr>
        <w:t xml:space="preserve"> в уполномоченном органе</w:t>
      </w:r>
      <w:r w:rsidR="00F56771" w:rsidRPr="00552970">
        <w:rPr>
          <w:rFonts w:ascii="PT Astra Serif" w:hAnsi="PT Astra Serif" w:cs="Times New Roman"/>
          <w:sz w:val="28"/>
          <w:szCs w:val="28"/>
        </w:rPr>
        <w:t>;</w:t>
      </w:r>
    </w:p>
    <w:p w:rsidR="003366D6" w:rsidRPr="00552970" w:rsidRDefault="00E73E63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lastRenderedPageBreak/>
        <w:t xml:space="preserve">в </w:t>
      </w:r>
      <w:r w:rsidR="003366D6" w:rsidRPr="00552970">
        <w:rPr>
          <w:rFonts w:ascii="PT Astra Serif" w:hAnsi="PT Astra Serif"/>
          <w:sz w:val="28"/>
          <w:szCs w:val="28"/>
        </w:rPr>
        <w:t>случае, если для осуществления перевозки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</w:t>
      </w:r>
      <w:r w:rsidR="00891DD9">
        <w:rPr>
          <w:rFonts w:ascii="PT Astra Serif" w:hAnsi="PT Astra Serif"/>
          <w:sz w:val="28"/>
          <w:szCs w:val="28"/>
        </w:rPr>
        <w:t xml:space="preserve">жений и инженерных коммуникаций </w:t>
      </w:r>
      <w:r w:rsidR="005B5ABC" w:rsidRPr="00552970">
        <w:rPr>
          <w:rFonts w:ascii="PT Astra Serif" w:hAnsi="PT Astra Serif"/>
          <w:sz w:val="28"/>
          <w:szCs w:val="28"/>
        </w:rPr>
        <w:t>–</w:t>
      </w:r>
      <w:r w:rsidR="005B5ABC">
        <w:rPr>
          <w:rFonts w:ascii="PT Astra Serif" w:hAnsi="PT Astra Serif"/>
          <w:sz w:val="28"/>
          <w:szCs w:val="28"/>
        </w:rPr>
        <w:t xml:space="preserve"> </w:t>
      </w:r>
      <w:r w:rsidR="003366D6" w:rsidRPr="005B5ABC">
        <w:rPr>
          <w:rFonts w:ascii="PT Astra Serif" w:hAnsi="PT Astra Serif"/>
          <w:sz w:val="28"/>
          <w:szCs w:val="28"/>
        </w:rPr>
        <w:t>срок</w:t>
      </w:r>
      <w:r w:rsidR="003366D6" w:rsidRPr="00552970">
        <w:rPr>
          <w:rFonts w:ascii="PT Astra Serif" w:hAnsi="PT Astra Serif"/>
          <w:sz w:val="28"/>
          <w:szCs w:val="28"/>
        </w:rPr>
        <w:t xml:space="preserve"> выдачи специального разрешения увеличивается на срок проведения указанных мероприятий.</w:t>
      </w:r>
      <w:r w:rsidR="00681194" w:rsidRPr="00552970">
        <w:rPr>
          <w:rFonts w:ascii="PT Astra Serif" w:hAnsi="PT Astra Serif"/>
          <w:sz w:val="28"/>
          <w:szCs w:val="28"/>
        </w:rPr>
        <w:t xml:space="preserve"> </w:t>
      </w:r>
      <w:r w:rsidR="003366D6" w:rsidRPr="00552970">
        <w:rPr>
          <w:rFonts w:ascii="PT Astra Serif" w:hAnsi="PT Astra Serif" w:cs="Times New Roman"/>
          <w:sz w:val="28"/>
          <w:szCs w:val="28"/>
        </w:rPr>
        <w:t xml:space="preserve">Срок проведения оценки технического состояния автомобильных дорог и (или) их участков не должен превышать 30 </w:t>
      </w:r>
      <w:r w:rsidR="006714F8">
        <w:rPr>
          <w:rFonts w:ascii="PT Astra Serif" w:hAnsi="PT Astra Serif" w:cs="Times New Roman"/>
          <w:sz w:val="28"/>
          <w:szCs w:val="28"/>
        </w:rPr>
        <w:t xml:space="preserve">(тридцать) </w:t>
      </w:r>
      <w:r w:rsidR="003366D6" w:rsidRPr="00552970">
        <w:rPr>
          <w:rFonts w:ascii="PT Astra Serif" w:hAnsi="PT Astra Serif" w:cs="Times New Roman"/>
          <w:sz w:val="28"/>
          <w:szCs w:val="28"/>
        </w:rPr>
        <w:t>рабочих дней.</w:t>
      </w:r>
    </w:p>
    <w:p w:rsidR="003031A0" w:rsidRPr="00552970" w:rsidRDefault="00F76B24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 xml:space="preserve">В </w:t>
      </w:r>
      <w:r w:rsidR="003031A0" w:rsidRPr="00552970">
        <w:rPr>
          <w:rFonts w:ascii="PT Astra Serif" w:hAnsi="PT Astra Serif" w:cs="Times New Roman"/>
          <w:sz w:val="28"/>
          <w:szCs w:val="28"/>
        </w:rPr>
        <w:t>случае</w:t>
      </w:r>
      <w:r w:rsidR="006714F8">
        <w:rPr>
          <w:rFonts w:ascii="PT Astra Serif" w:hAnsi="PT Astra Serif" w:cs="Times New Roman"/>
          <w:sz w:val="28"/>
          <w:szCs w:val="28"/>
        </w:rPr>
        <w:t>,</w:t>
      </w:r>
      <w:r w:rsidR="003031A0" w:rsidRPr="00552970">
        <w:rPr>
          <w:rFonts w:ascii="PT Astra Serif" w:hAnsi="PT Astra Serif" w:cs="Times New Roman"/>
          <w:sz w:val="28"/>
          <w:szCs w:val="28"/>
        </w:rPr>
        <w:t xml:space="preserve"> если срок выданного специального разрешения на движение крупногабаритной сельскохозяйственной техники (комб</w:t>
      </w:r>
      <w:r w:rsidR="00A65C6D">
        <w:rPr>
          <w:rFonts w:ascii="PT Astra Serif" w:hAnsi="PT Astra Serif" w:cs="Times New Roman"/>
          <w:sz w:val="28"/>
          <w:szCs w:val="28"/>
        </w:rPr>
        <w:t>айн, трактор) не истё</w:t>
      </w:r>
      <w:r w:rsidR="003031A0" w:rsidRPr="00552970">
        <w:rPr>
          <w:rFonts w:ascii="PT Astra Serif" w:hAnsi="PT Astra Serif" w:cs="Times New Roman"/>
          <w:sz w:val="28"/>
          <w:szCs w:val="28"/>
        </w:rPr>
        <w:t>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муниципального образования</w:t>
      </w:r>
      <w:r w:rsidR="006714F8">
        <w:rPr>
          <w:rFonts w:ascii="PT Astra Serif" w:hAnsi="PT Astra Serif" w:cs="Times New Roman"/>
          <w:sz w:val="28"/>
          <w:szCs w:val="28"/>
        </w:rPr>
        <w:t xml:space="preserve"> «город Ульяновск»</w:t>
      </w:r>
      <w:r w:rsidR="00354F35">
        <w:rPr>
          <w:rFonts w:ascii="PT Astra Serif" w:hAnsi="PT Astra Serif" w:cs="Times New Roman"/>
          <w:sz w:val="28"/>
          <w:szCs w:val="28"/>
        </w:rPr>
        <w:t xml:space="preserve"> </w:t>
      </w:r>
      <w:r w:rsidR="00354F35">
        <w:rPr>
          <w:rFonts w:ascii="PT Astra Serif" w:eastAsia="Calibri" w:hAnsi="PT Astra Serif"/>
          <w:bCs/>
          <w:sz w:val="28"/>
          <w:szCs w:val="28"/>
        </w:rPr>
        <w:t>Ульяновской области</w:t>
      </w:r>
      <w:r w:rsidR="003031A0" w:rsidRPr="00552970">
        <w:rPr>
          <w:rFonts w:ascii="PT Astra Serif" w:hAnsi="PT Astra Serif" w:cs="Times New Roman"/>
          <w:sz w:val="28"/>
          <w:szCs w:val="28"/>
        </w:rPr>
        <w:t>. По такому заявлению специальное разрешение выда</w:t>
      </w:r>
      <w:r w:rsidR="00F8525E">
        <w:rPr>
          <w:rFonts w:ascii="PT Astra Serif" w:hAnsi="PT Astra Serif" w:cs="Times New Roman"/>
          <w:sz w:val="28"/>
          <w:szCs w:val="28"/>
        </w:rPr>
        <w:t>ё</w:t>
      </w:r>
      <w:r w:rsidR="003031A0" w:rsidRPr="00552970">
        <w:rPr>
          <w:rFonts w:ascii="PT Astra Serif" w:hAnsi="PT Astra Serif" w:cs="Times New Roman"/>
          <w:sz w:val="28"/>
          <w:szCs w:val="28"/>
        </w:rPr>
        <w:t xml:space="preserve">тся в течение </w:t>
      </w:r>
      <w:r w:rsidR="006714F8">
        <w:rPr>
          <w:rFonts w:ascii="PT Astra Serif" w:hAnsi="PT Astra Serif" w:cs="Times New Roman"/>
          <w:sz w:val="28"/>
          <w:szCs w:val="28"/>
        </w:rPr>
        <w:t>4</w:t>
      </w:r>
      <w:r w:rsidR="003031A0" w:rsidRPr="00552970">
        <w:rPr>
          <w:rFonts w:ascii="PT Astra Serif" w:hAnsi="PT Astra Serif" w:cs="Times New Roman"/>
          <w:sz w:val="28"/>
          <w:szCs w:val="28"/>
        </w:rPr>
        <w:t xml:space="preserve"> (</w:t>
      </w:r>
      <w:r w:rsidR="006714F8">
        <w:rPr>
          <w:rFonts w:ascii="PT Astra Serif" w:hAnsi="PT Astra Serif" w:cs="Times New Roman"/>
          <w:sz w:val="28"/>
          <w:szCs w:val="28"/>
        </w:rPr>
        <w:t>четырёх</w:t>
      </w:r>
      <w:r w:rsidR="003031A0" w:rsidRPr="00552970">
        <w:rPr>
          <w:rFonts w:ascii="PT Astra Serif" w:hAnsi="PT Astra Serif" w:cs="Times New Roman"/>
          <w:sz w:val="28"/>
          <w:szCs w:val="28"/>
        </w:rPr>
        <w:t>) рабочих дней со дня его регистрации на одну или несколько поездок (</w:t>
      </w:r>
      <w:r w:rsidR="00891DD9">
        <w:rPr>
          <w:rFonts w:ascii="PT Astra Serif" w:hAnsi="PT Astra Serif" w:cs="Times New Roman"/>
          <w:sz w:val="28"/>
          <w:szCs w:val="28"/>
        </w:rPr>
        <w:t xml:space="preserve">всего </w:t>
      </w:r>
      <w:r w:rsidR="003031A0" w:rsidRPr="00552970">
        <w:rPr>
          <w:rFonts w:ascii="PT Astra Serif" w:hAnsi="PT Astra Serif" w:cs="Times New Roman"/>
          <w:sz w:val="28"/>
          <w:szCs w:val="28"/>
        </w:rPr>
        <w:t>не более тридцати) на срок, не превышающий срок действия ранее выданного специального разрешения.</w:t>
      </w:r>
    </w:p>
    <w:p w:rsidR="005F7B61" w:rsidRPr="00552970" w:rsidRDefault="005F7B61" w:rsidP="00DB2641">
      <w:pPr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7B61" w:rsidRPr="00D379E9" w:rsidRDefault="005F7B61" w:rsidP="00DB264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D379E9">
        <w:rPr>
          <w:rFonts w:ascii="PT Astra Serif" w:hAnsi="PT Astra Serif"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5F7B61" w:rsidRPr="00552970" w:rsidRDefault="005F7B61" w:rsidP="00DB264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5F7B61" w:rsidRPr="00552970" w:rsidRDefault="005F7B61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</w:t>
      </w:r>
      <w:r w:rsidR="007C3D63">
        <w:rPr>
          <w:rFonts w:ascii="PT Astra Serif" w:hAnsi="PT Astra Serif"/>
          <w:sz w:val="28"/>
          <w:szCs w:val="28"/>
          <w:lang w:val="ru-RU"/>
        </w:rPr>
        <w:t>м сайте уполномоченного органа.</w:t>
      </w:r>
    </w:p>
    <w:p w:rsidR="005F7B61" w:rsidRPr="00552970" w:rsidRDefault="005F7B61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7B61" w:rsidRPr="00D379E9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D379E9">
        <w:rPr>
          <w:rFonts w:ascii="PT Astra Serif" w:hAnsi="PT Astra Serif"/>
          <w:sz w:val="28"/>
          <w:szCs w:val="28"/>
          <w:lang w:val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="00474800" w:rsidRPr="00D379E9">
        <w:rPr>
          <w:rFonts w:ascii="PT Astra Serif" w:hAnsi="PT Astra Serif"/>
          <w:sz w:val="28"/>
          <w:szCs w:val="28"/>
          <w:lang w:val="ru-RU"/>
        </w:rPr>
        <w:br/>
      </w:r>
      <w:r w:rsidRPr="00D379E9">
        <w:rPr>
          <w:rFonts w:ascii="PT Astra Serif" w:hAnsi="PT Astra Serif"/>
          <w:sz w:val="28"/>
          <w:szCs w:val="28"/>
          <w:lang w:val="ru-RU"/>
        </w:rPr>
        <w:t>предоставл</w:t>
      </w:r>
      <w:r w:rsidR="009462BC" w:rsidRPr="00D379E9">
        <w:rPr>
          <w:rFonts w:ascii="PT Astra Serif" w:hAnsi="PT Astra Serif"/>
          <w:sz w:val="28"/>
          <w:szCs w:val="28"/>
          <w:lang w:val="ru-RU"/>
        </w:rPr>
        <w:t>ения муниципальной услуги</w:t>
      </w:r>
    </w:p>
    <w:p w:rsidR="002261A2" w:rsidRPr="00D379E9" w:rsidRDefault="002261A2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0262D4" w:rsidRPr="00552970" w:rsidRDefault="00F76B24" w:rsidP="00F76B24">
      <w:pPr>
        <w:pStyle w:val="ad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bookmarkStart w:id="3" w:name="P165"/>
      <w:bookmarkEnd w:id="3"/>
      <w:r w:rsidRPr="00552970">
        <w:rPr>
          <w:rFonts w:ascii="PT Astra Serif" w:hAnsi="PT Astra Serif"/>
          <w:sz w:val="28"/>
          <w:szCs w:val="28"/>
          <w:lang w:val="ru-RU"/>
        </w:rPr>
        <w:t>2.6.1. Для предоставления муниципальной услуги в части выдачи специального разрешения</w:t>
      </w:r>
      <w:r w:rsidR="000262D4" w:rsidRPr="00552970">
        <w:rPr>
          <w:rFonts w:ascii="PT Astra Serif" w:hAnsi="PT Astra Serif"/>
          <w:sz w:val="28"/>
          <w:szCs w:val="28"/>
          <w:lang w:val="ru-RU"/>
        </w:rPr>
        <w:t xml:space="preserve"> необходимы следующие документы:</w:t>
      </w:r>
    </w:p>
    <w:p w:rsidR="000262D4" w:rsidRPr="00552970" w:rsidRDefault="000262D4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1. Заявление</w:t>
      </w:r>
      <w:r w:rsidR="007B6B0D" w:rsidRPr="00552970">
        <w:rPr>
          <w:rFonts w:ascii="PT Astra Serif" w:hAnsi="PT Astra Serif"/>
          <w:sz w:val="28"/>
          <w:szCs w:val="28"/>
          <w:lang w:val="ru-RU"/>
        </w:rPr>
        <w:t xml:space="preserve"> по форме, </w:t>
      </w:r>
      <w:r w:rsidR="00A65C6D">
        <w:rPr>
          <w:rFonts w:ascii="PT Astra Serif" w:hAnsi="PT Astra Serif"/>
          <w:sz w:val="28"/>
          <w:szCs w:val="28"/>
          <w:lang w:val="ru-RU"/>
        </w:rPr>
        <w:t xml:space="preserve">приведённой в приложении </w:t>
      </w:r>
      <w:r w:rsidR="00F7501E" w:rsidRPr="00552970">
        <w:rPr>
          <w:rFonts w:ascii="PT Astra Serif" w:hAnsi="PT Astra Serif"/>
          <w:sz w:val="28"/>
          <w:szCs w:val="28"/>
          <w:lang w:val="ru-RU"/>
        </w:rPr>
        <w:t>2 к Порядку выдачи специального разрешения</w:t>
      </w:r>
      <w:r w:rsidR="00041445" w:rsidRPr="00552970">
        <w:rPr>
          <w:rFonts w:ascii="PT Astra Serif" w:hAnsi="PT Astra Serif"/>
          <w:sz w:val="28"/>
          <w:szCs w:val="28"/>
          <w:lang w:val="ru-RU"/>
        </w:rPr>
        <w:t xml:space="preserve"> (заявитель представляет самостоятельно)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0F64DA" w:rsidRPr="00552970" w:rsidRDefault="006714F8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заявлении указываю</w:t>
      </w:r>
      <w:r w:rsidR="000F64DA" w:rsidRPr="00552970">
        <w:rPr>
          <w:rFonts w:ascii="PT Astra Serif" w:hAnsi="PT Astra Serif"/>
          <w:sz w:val="28"/>
          <w:szCs w:val="28"/>
          <w:lang w:val="ru-RU"/>
        </w:rPr>
        <w:t>тся: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наименование уполномоченного органа;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наименование и организационно-правовая форма </w:t>
      </w:r>
      <w:r w:rsidR="00E167F2" w:rsidRPr="00552970">
        <w:rPr>
          <w:rFonts w:ascii="PT Astra Serif" w:hAnsi="PT Astra Serif"/>
          <w:sz w:val="28"/>
          <w:szCs w:val="28"/>
          <w:lang w:val="ru-RU"/>
        </w:rPr>
        <w:t>–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для юридических лиц;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идентификационный номер налогоплательщика (далее </w:t>
      </w:r>
      <w:r w:rsidR="00E167F2" w:rsidRPr="00552970">
        <w:rPr>
          <w:rFonts w:ascii="PT Astra Serif" w:hAnsi="PT Astra Serif"/>
          <w:sz w:val="28"/>
          <w:szCs w:val="28"/>
          <w:lang w:val="ru-RU"/>
        </w:rPr>
        <w:t>–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ИНН) и основной государственный регистрационный номер (далее </w:t>
      </w:r>
      <w:r w:rsidR="00E167F2" w:rsidRPr="00552970">
        <w:rPr>
          <w:rFonts w:ascii="PT Astra Serif" w:hAnsi="PT Astra Serif"/>
          <w:sz w:val="28"/>
          <w:szCs w:val="28"/>
          <w:lang w:val="ru-RU"/>
        </w:rPr>
        <w:t>–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ОГРН или ОГРНИП) </w:t>
      </w:r>
      <w:r w:rsidR="00E167F2" w:rsidRPr="00552970">
        <w:rPr>
          <w:rFonts w:ascii="PT Astra Serif" w:hAnsi="PT Astra Serif"/>
          <w:sz w:val="28"/>
          <w:szCs w:val="28"/>
          <w:lang w:val="ru-RU"/>
        </w:rPr>
        <w:t>–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для юридических лиц и индивидуальных предпринимателей;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адрес местонахождения юридического лица, фамилия, имя, отчество (при наличии) руководителя, телефон;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фамилия, имя, отчество (при наличии), адрес места жительства, данные документа, удостоверяющего личность, </w:t>
      </w:r>
      <w:r w:rsidR="00E167F2" w:rsidRPr="00552970">
        <w:rPr>
          <w:rFonts w:ascii="PT Astra Serif" w:hAnsi="PT Astra Serif"/>
          <w:sz w:val="28"/>
          <w:szCs w:val="28"/>
          <w:lang w:val="ru-RU"/>
        </w:rPr>
        <w:t>–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для </w:t>
      </w:r>
      <w:r w:rsidR="00386A68">
        <w:rPr>
          <w:rFonts w:ascii="PT Astra Serif" w:hAnsi="PT Astra Serif"/>
          <w:sz w:val="28"/>
          <w:szCs w:val="28"/>
          <w:lang w:val="ru-RU"/>
        </w:rPr>
        <w:t xml:space="preserve">физических лиц и индивидуальных </w:t>
      </w:r>
      <w:r w:rsidRPr="00552970">
        <w:rPr>
          <w:rFonts w:ascii="PT Astra Serif" w:hAnsi="PT Astra Serif"/>
          <w:sz w:val="28"/>
          <w:szCs w:val="28"/>
          <w:lang w:val="ru-RU"/>
        </w:rPr>
        <w:t>предпринимателей (с указанием статуса индивидуального предпринимателя);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банковские реквизиты (наименование банка, расч</w:t>
      </w:r>
      <w:r w:rsidR="003031A0" w:rsidRPr="00552970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>тный сч</w:t>
      </w:r>
      <w:r w:rsidR="003031A0" w:rsidRPr="00552970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>т, корреспондентский сч</w:t>
      </w:r>
      <w:r w:rsidR="003031A0" w:rsidRPr="00552970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>т, банковский индивидуальный код);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исходящий номер (при необходимости) и дата заявления;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наименование, адрес и телефон владельца транспортного средства;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маршрут движения (пункт отправления - пункт назначения с указанием их адресов</w:t>
      </w:r>
      <w:r w:rsidR="00386A68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>в насел</w:t>
      </w:r>
      <w:r w:rsidR="00386A68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>нных пунктах, если маршрут проходит по улично-дорожной сети насел</w:t>
      </w:r>
      <w:r w:rsidR="00386A68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>нных пунктов, без указания промежуточных пунктов);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вид перевозки (межрегиональная, местная), срок перевозки, количество поездок;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характеристика груза (при наличии груза) (полное наименование, марка, модель, габариты, масса, делимость, длина свеса (при наличии)</w:t>
      </w:r>
      <w:r w:rsidR="00E66E24">
        <w:rPr>
          <w:rFonts w:ascii="PT Astra Serif" w:hAnsi="PT Astra Serif"/>
          <w:sz w:val="28"/>
          <w:szCs w:val="28"/>
          <w:lang w:val="ru-RU"/>
        </w:rPr>
        <w:t>)</w:t>
      </w:r>
      <w:r w:rsidRPr="00552970">
        <w:rPr>
          <w:rFonts w:ascii="PT Astra Serif" w:hAnsi="PT Astra Serif"/>
          <w:sz w:val="28"/>
          <w:szCs w:val="28"/>
          <w:lang w:val="ru-RU"/>
        </w:rPr>
        <w:t>;</w:t>
      </w:r>
    </w:p>
    <w:p w:rsidR="000F64DA" w:rsidRPr="00552970" w:rsidRDefault="000F64DA" w:rsidP="00DB2641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сведения о транспортном средстве (автопоезде) (марка и модель транспортного средства (тягача, прицепа (полуприцепа)), государственный регистрационный номер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 с уч</w:t>
      </w:r>
      <w:r w:rsidR="003031A0" w:rsidRPr="00552970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>том конструктивных особенностей транспортного средства и конкретных дорожных условий на маршруте движения</w:t>
      </w:r>
      <w:r w:rsidR="00B8310B">
        <w:rPr>
          <w:rFonts w:ascii="PT Astra Serif" w:hAnsi="PT Astra Serif"/>
          <w:sz w:val="28"/>
          <w:szCs w:val="28"/>
          <w:lang w:val="ru-RU"/>
        </w:rPr>
        <w:t>)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0F64DA" w:rsidRPr="00552970" w:rsidRDefault="000F64DA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В случае движения крупногабаритной сельскохозяйственной техники (комбайн, трактор) своим ходом в период</w:t>
      </w:r>
      <w:r w:rsidR="00E06DFE">
        <w:rPr>
          <w:rFonts w:ascii="PT Astra Serif" w:hAnsi="PT Astra Serif" w:cs="Times New Roman"/>
          <w:sz w:val="28"/>
          <w:szCs w:val="28"/>
        </w:rPr>
        <w:t xml:space="preserve"> с марта по сентябрь в пределах </w:t>
      </w:r>
      <w:r w:rsidRPr="0055297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714F8">
        <w:rPr>
          <w:rFonts w:ascii="PT Astra Serif" w:hAnsi="PT Astra Serif" w:cs="Times New Roman"/>
          <w:sz w:val="28"/>
          <w:szCs w:val="28"/>
        </w:rPr>
        <w:t xml:space="preserve"> «город Ульяновск»</w:t>
      </w:r>
      <w:r w:rsidRPr="00552970">
        <w:rPr>
          <w:rFonts w:ascii="PT Astra Serif" w:hAnsi="PT Astra Serif" w:cs="Times New Roman"/>
          <w:sz w:val="28"/>
          <w:szCs w:val="28"/>
        </w:rPr>
        <w:t xml:space="preserve"> </w:t>
      </w:r>
      <w:r w:rsidR="00354F35">
        <w:rPr>
          <w:rFonts w:ascii="PT Astra Serif" w:eastAsia="Calibri" w:hAnsi="PT Astra Serif"/>
          <w:bCs/>
          <w:sz w:val="28"/>
          <w:szCs w:val="28"/>
        </w:rPr>
        <w:t>Ульяновской области</w:t>
      </w:r>
      <w:r w:rsidR="00354F35" w:rsidRPr="00552970">
        <w:rPr>
          <w:rFonts w:ascii="PT Astra Serif" w:hAnsi="PT Astra Serif" w:cs="Times New Roman"/>
          <w:sz w:val="28"/>
          <w:szCs w:val="28"/>
        </w:rPr>
        <w:t xml:space="preserve"> </w:t>
      </w:r>
      <w:r w:rsidRPr="00552970">
        <w:rPr>
          <w:rFonts w:ascii="PT Astra Serif" w:hAnsi="PT Astra Serif" w:cs="Times New Roman"/>
          <w:sz w:val="28"/>
          <w:szCs w:val="28"/>
        </w:rPr>
        <w:t>в заявлении указывается пункт отправления и пункт назначения с указанием подъездов к местам проведения сельскохозяйственных работ.</w:t>
      </w:r>
    </w:p>
    <w:p w:rsidR="000F64DA" w:rsidRPr="00552970" w:rsidRDefault="000F64DA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0262D4" w:rsidRPr="00552970" w:rsidRDefault="000262D4" w:rsidP="00DB2641">
      <w:pPr>
        <w:pStyle w:val="ConsPlusNormal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52970">
        <w:rPr>
          <w:rFonts w:ascii="PT Astra Serif" w:eastAsiaTheme="minorHAnsi" w:hAnsi="PT Astra Serif"/>
          <w:sz w:val="28"/>
          <w:szCs w:val="28"/>
          <w:lang w:eastAsia="en-US"/>
        </w:rPr>
        <w:t>2. Документ, удостоверяющий личность гражданина Российской Федерации</w:t>
      </w:r>
      <w:r w:rsidR="00041445" w:rsidRPr="00552970">
        <w:rPr>
          <w:rFonts w:ascii="PT Astra Serif" w:eastAsiaTheme="minorHAnsi" w:hAnsi="PT Astra Serif"/>
          <w:sz w:val="28"/>
          <w:szCs w:val="28"/>
          <w:lang w:eastAsia="en-US"/>
        </w:rPr>
        <w:t xml:space="preserve"> (заявитель представляет самостоятельно)</w:t>
      </w:r>
      <w:r w:rsidR="007B6B0D" w:rsidRPr="00552970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6F4936" w:rsidRPr="00552970" w:rsidRDefault="006F4936" w:rsidP="00DB2641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 xml:space="preserve">3. </w:t>
      </w:r>
      <w:r w:rsidRPr="00552970">
        <w:rPr>
          <w:rFonts w:ascii="PT Astra Serif" w:eastAsia="Calibri" w:hAnsi="PT Astra Serif"/>
          <w:bCs/>
          <w:sz w:val="28"/>
          <w:szCs w:val="28"/>
        </w:rPr>
        <w:t>Документ, подтверждающий полномочия представителя заявителя, в случае обращения представителя (представитель заявителя представляет самостоятельно).</w:t>
      </w:r>
    </w:p>
    <w:p w:rsidR="005A210B" w:rsidRPr="00F31393" w:rsidRDefault="006F4936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4</w:t>
      </w:r>
      <w:r w:rsidR="007C17F3" w:rsidRPr="00552970">
        <w:rPr>
          <w:rFonts w:ascii="PT Astra Serif" w:hAnsi="PT Astra Serif" w:cs="Times New Roman"/>
          <w:sz w:val="28"/>
          <w:szCs w:val="28"/>
        </w:rPr>
        <w:t>.</w:t>
      </w:r>
      <w:r w:rsidR="00EB77A3" w:rsidRPr="00552970">
        <w:rPr>
          <w:rFonts w:ascii="PT Astra Serif" w:hAnsi="PT Astra Serif" w:cs="Times New Roman"/>
          <w:sz w:val="28"/>
          <w:szCs w:val="28"/>
        </w:rPr>
        <w:t xml:space="preserve"> </w:t>
      </w:r>
      <w:r w:rsidR="005A210B" w:rsidRPr="005A210B">
        <w:rPr>
          <w:rFonts w:ascii="PT Astra Serif" w:hAnsi="PT Astra Serif" w:cs="Times New Roman"/>
          <w:sz w:val="28"/>
          <w:szCs w:val="28"/>
        </w:rPr>
        <w:t xml:space="preserve">Документы каждого транспортного средства (паспорт транспортного средства или свидетельство о регистрации транспортного средства, паспорт самоходной </w:t>
      </w:r>
      <w:r w:rsidR="005A210B" w:rsidRPr="00F31393">
        <w:rPr>
          <w:rFonts w:ascii="PT Astra Serif" w:hAnsi="PT Astra Serif" w:cs="Times New Roman"/>
          <w:sz w:val="28"/>
          <w:szCs w:val="28"/>
        </w:rPr>
        <w:t>машины), с использованием которого планируется поездка (заявитель представляет самостоятельно).</w:t>
      </w:r>
    </w:p>
    <w:p w:rsidR="00F7501E" w:rsidRPr="00F31393" w:rsidRDefault="006F4936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1393">
        <w:rPr>
          <w:rFonts w:ascii="PT Astra Serif" w:hAnsi="PT Astra Serif" w:cs="Times New Roman"/>
          <w:sz w:val="28"/>
          <w:szCs w:val="28"/>
        </w:rPr>
        <w:t>5</w:t>
      </w:r>
      <w:r w:rsidR="007C17F3" w:rsidRPr="00F31393">
        <w:rPr>
          <w:rFonts w:ascii="PT Astra Serif" w:hAnsi="PT Astra Serif" w:cs="Times New Roman"/>
          <w:sz w:val="28"/>
          <w:szCs w:val="28"/>
        </w:rPr>
        <w:t>.</w:t>
      </w:r>
      <w:r w:rsidR="002B7504" w:rsidRPr="00F31393">
        <w:rPr>
          <w:rFonts w:ascii="PT Astra Serif" w:hAnsi="PT Astra Serif" w:cs="Times New Roman"/>
          <w:sz w:val="28"/>
          <w:szCs w:val="28"/>
        </w:rPr>
        <w:t xml:space="preserve"> </w:t>
      </w:r>
      <w:r w:rsidRPr="00F31393">
        <w:rPr>
          <w:rFonts w:ascii="PT Astra Serif" w:hAnsi="PT Astra Serif" w:cs="Times New Roman"/>
          <w:sz w:val="28"/>
          <w:szCs w:val="28"/>
        </w:rPr>
        <w:t>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</w:t>
      </w:r>
      <w:r w:rsidR="003031A0" w:rsidRPr="00F31393">
        <w:rPr>
          <w:rFonts w:ascii="PT Astra Serif" w:hAnsi="PT Astra Serif" w:cs="Times New Roman"/>
          <w:sz w:val="28"/>
          <w:szCs w:val="28"/>
        </w:rPr>
        <w:t>ё</w:t>
      </w:r>
      <w:r w:rsidR="00F31393">
        <w:rPr>
          <w:rFonts w:ascii="PT Astra Serif" w:hAnsi="PT Astra Serif" w:cs="Times New Roman"/>
          <w:sz w:val="28"/>
          <w:szCs w:val="28"/>
        </w:rPr>
        <w:t xml:space="preserve">н в приложении </w:t>
      </w:r>
      <w:r w:rsidRPr="00F31393">
        <w:rPr>
          <w:rFonts w:ascii="PT Astra Serif" w:hAnsi="PT Astra Serif" w:cs="Times New Roman"/>
          <w:sz w:val="28"/>
          <w:szCs w:val="28"/>
        </w:rPr>
        <w:t>3 к Порядку</w:t>
      </w:r>
      <w:r w:rsidR="00F7501E" w:rsidRPr="00F31393">
        <w:rPr>
          <w:rFonts w:ascii="PT Astra Serif" w:hAnsi="PT Astra Serif" w:cs="Times New Roman"/>
          <w:sz w:val="28"/>
          <w:szCs w:val="28"/>
        </w:rPr>
        <w:t xml:space="preserve"> выдачи специального разрешения</w:t>
      </w:r>
      <w:r w:rsidRPr="00F31393">
        <w:rPr>
          <w:rFonts w:ascii="PT Astra Serif" w:hAnsi="PT Astra Serif" w:cs="Times New Roman"/>
          <w:sz w:val="28"/>
          <w:szCs w:val="28"/>
        </w:rPr>
        <w:t>)</w:t>
      </w:r>
      <w:r w:rsidR="00F7501E" w:rsidRPr="00F31393">
        <w:rPr>
          <w:rFonts w:ascii="PT Astra Serif" w:hAnsi="PT Astra Serif" w:cs="Times New Roman"/>
          <w:sz w:val="28"/>
          <w:szCs w:val="28"/>
        </w:rPr>
        <w:t xml:space="preserve"> </w:t>
      </w:r>
      <w:r w:rsidR="00F7501E" w:rsidRPr="00F31393">
        <w:rPr>
          <w:rFonts w:ascii="PT Astra Serif" w:eastAsiaTheme="minorHAnsi" w:hAnsi="PT Astra Serif"/>
          <w:sz w:val="28"/>
          <w:szCs w:val="28"/>
          <w:lang w:eastAsia="en-US"/>
        </w:rPr>
        <w:t>(заявитель представляет самостоятельно)</w:t>
      </w:r>
      <w:r w:rsidRPr="00F31393">
        <w:rPr>
          <w:rFonts w:ascii="PT Astra Serif" w:hAnsi="PT Astra Serif" w:cs="Times New Roman"/>
          <w:sz w:val="28"/>
          <w:szCs w:val="28"/>
        </w:rPr>
        <w:t xml:space="preserve">. </w:t>
      </w:r>
    </w:p>
    <w:p w:rsidR="002B7504" w:rsidRPr="00552970" w:rsidRDefault="006F4936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1393">
        <w:rPr>
          <w:rFonts w:ascii="PT Astra Serif" w:hAnsi="PT Astra Serif" w:cs="Times New Roman"/>
          <w:sz w:val="28"/>
          <w:szCs w:val="28"/>
        </w:rPr>
        <w:t xml:space="preserve">На схеме изображается транспортное средство, планируемое к участию в </w:t>
      </w:r>
      <w:r w:rsidRPr="00F31393">
        <w:rPr>
          <w:rFonts w:ascii="PT Astra Serif" w:hAnsi="PT Astra Serif" w:cs="Times New Roman"/>
          <w:sz w:val="28"/>
          <w:szCs w:val="28"/>
        </w:rPr>
        <w:lastRenderedPageBreak/>
        <w:t>перевозке, его габариты с грузом (при наличии</w:t>
      </w:r>
      <w:r w:rsidRPr="00291A68">
        <w:rPr>
          <w:rFonts w:ascii="PT Astra Serif" w:hAnsi="PT Astra Serif" w:cs="Times New Roman"/>
          <w:sz w:val="28"/>
          <w:szCs w:val="28"/>
        </w:rPr>
        <w:t xml:space="preserve"> груза), количество осей и кол</w:t>
      </w:r>
      <w:r w:rsidR="003031A0" w:rsidRPr="00291A68">
        <w:rPr>
          <w:rFonts w:ascii="PT Astra Serif" w:hAnsi="PT Astra Serif" w:cs="Times New Roman"/>
          <w:sz w:val="28"/>
          <w:szCs w:val="28"/>
        </w:rPr>
        <w:t>ё</w:t>
      </w:r>
      <w:r w:rsidRPr="00291A68">
        <w:rPr>
          <w:rFonts w:ascii="PT Astra Serif" w:hAnsi="PT Astra Serif" w:cs="Times New Roman"/>
          <w:sz w:val="28"/>
          <w:szCs w:val="28"/>
        </w:rPr>
        <w:t>с на н</w:t>
      </w:r>
      <w:r w:rsidR="003031A0" w:rsidRPr="00291A68">
        <w:rPr>
          <w:rFonts w:ascii="PT Astra Serif" w:hAnsi="PT Astra Serif" w:cs="Times New Roman"/>
          <w:sz w:val="28"/>
          <w:szCs w:val="28"/>
        </w:rPr>
        <w:t>ё</w:t>
      </w:r>
      <w:r w:rsidRPr="00291A68">
        <w:rPr>
          <w:rFonts w:ascii="PT Astra Serif" w:hAnsi="PT Astra Serif" w:cs="Times New Roman"/>
          <w:sz w:val="28"/>
          <w:szCs w:val="28"/>
        </w:rPr>
        <w:t>м, в</w:t>
      </w:r>
      <w:r w:rsidR="003031A0" w:rsidRPr="00291A68">
        <w:rPr>
          <w:rFonts w:ascii="PT Astra Serif" w:hAnsi="PT Astra Serif" w:cs="Times New Roman"/>
          <w:sz w:val="28"/>
          <w:szCs w:val="28"/>
        </w:rPr>
        <w:t>заимное расположение осей и колё</w:t>
      </w:r>
      <w:r w:rsidRPr="00291A68">
        <w:rPr>
          <w:rFonts w:ascii="PT Astra Serif" w:hAnsi="PT Astra Serif" w:cs="Times New Roman"/>
          <w:sz w:val="28"/>
          <w:szCs w:val="28"/>
        </w:rPr>
        <w:t xml:space="preserve">с, распределение нагрузки по осям и в случае неравномерного распределения нагрузки по длине оси </w:t>
      </w:r>
      <w:r w:rsidR="00B8310B" w:rsidRPr="00552970">
        <w:rPr>
          <w:rFonts w:ascii="PT Astra Serif" w:hAnsi="PT Astra Serif"/>
          <w:sz w:val="28"/>
          <w:szCs w:val="28"/>
        </w:rPr>
        <w:t>–</w:t>
      </w:r>
      <w:r w:rsidRPr="00291A68">
        <w:rPr>
          <w:rFonts w:ascii="PT Astra Serif" w:hAnsi="PT Astra Serif" w:cs="Times New Roman"/>
          <w:sz w:val="28"/>
          <w:szCs w:val="28"/>
        </w:rPr>
        <w:t xml:space="preserve"> распределение </w:t>
      </w:r>
      <w:r w:rsidR="006714F8">
        <w:rPr>
          <w:rFonts w:ascii="PT Astra Serif" w:hAnsi="PT Astra Serif" w:cs="Times New Roman"/>
          <w:sz w:val="28"/>
          <w:szCs w:val="28"/>
        </w:rPr>
        <w:t>на отдельные колё</w:t>
      </w:r>
      <w:r w:rsidR="00B8310B">
        <w:rPr>
          <w:rFonts w:ascii="PT Astra Serif" w:hAnsi="PT Astra Serif" w:cs="Times New Roman"/>
          <w:sz w:val="28"/>
          <w:szCs w:val="28"/>
        </w:rPr>
        <w:t xml:space="preserve">са, а также при наличии груза </w:t>
      </w:r>
      <w:r w:rsidR="00B8310B" w:rsidRPr="00552970">
        <w:rPr>
          <w:rFonts w:ascii="PT Astra Serif" w:hAnsi="PT Astra Serif"/>
          <w:sz w:val="28"/>
          <w:szCs w:val="28"/>
        </w:rPr>
        <w:t>–</w:t>
      </w:r>
      <w:r w:rsidRPr="00291A68">
        <w:rPr>
          <w:rFonts w:ascii="PT Astra Serif" w:hAnsi="PT Astra Serif" w:cs="Times New Roman"/>
          <w:sz w:val="28"/>
          <w:szCs w:val="28"/>
        </w:rPr>
        <w:t xml:space="preserve">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груза.</w:t>
      </w:r>
    </w:p>
    <w:p w:rsidR="00F7501E" w:rsidRPr="00552970" w:rsidRDefault="00F7501E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P167"/>
      <w:bookmarkEnd w:id="4"/>
      <w:r w:rsidRPr="00552970">
        <w:rPr>
          <w:rFonts w:ascii="PT Astra Serif" w:hAnsi="PT Astra Serif" w:cs="Times New Roman"/>
          <w:sz w:val="28"/>
          <w:szCs w:val="28"/>
        </w:rPr>
        <w:t>6. Сведения о технических требованиях к перевозке заявленного груза в транспортном положе</w:t>
      </w:r>
      <w:r w:rsidR="00E167F2">
        <w:rPr>
          <w:rFonts w:ascii="PT Astra Serif" w:hAnsi="PT Astra Serif" w:cs="Times New Roman"/>
          <w:sz w:val="28"/>
          <w:szCs w:val="28"/>
        </w:rPr>
        <w:t xml:space="preserve">нии (в случае перевозки груза) </w:t>
      </w:r>
      <w:r w:rsidR="00E167F2" w:rsidRPr="00552970">
        <w:rPr>
          <w:rFonts w:ascii="PT Astra Serif" w:hAnsi="PT Astra Serif"/>
          <w:sz w:val="28"/>
          <w:szCs w:val="28"/>
        </w:rPr>
        <w:t>–</w:t>
      </w:r>
      <w:r w:rsidRPr="00552970">
        <w:rPr>
          <w:rFonts w:ascii="PT Astra Serif" w:hAnsi="PT Astra Serif" w:cs="Times New Roman"/>
          <w:sz w:val="28"/>
          <w:szCs w:val="28"/>
        </w:rPr>
        <w:t xml:space="preserve"> сведения изготовителя, производителя груза, эксплуатационные документы, содержащие информацию о весогабаритных параметрах груза (заявитель представляет самостоятельно).</w:t>
      </w:r>
    </w:p>
    <w:p w:rsidR="00F343BD" w:rsidRPr="00F343BD" w:rsidRDefault="00F343BD" w:rsidP="00F343BD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7. </w:t>
      </w:r>
      <w:r w:rsidR="009130A1">
        <w:rPr>
          <w:rFonts w:ascii="PT Astra Serif" w:hAnsi="PT Astra Serif"/>
          <w:sz w:val="28"/>
          <w:szCs w:val="28"/>
          <w:lang w:val="ru-RU"/>
        </w:rPr>
        <w:t>Платё</w:t>
      </w:r>
      <w:r w:rsidRPr="00F343BD">
        <w:rPr>
          <w:rFonts w:ascii="PT Astra Serif" w:hAnsi="PT Astra Serif"/>
          <w:sz w:val="28"/>
          <w:szCs w:val="28"/>
          <w:lang w:val="ru-RU"/>
        </w:rPr>
        <w:t xml:space="preserve">жный документ, подтверждающий уплату государственной пошлины за выдачу специального разрешения (заявитель вправе представить). Сведения запрашиваются уполномоченным органом в </w:t>
      </w:r>
      <w:r w:rsidRPr="00F343BD">
        <w:rPr>
          <w:rFonts w:ascii="PT Astra Serif" w:hAnsi="PT Astra Serif"/>
          <w:bCs/>
          <w:sz w:val="28"/>
          <w:szCs w:val="28"/>
          <w:lang w:val="ru-RU"/>
        </w:rPr>
        <w:t>Государственной информационной системе о государственных и муниципальных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платежах</w:t>
      </w:r>
      <w:proofErr w:type="gramStart"/>
      <w:r>
        <w:rPr>
          <w:rFonts w:ascii="PT Astra Serif" w:hAnsi="PT Astra Serif"/>
          <w:bCs/>
          <w:sz w:val="28"/>
          <w:szCs w:val="28"/>
          <w:lang w:val="ru-RU"/>
        </w:rPr>
        <w:t xml:space="preserve">   (</w:t>
      </w:r>
      <w:proofErr w:type="gramEnd"/>
      <w:r>
        <w:rPr>
          <w:rFonts w:ascii="PT Astra Serif" w:hAnsi="PT Astra Serif"/>
          <w:bCs/>
          <w:sz w:val="28"/>
          <w:szCs w:val="28"/>
          <w:lang w:val="ru-RU"/>
        </w:rPr>
        <w:t xml:space="preserve">далее </w:t>
      </w:r>
      <w:r w:rsidRPr="00F343BD">
        <w:rPr>
          <w:rFonts w:ascii="PT Astra Serif" w:hAnsi="PT Astra Serif"/>
          <w:sz w:val="28"/>
          <w:szCs w:val="28"/>
          <w:lang w:val="ru-RU"/>
        </w:rPr>
        <w:t>–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ГИС ГМП).</w:t>
      </w:r>
    </w:p>
    <w:p w:rsidR="00F76B24" w:rsidRDefault="00F76B24" w:rsidP="00F76B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 xml:space="preserve">Документы, предусмотренные подпунктами 1, 4 и 5 </w:t>
      </w:r>
      <w:r w:rsidR="003C4347" w:rsidRPr="00552970">
        <w:rPr>
          <w:rFonts w:ascii="PT Astra Serif" w:hAnsi="PT Astra Serif" w:cs="Times New Roman"/>
          <w:sz w:val="28"/>
          <w:szCs w:val="28"/>
        </w:rPr>
        <w:t>под</w:t>
      </w:r>
      <w:r w:rsidRPr="00552970">
        <w:rPr>
          <w:rFonts w:ascii="PT Astra Serif" w:hAnsi="PT Astra Serif" w:cs="Times New Roman"/>
          <w:sz w:val="28"/>
          <w:szCs w:val="28"/>
        </w:rPr>
        <w:t>пункта 2.6</w:t>
      </w:r>
      <w:r w:rsidR="003C4347" w:rsidRPr="00552970">
        <w:rPr>
          <w:rFonts w:ascii="PT Astra Serif" w:hAnsi="PT Astra Serif" w:cs="Times New Roman"/>
          <w:sz w:val="28"/>
          <w:szCs w:val="28"/>
        </w:rPr>
        <w:t>.1</w:t>
      </w:r>
      <w:r w:rsidRPr="00552970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 должны быть подписаны заявителем 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:rsidR="00F76B24" w:rsidRPr="006B2029" w:rsidRDefault="00F76B24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 xml:space="preserve">2.6.2. Для предоставления муниципальной услуги в части повторной выдачи </w:t>
      </w:r>
      <w:r w:rsidRPr="006B2029">
        <w:rPr>
          <w:rFonts w:ascii="PT Astra Serif" w:hAnsi="PT Astra Serif" w:cs="Times New Roman"/>
          <w:sz w:val="28"/>
          <w:szCs w:val="28"/>
        </w:rPr>
        <w:t>специального разрешения необходимы следующие документы:</w:t>
      </w:r>
    </w:p>
    <w:p w:rsidR="006B2029" w:rsidRPr="006B2029" w:rsidRDefault="006B2029" w:rsidP="006B2029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 </w:t>
      </w:r>
      <w:r w:rsidRPr="006B2029">
        <w:rPr>
          <w:rFonts w:ascii="PT Astra Serif" w:hAnsi="PT Astra Serif"/>
          <w:sz w:val="28"/>
          <w:szCs w:val="28"/>
          <w:lang w:val="ru-RU"/>
        </w:rPr>
        <w:t xml:space="preserve">Заявление на получение специального разрешения на движение по автомобильным дорогам тяжеловесного и (или) крупногабаритного транспортного средства </w:t>
      </w:r>
      <w:r w:rsidR="00E167F2">
        <w:rPr>
          <w:rFonts w:ascii="PT Astra Serif" w:hAnsi="PT Astra Serif"/>
          <w:sz w:val="28"/>
          <w:szCs w:val="28"/>
          <w:lang w:val="ru-RU"/>
        </w:rPr>
        <w:t>согласно приложению</w:t>
      </w:r>
      <w:r w:rsidR="00E167F2" w:rsidRPr="006B2029">
        <w:rPr>
          <w:rFonts w:ascii="PT Astra Serif" w:hAnsi="PT Astra Serif"/>
          <w:sz w:val="28"/>
          <w:szCs w:val="28"/>
          <w:lang w:val="ru-RU"/>
        </w:rPr>
        <w:t xml:space="preserve"> 2 к Порядку выдачи специального разрешения </w:t>
      </w:r>
      <w:r w:rsidRPr="006B2029">
        <w:rPr>
          <w:rFonts w:ascii="PT Astra Serif" w:hAnsi="PT Astra Serif"/>
          <w:sz w:val="28"/>
          <w:szCs w:val="28"/>
          <w:lang w:val="ru-RU"/>
        </w:rPr>
        <w:t>(да</w:t>
      </w:r>
      <w:r w:rsidR="00E167F2">
        <w:rPr>
          <w:rFonts w:ascii="PT Astra Serif" w:hAnsi="PT Astra Serif"/>
          <w:sz w:val="28"/>
          <w:szCs w:val="28"/>
          <w:lang w:val="ru-RU"/>
        </w:rPr>
        <w:t xml:space="preserve">лее – заявление) </w:t>
      </w:r>
      <w:r w:rsidRPr="006B2029">
        <w:rPr>
          <w:rFonts w:ascii="PT Astra Serif" w:hAnsi="PT Astra Serif"/>
          <w:sz w:val="28"/>
          <w:szCs w:val="28"/>
          <w:lang w:val="ru-RU"/>
        </w:rPr>
        <w:t>(заявитель представляет самостоятельно).</w:t>
      </w:r>
    </w:p>
    <w:p w:rsidR="00F76B24" w:rsidRPr="00552970" w:rsidRDefault="005A7896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заявлении указываю</w:t>
      </w:r>
      <w:r w:rsidR="00F76B24" w:rsidRPr="00552970">
        <w:rPr>
          <w:rFonts w:ascii="PT Astra Serif" w:hAnsi="PT Astra Serif"/>
          <w:sz w:val="28"/>
          <w:szCs w:val="28"/>
          <w:lang w:val="ru-RU"/>
        </w:rPr>
        <w:t>тся:</w:t>
      </w:r>
    </w:p>
    <w:p w:rsidR="00F76B24" w:rsidRPr="00552970" w:rsidRDefault="00F76B24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наименование уполномоченного органа;</w:t>
      </w:r>
    </w:p>
    <w:p w:rsidR="00F76B24" w:rsidRPr="00552970" w:rsidRDefault="00F76B24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наименование и организационно-правовая форма </w:t>
      </w:r>
      <w:r w:rsidR="00F5261E" w:rsidRPr="00552970">
        <w:rPr>
          <w:rFonts w:ascii="PT Astra Serif" w:hAnsi="PT Astra Serif"/>
          <w:sz w:val="28"/>
          <w:szCs w:val="28"/>
          <w:lang w:val="ru-RU"/>
        </w:rPr>
        <w:t>–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для юридических лиц;</w:t>
      </w:r>
    </w:p>
    <w:p w:rsidR="00F76B24" w:rsidRPr="00552970" w:rsidRDefault="005A7896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ИНН</w:t>
      </w:r>
      <w:r w:rsidR="00F76B24" w:rsidRPr="00552970">
        <w:rPr>
          <w:rFonts w:ascii="PT Astra Serif" w:hAnsi="PT Astra Serif"/>
          <w:sz w:val="28"/>
          <w:szCs w:val="28"/>
          <w:lang w:val="ru-RU"/>
        </w:rPr>
        <w:t xml:space="preserve"> и ОГРН или ОГРНИП </w:t>
      </w:r>
      <w:r w:rsidR="00F5261E" w:rsidRPr="00552970">
        <w:rPr>
          <w:rFonts w:ascii="PT Astra Serif" w:hAnsi="PT Astra Serif"/>
          <w:sz w:val="28"/>
          <w:szCs w:val="28"/>
          <w:lang w:val="ru-RU"/>
        </w:rPr>
        <w:t>–</w:t>
      </w:r>
      <w:r w:rsidR="00F76B24" w:rsidRPr="00552970">
        <w:rPr>
          <w:rFonts w:ascii="PT Astra Serif" w:hAnsi="PT Astra Serif"/>
          <w:sz w:val="28"/>
          <w:szCs w:val="28"/>
          <w:lang w:val="ru-RU"/>
        </w:rPr>
        <w:t xml:space="preserve"> для юридических лиц и индивидуальных предпринимателей;</w:t>
      </w:r>
    </w:p>
    <w:p w:rsidR="00F76B24" w:rsidRPr="00552970" w:rsidRDefault="00F76B24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адрес местонахождения юридического лица, фамилия, имя, отчество (при наличии) руководителя, телефон;</w:t>
      </w:r>
    </w:p>
    <w:p w:rsidR="00F76B24" w:rsidRPr="00552970" w:rsidRDefault="00F76B24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фамилия, имя, отчество (при наличии), адрес места жительства, данные докуме</w:t>
      </w:r>
      <w:r w:rsidR="00F5261E">
        <w:rPr>
          <w:rFonts w:ascii="PT Astra Serif" w:hAnsi="PT Astra Serif"/>
          <w:sz w:val="28"/>
          <w:szCs w:val="28"/>
          <w:lang w:val="ru-RU"/>
        </w:rPr>
        <w:t xml:space="preserve">нта, удостоверяющего личность, </w:t>
      </w:r>
      <w:r w:rsidR="00F5261E" w:rsidRPr="00552970">
        <w:rPr>
          <w:rFonts w:ascii="PT Astra Serif" w:hAnsi="PT Astra Serif"/>
          <w:sz w:val="28"/>
          <w:szCs w:val="28"/>
          <w:lang w:val="ru-RU"/>
        </w:rPr>
        <w:t>–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для физических лиц и индивидуальных предпринимателей (с указанием статуса индивидуального предпринимателя);</w:t>
      </w:r>
    </w:p>
    <w:p w:rsidR="00F76B24" w:rsidRPr="00552970" w:rsidRDefault="00F76B24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банковские реквизиты (наименование банка, расчётный счёт, корреспондентский счёт, банковский индивидуальный код);</w:t>
      </w:r>
    </w:p>
    <w:p w:rsidR="00F76B24" w:rsidRPr="00552970" w:rsidRDefault="00F76B24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исходящий номер (при необходимости) и дата заявления;</w:t>
      </w:r>
    </w:p>
    <w:p w:rsidR="00F76B24" w:rsidRPr="00552970" w:rsidRDefault="00F76B24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наименование, адрес и телефон владельца транспортного средства;</w:t>
      </w:r>
    </w:p>
    <w:p w:rsidR="00F76B24" w:rsidRPr="00552970" w:rsidRDefault="00F76B24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маршру</w:t>
      </w:r>
      <w:r w:rsidR="00F5261E">
        <w:rPr>
          <w:rFonts w:ascii="PT Astra Serif" w:hAnsi="PT Astra Serif"/>
          <w:sz w:val="28"/>
          <w:szCs w:val="28"/>
          <w:lang w:val="ru-RU"/>
        </w:rPr>
        <w:t xml:space="preserve">т движения (пункт отправления </w:t>
      </w:r>
      <w:r w:rsidR="00F5261E" w:rsidRPr="00552970">
        <w:rPr>
          <w:rFonts w:ascii="PT Astra Serif" w:hAnsi="PT Astra Serif"/>
          <w:sz w:val="28"/>
          <w:szCs w:val="28"/>
          <w:lang w:val="ru-RU"/>
        </w:rPr>
        <w:t>–</w:t>
      </w:r>
      <w:r w:rsidR="00F5261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>пункт назначения с указанием их адресов в насел</w:t>
      </w:r>
      <w:r w:rsidR="004E10CD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>нных пунктах, если маршрут проходит по улично-дорожной сети насел</w:t>
      </w:r>
      <w:r w:rsidR="004E10CD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>нных пунктов, без указания промежуточных пунктов);</w:t>
      </w:r>
    </w:p>
    <w:p w:rsidR="00F76B24" w:rsidRPr="00552970" w:rsidRDefault="00F76B24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вид перевозки (межрегиональная, местная), срок перевозки, количество поездок;</w:t>
      </w:r>
    </w:p>
    <w:p w:rsidR="00F76B24" w:rsidRPr="00552970" w:rsidRDefault="00F76B24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характеристика груза (при наличии груза) (полное наименование, марка, модель, габариты, масса, делимость, длина свеса (при наличии)</w:t>
      </w:r>
      <w:r w:rsidR="009130A1">
        <w:rPr>
          <w:rFonts w:ascii="PT Astra Serif" w:hAnsi="PT Astra Serif"/>
          <w:sz w:val="28"/>
          <w:szCs w:val="28"/>
          <w:lang w:val="ru-RU"/>
        </w:rPr>
        <w:t>)</w:t>
      </w:r>
      <w:r w:rsidRPr="00552970">
        <w:rPr>
          <w:rFonts w:ascii="PT Astra Serif" w:hAnsi="PT Astra Serif"/>
          <w:sz w:val="28"/>
          <w:szCs w:val="28"/>
          <w:lang w:val="ru-RU"/>
        </w:rPr>
        <w:t>;</w:t>
      </w:r>
    </w:p>
    <w:p w:rsidR="00F76B24" w:rsidRPr="00552970" w:rsidRDefault="00F76B24" w:rsidP="00F76B24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сведения о транспортном средстве (автопоезде) (марка и модель транспортного средства (тягача, прицепа (полуприцепа)), государственный регистрационный номер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 с учётом конструктивных особенностей транспортного средства и конкретных дорожных условий на маршруте движения</w:t>
      </w:r>
      <w:r w:rsidR="009130A1">
        <w:rPr>
          <w:rFonts w:ascii="PT Astra Serif" w:hAnsi="PT Astra Serif"/>
          <w:sz w:val="28"/>
          <w:szCs w:val="28"/>
          <w:lang w:val="ru-RU"/>
        </w:rPr>
        <w:t>)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F76B24" w:rsidRPr="00552970" w:rsidRDefault="00F76B24" w:rsidP="00F76B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В случае движения крупногабаритной сельскохозяйственной техники (комбайн, трактор) своим ходом в период с марта по сентябрь в пр</w:t>
      </w:r>
      <w:r w:rsidR="00A65C6D">
        <w:rPr>
          <w:rFonts w:ascii="PT Astra Serif" w:hAnsi="PT Astra Serif" w:cs="Times New Roman"/>
          <w:sz w:val="28"/>
          <w:szCs w:val="28"/>
        </w:rPr>
        <w:t xml:space="preserve">еделах </w:t>
      </w:r>
      <w:r w:rsidRPr="0055297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65C6D">
        <w:rPr>
          <w:rFonts w:ascii="PT Astra Serif" w:hAnsi="PT Astra Serif" w:cs="Times New Roman"/>
          <w:sz w:val="28"/>
          <w:szCs w:val="28"/>
        </w:rPr>
        <w:t xml:space="preserve"> «город Ульяновск»</w:t>
      </w:r>
      <w:r w:rsidRPr="00552970">
        <w:rPr>
          <w:rFonts w:ascii="PT Astra Serif" w:hAnsi="PT Astra Serif" w:cs="Times New Roman"/>
          <w:sz w:val="28"/>
          <w:szCs w:val="28"/>
        </w:rPr>
        <w:t xml:space="preserve"> </w:t>
      </w:r>
      <w:r w:rsidR="00354F35">
        <w:rPr>
          <w:rFonts w:ascii="PT Astra Serif" w:eastAsia="Calibri" w:hAnsi="PT Astra Serif"/>
          <w:bCs/>
          <w:sz w:val="28"/>
          <w:szCs w:val="28"/>
        </w:rPr>
        <w:t>Ульяновской области</w:t>
      </w:r>
      <w:r w:rsidR="00354F35" w:rsidRPr="00552970">
        <w:rPr>
          <w:rFonts w:ascii="PT Astra Serif" w:hAnsi="PT Astra Serif" w:cs="Times New Roman"/>
          <w:sz w:val="28"/>
          <w:szCs w:val="28"/>
        </w:rPr>
        <w:t xml:space="preserve"> </w:t>
      </w:r>
      <w:r w:rsidRPr="00552970">
        <w:rPr>
          <w:rFonts w:ascii="PT Astra Serif" w:hAnsi="PT Astra Serif" w:cs="Times New Roman"/>
          <w:sz w:val="28"/>
          <w:szCs w:val="28"/>
        </w:rPr>
        <w:t>в заявлении указывается пункт отправления и пункт назначения с указанием подъездов к местам проведения сельскохозяйственных работ.</w:t>
      </w:r>
    </w:p>
    <w:p w:rsidR="00F76B24" w:rsidRPr="00552970" w:rsidRDefault="00F76B24" w:rsidP="00F76B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F76B24" w:rsidRPr="00552970" w:rsidRDefault="00F76B24" w:rsidP="00F76B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Заявление должно быть подписано заявителем 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:rsidR="00F76B24" w:rsidRPr="00552970" w:rsidRDefault="00F76B24" w:rsidP="00F76B24">
      <w:pPr>
        <w:pStyle w:val="ConsPlusNormal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52970">
        <w:rPr>
          <w:rFonts w:ascii="PT Astra Serif" w:eastAsiaTheme="minorHAnsi" w:hAnsi="PT Astra Serif"/>
          <w:sz w:val="28"/>
          <w:szCs w:val="28"/>
          <w:lang w:eastAsia="en-US"/>
        </w:rPr>
        <w:t>2. Документ, удостоверяющий личность гражданина Российской Федерации (заявитель представляет самостоятельно).</w:t>
      </w:r>
    </w:p>
    <w:p w:rsidR="00F76B24" w:rsidRPr="00552970" w:rsidRDefault="00F76B24" w:rsidP="00F76B24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 xml:space="preserve">3. </w:t>
      </w:r>
      <w:r w:rsidRPr="00552970">
        <w:rPr>
          <w:rFonts w:ascii="PT Astra Serif" w:eastAsia="Calibri" w:hAnsi="PT Astra Serif"/>
          <w:bCs/>
          <w:sz w:val="28"/>
          <w:szCs w:val="28"/>
        </w:rPr>
        <w:t>Документ, подтверждающий полномочия представителя заявителя, в случае обращения представителя (представитель заявителя представляет самостоятельно).</w:t>
      </w:r>
    </w:p>
    <w:p w:rsidR="00021F31" w:rsidRPr="008F02B3" w:rsidRDefault="00F76B24" w:rsidP="00021F31">
      <w:pPr>
        <w:pStyle w:val="ConsPlusNormal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 xml:space="preserve">4. </w:t>
      </w:r>
      <w:r w:rsidR="009130A1">
        <w:rPr>
          <w:rFonts w:ascii="PT Astra Serif" w:hAnsi="PT Astra Serif"/>
          <w:sz w:val="28"/>
          <w:szCs w:val="28"/>
        </w:rPr>
        <w:t>Платё</w:t>
      </w:r>
      <w:r w:rsidR="00021F31" w:rsidRPr="00021F31">
        <w:rPr>
          <w:rFonts w:ascii="PT Astra Serif" w:hAnsi="PT Astra Serif"/>
          <w:sz w:val="28"/>
          <w:szCs w:val="28"/>
        </w:rPr>
        <w:t xml:space="preserve">жный документ, подтверждающий уплату государственной пошлины за выдачу специального разрешения (заявитель вправе представить). </w:t>
      </w:r>
      <w:r w:rsidR="00021F31" w:rsidRPr="008F02B3">
        <w:rPr>
          <w:rFonts w:ascii="PT Astra Serif" w:hAnsi="PT Astra Serif"/>
          <w:sz w:val="28"/>
          <w:szCs w:val="28"/>
        </w:rPr>
        <w:t>Сведения запрашиваются уполномочен</w:t>
      </w:r>
      <w:r w:rsidR="00021F31">
        <w:rPr>
          <w:rFonts w:ascii="PT Astra Serif" w:hAnsi="PT Astra Serif"/>
          <w:sz w:val="28"/>
          <w:szCs w:val="28"/>
        </w:rPr>
        <w:t>ным органом в ГИС ГМП.</w:t>
      </w:r>
    </w:p>
    <w:p w:rsidR="00184D0D" w:rsidRPr="00552970" w:rsidRDefault="00F76B24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5</w:t>
      </w:r>
      <w:r w:rsidR="00184D0D" w:rsidRPr="00552970">
        <w:rPr>
          <w:rFonts w:ascii="PT Astra Serif" w:hAnsi="PT Astra Serif" w:cs="Times New Roman"/>
          <w:sz w:val="28"/>
          <w:szCs w:val="28"/>
        </w:rPr>
        <w:t>. Ранее выданное специальное разрешение, срок действия которого на</w:t>
      </w:r>
      <w:r w:rsidR="00110E91">
        <w:rPr>
          <w:rFonts w:ascii="PT Astra Serif" w:hAnsi="PT Astra Serif" w:cs="Times New Roman"/>
          <w:sz w:val="28"/>
          <w:szCs w:val="28"/>
        </w:rPr>
        <w:t xml:space="preserve"> момент подачи заявления не истё</w:t>
      </w:r>
      <w:r w:rsidR="00184D0D" w:rsidRPr="00552970">
        <w:rPr>
          <w:rFonts w:ascii="PT Astra Serif" w:hAnsi="PT Astra Serif" w:cs="Times New Roman"/>
          <w:sz w:val="28"/>
          <w:szCs w:val="28"/>
        </w:rPr>
        <w:t xml:space="preserve">к, </w:t>
      </w:r>
      <w:r w:rsidR="00F5261E" w:rsidRPr="00552970">
        <w:rPr>
          <w:rFonts w:ascii="PT Astra Serif" w:hAnsi="PT Astra Serif"/>
          <w:sz w:val="28"/>
          <w:szCs w:val="28"/>
        </w:rPr>
        <w:t>–</w:t>
      </w:r>
      <w:r w:rsidR="00184D0D" w:rsidRPr="00552970">
        <w:rPr>
          <w:rFonts w:ascii="PT Astra Serif" w:hAnsi="PT Astra Serif" w:cs="Times New Roman"/>
          <w:sz w:val="28"/>
          <w:szCs w:val="28"/>
        </w:rPr>
        <w:t xml:space="preserve"> в случае повторной подачи заявления на движение крупногабаритной сельскохозяйственной техники (комбайн, трактор) своим ходом в период</w:t>
      </w:r>
      <w:r w:rsidR="00110E91">
        <w:rPr>
          <w:rFonts w:ascii="PT Astra Serif" w:hAnsi="PT Astra Serif" w:cs="Times New Roman"/>
          <w:sz w:val="28"/>
          <w:szCs w:val="28"/>
        </w:rPr>
        <w:t xml:space="preserve"> с марта по сентябрь в пределах </w:t>
      </w:r>
      <w:r w:rsidR="00184D0D" w:rsidRPr="0055297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110E91">
        <w:rPr>
          <w:rFonts w:ascii="PT Astra Serif" w:hAnsi="PT Astra Serif" w:cs="Times New Roman"/>
          <w:sz w:val="28"/>
          <w:szCs w:val="28"/>
        </w:rPr>
        <w:t xml:space="preserve">«город Ульяновск» </w:t>
      </w:r>
      <w:r w:rsidR="00354F35">
        <w:rPr>
          <w:rFonts w:ascii="PT Astra Serif" w:eastAsia="Calibri" w:hAnsi="PT Astra Serif"/>
          <w:bCs/>
          <w:sz w:val="28"/>
          <w:szCs w:val="28"/>
        </w:rPr>
        <w:t>Ульяновской области</w:t>
      </w:r>
      <w:r w:rsidR="00354F35" w:rsidRPr="00552970">
        <w:rPr>
          <w:rFonts w:ascii="PT Astra Serif" w:hAnsi="PT Astra Serif" w:cs="Times New Roman"/>
          <w:sz w:val="28"/>
          <w:szCs w:val="28"/>
        </w:rPr>
        <w:t xml:space="preserve"> </w:t>
      </w:r>
      <w:r w:rsidR="00184D0D" w:rsidRPr="00552970">
        <w:rPr>
          <w:rFonts w:ascii="PT Astra Serif" w:hAnsi="PT Astra Serif" w:cs="Times New Roman"/>
          <w:sz w:val="28"/>
          <w:szCs w:val="28"/>
        </w:rPr>
        <w:t>при наличии действующего специального разрешения на данное транспортное средство (заявитель вправе предоставить). Сведения находятся в распоряжении уполномоченного органа.</w:t>
      </w:r>
    </w:p>
    <w:p w:rsidR="008C39BA" w:rsidRDefault="008C39BA" w:rsidP="00DB2641">
      <w:pPr>
        <w:widowControl w:val="0"/>
        <w:autoSpaceDE w:val="0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867710" w:rsidRDefault="00867710" w:rsidP="00DB2641">
      <w:pPr>
        <w:widowControl w:val="0"/>
        <w:autoSpaceDE w:val="0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867710" w:rsidRPr="00552970" w:rsidRDefault="00867710" w:rsidP="00DB2641">
      <w:pPr>
        <w:widowControl w:val="0"/>
        <w:autoSpaceDE w:val="0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5F7B61" w:rsidRPr="009130A1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9130A1">
        <w:rPr>
          <w:rFonts w:ascii="PT Astra Serif" w:eastAsia="Calibri" w:hAnsi="PT Astra Serif"/>
          <w:sz w:val="28"/>
          <w:szCs w:val="28"/>
          <w:lang w:val="ru-RU"/>
        </w:rPr>
        <w:lastRenderedPageBreak/>
        <w:t xml:space="preserve">2.7. </w:t>
      </w:r>
      <w:r w:rsidRPr="009130A1">
        <w:rPr>
          <w:rFonts w:ascii="PT Astra Serif" w:hAnsi="PT Astra Serif"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5F7B61" w:rsidRPr="00552970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AE7388" w:rsidRPr="00552970" w:rsidRDefault="00CB3029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2.7.1. </w:t>
      </w:r>
      <w:r w:rsidR="00AE7388" w:rsidRPr="00552970">
        <w:rPr>
          <w:rFonts w:ascii="PT Astra Serif" w:hAnsi="PT Astra Serif"/>
          <w:sz w:val="28"/>
          <w:szCs w:val="28"/>
          <w:lang w:val="ru-RU"/>
        </w:rPr>
        <w:t>Основания для отказа в приёме документов, необходимых для предоставления муниципальной услуги</w:t>
      </w:r>
      <w:r w:rsidR="009130A1">
        <w:rPr>
          <w:rFonts w:ascii="PT Astra Serif" w:hAnsi="PT Astra Serif"/>
          <w:sz w:val="28"/>
          <w:szCs w:val="28"/>
          <w:lang w:val="ru-RU"/>
        </w:rPr>
        <w:t>,</w:t>
      </w:r>
      <w:r w:rsidR="00F56771" w:rsidRPr="00552970">
        <w:rPr>
          <w:rFonts w:ascii="PT Astra Serif" w:hAnsi="PT Astra Serif"/>
          <w:sz w:val="28"/>
          <w:szCs w:val="28"/>
          <w:lang w:val="ru-RU"/>
        </w:rPr>
        <w:t xml:space="preserve"> законодательством Российской Федерации</w:t>
      </w:r>
      <w:r w:rsidR="00AE7388" w:rsidRPr="00552970">
        <w:rPr>
          <w:rFonts w:ascii="PT Astra Serif" w:hAnsi="PT Astra Serif"/>
          <w:sz w:val="28"/>
          <w:szCs w:val="28"/>
          <w:lang w:val="ru-RU"/>
        </w:rPr>
        <w:t xml:space="preserve"> не предусмотрены.</w:t>
      </w:r>
    </w:p>
    <w:p w:rsidR="00AE7388" w:rsidRPr="00552970" w:rsidRDefault="00CB3029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2.7.2. </w:t>
      </w:r>
      <w:r w:rsidR="00AE7388" w:rsidRPr="00552970">
        <w:rPr>
          <w:rFonts w:ascii="PT Astra Serif" w:hAnsi="PT Astra Serif"/>
          <w:sz w:val="28"/>
          <w:szCs w:val="28"/>
          <w:lang w:val="ru-RU"/>
        </w:rPr>
        <w:t>Уполномоченный орган отказывает в регистрации заявления в случае если:</w:t>
      </w:r>
    </w:p>
    <w:p w:rsidR="00AE7388" w:rsidRPr="00552970" w:rsidRDefault="00AE7388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1) заявление подписано лицом, не имеющим полномочий на подписание данного заявления;</w:t>
      </w:r>
    </w:p>
    <w:p w:rsidR="00AE7388" w:rsidRPr="00552970" w:rsidRDefault="00AE7388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6C696A" w:rsidRPr="00552970">
        <w:rPr>
          <w:rFonts w:ascii="PT Astra Serif" w:hAnsi="PT Astra Serif"/>
          <w:sz w:val="28"/>
          <w:szCs w:val="28"/>
          <w:lang w:val="ru-RU"/>
        </w:rPr>
        <w:t>заявление не содержит сведений, установленных подпункт</w:t>
      </w:r>
      <w:r w:rsidR="00110E91">
        <w:rPr>
          <w:rFonts w:ascii="PT Astra Serif" w:hAnsi="PT Astra Serif"/>
          <w:sz w:val="28"/>
          <w:szCs w:val="28"/>
          <w:lang w:val="ru-RU"/>
        </w:rPr>
        <w:t>ом</w:t>
      </w:r>
      <w:r w:rsidR="006C696A" w:rsidRPr="00552970">
        <w:rPr>
          <w:rFonts w:ascii="PT Astra Serif" w:hAnsi="PT Astra Serif"/>
          <w:sz w:val="28"/>
          <w:szCs w:val="28"/>
          <w:lang w:val="ru-RU"/>
        </w:rPr>
        <w:t xml:space="preserve"> 1</w:t>
      </w:r>
      <w:r w:rsidR="003C4347" w:rsidRPr="00552970">
        <w:rPr>
          <w:rFonts w:ascii="PT Astra Serif" w:hAnsi="PT Astra Serif"/>
          <w:sz w:val="28"/>
          <w:szCs w:val="28"/>
          <w:lang w:val="ru-RU"/>
        </w:rPr>
        <w:t xml:space="preserve"> под</w:t>
      </w:r>
      <w:r w:rsidR="006C696A" w:rsidRPr="00552970">
        <w:rPr>
          <w:rFonts w:ascii="PT Astra Serif" w:hAnsi="PT Astra Serif"/>
          <w:sz w:val="28"/>
          <w:szCs w:val="28"/>
          <w:lang w:val="ru-RU"/>
        </w:rPr>
        <w:t>пункта 2.6</w:t>
      </w:r>
      <w:r w:rsidR="00110E91">
        <w:rPr>
          <w:rFonts w:ascii="PT Astra Serif" w:hAnsi="PT Astra Serif"/>
          <w:sz w:val="28"/>
          <w:szCs w:val="28"/>
          <w:lang w:val="ru-RU"/>
        </w:rPr>
        <w:t>.1,</w:t>
      </w:r>
      <w:r w:rsidR="003C4347" w:rsidRPr="00552970">
        <w:rPr>
          <w:rFonts w:ascii="PT Astra Serif" w:hAnsi="PT Astra Serif"/>
          <w:sz w:val="28"/>
          <w:szCs w:val="28"/>
          <w:lang w:val="ru-RU"/>
        </w:rPr>
        <w:t xml:space="preserve"> подпункт</w:t>
      </w:r>
      <w:r w:rsidR="00110E91">
        <w:rPr>
          <w:rFonts w:ascii="PT Astra Serif" w:hAnsi="PT Astra Serif"/>
          <w:sz w:val="28"/>
          <w:szCs w:val="28"/>
          <w:lang w:val="ru-RU"/>
        </w:rPr>
        <w:t>ом</w:t>
      </w:r>
      <w:r w:rsidR="003C4347" w:rsidRPr="00552970">
        <w:rPr>
          <w:rFonts w:ascii="PT Astra Serif" w:hAnsi="PT Astra Serif"/>
          <w:sz w:val="28"/>
          <w:szCs w:val="28"/>
          <w:lang w:val="ru-RU"/>
        </w:rPr>
        <w:t xml:space="preserve"> 1 подпункта 2.6.2 </w:t>
      </w:r>
      <w:r w:rsidR="009130A1">
        <w:rPr>
          <w:rFonts w:ascii="PT Astra Serif" w:hAnsi="PT Astra Serif"/>
          <w:sz w:val="28"/>
          <w:szCs w:val="28"/>
          <w:lang w:val="ru-RU"/>
        </w:rPr>
        <w:t xml:space="preserve">пункта 2.6 </w:t>
      </w:r>
      <w:r w:rsidR="006C696A" w:rsidRPr="00552970">
        <w:rPr>
          <w:rFonts w:ascii="PT Astra Serif" w:hAnsi="PT Astra Serif"/>
          <w:sz w:val="28"/>
          <w:szCs w:val="28"/>
          <w:lang w:val="ru-RU"/>
        </w:rPr>
        <w:t xml:space="preserve">настоящего </w:t>
      </w:r>
      <w:r w:rsidR="009130A1">
        <w:rPr>
          <w:rFonts w:ascii="PT Astra Serif" w:hAnsi="PT Astra Serif"/>
          <w:sz w:val="28"/>
          <w:szCs w:val="28"/>
          <w:lang w:val="ru-RU"/>
        </w:rPr>
        <w:t>раздела</w:t>
      </w:r>
      <w:r w:rsidRPr="00552970">
        <w:rPr>
          <w:rFonts w:ascii="PT Astra Serif" w:hAnsi="PT Astra Serif"/>
          <w:sz w:val="28"/>
          <w:szCs w:val="28"/>
          <w:lang w:val="ru-RU"/>
        </w:rPr>
        <w:t>;</w:t>
      </w:r>
    </w:p>
    <w:p w:rsidR="00AE7388" w:rsidRPr="00552970" w:rsidRDefault="00AE7388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3) </w:t>
      </w:r>
      <w:r w:rsidR="001F19E7" w:rsidRPr="00552970">
        <w:rPr>
          <w:rFonts w:ascii="PT Astra Serif" w:hAnsi="PT Astra Serif"/>
          <w:sz w:val="28"/>
          <w:szCs w:val="28"/>
          <w:lang w:val="ru-RU"/>
        </w:rPr>
        <w:t xml:space="preserve">прилагаемые к заявлению документы не соответствуют требованиям пункта 2.6 настоящего </w:t>
      </w:r>
      <w:r w:rsidR="00BD4666">
        <w:rPr>
          <w:rFonts w:ascii="PT Astra Serif" w:hAnsi="PT Astra Serif"/>
          <w:sz w:val="28"/>
          <w:szCs w:val="28"/>
          <w:lang w:val="ru-RU"/>
        </w:rPr>
        <w:t>раздела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AE7388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Уполномоченный орган, принявший решение об отказе в регистрации заявления, обязан </w:t>
      </w:r>
      <w:r w:rsidR="00BE60F7">
        <w:rPr>
          <w:rFonts w:ascii="PT Astra Serif" w:hAnsi="PT Astra Serif"/>
          <w:sz w:val="28"/>
          <w:szCs w:val="28"/>
          <w:lang w:val="ru-RU"/>
        </w:rPr>
        <w:t xml:space="preserve">в течение 1 (одного) </w:t>
      </w:r>
      <w:r w:rsidR="001F19E7" w:rsidRPr="00552970">
        <w:rPr>
          <w:rFonts w:ascii="PT Astra Serif" w:hAnsi="PT Astra Serif"/>
          <w:sz w:val="28"/>
          <w:szCs w:val="28"/>
          <w:lang w:val="ru-RU"/>
        </w:rPr>
        <w:t>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AE7388" w:rsidRPr="00552970" w:rsidRDefault="00AE7388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7B61" w:rsidRPr="009130A1" w:rsidRDefault="005F7B61" w:rsidP="00DB264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9130A1">
        <w:rPr>
          <w:rFonts w:ascii="PT Astra Serif" w:hAnsi="PT Astra Serif"/>
          <w:sz w:val="28"/>
          <w:szCs w:val="28"/>
          <w:lang w:val="ru-RU"/>
        </w:rPr>
        <w:t>2.8. Исчерпывающий перечень оснований для приостановления предоставления муниципальной услуги или отказа в пред</w:t>
      </w:r>
      <w:r w:rsidR="009462BC" w:rsidRPr="009130A1">
        <w:rPr>
          <w:rFonts w:ascii="PT Astra Serif" w:hAnsi="PT Astra Serif"/>
          <w:sz w:val="28"/>
          <w:szCs w:val="28"/>
          <w:lang w:val="ru-RU"/>
        </w:rPr>
        <w:t>оставлении муниципальной услуги</w:t>
      </w:r>
    </w:p>
    <w:p w:rsidR="0089682B" w:rsidRPr="009130A1" w:rsidRDefault="0089682B" w:rsidP="00DB2641">
      <w:pPr>
        <w:widowControl w:val="0"/>
        <w:autoSpaceDE w:val="0"/>
        <w:adjustRightInd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89682B" w:rsidRPr="00552970" w:rsidRDefault="0089682B" w:rsidP="00DB2641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2.8.1. Основания для приостановления муниципальной услуги законодательством Российской Федерации не предусмотрены.</w:t>
      </w:r>
    </w:p>
    <w:p w:rsidR="0089682B" w:rsidRPr="00552970" w:rsidRDefault="0089682B" w:rsidP="00DB2641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2.8.2. Основаниями для отказа в предоставлении муниципальной услуги являются:</w:t>
      </w:r>
    </w:p>
    <w:p w:rsidR="0003214E" w:rsidRPr="00552970" w:rsidRDefault="0003214E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 xml:space="preserve">1) </w:t>
      </w:r>
      <w:r w:rsidR="006003E5" w:rsidRPr="00552970">
        <w:rPr>
          <w:rFonts w:ascii="PT Astra Serif" w:hAnsi="PT Astra Serif" w:cs="Times New Roman"/>
          <w:sz w:val="28"/>
          <w:szCs w:val="28"/>
        </w:rPr>
        <w:t>уполномоченный орган</w:t>
      </w:r>
      <w:r w:rsidRPr="00552970">
        <w:rPr>
          <w:rFonts w:ascii="PT Astra Serif" w:hAnsi="PT Astra Serif" w:cs="Times New Roman"/>
          <w:sz w:val="28"/>
          <w:szCs w:val="28"/>
        </w:rPr>
        <w:t xml:space="preserve"> не вправе выдавать специальные разрешения по заявленному маршруту;</w:t>
      </w:r>
    </w:p>
    <w:p w:rsidR="00F77DCF" w:rsidRPr="00552970" w:rsidRDefault="0003214E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 xml:space="preserve">2) </w:t>
      </w:r>
      <w:r w:rsidR="00F77DCF" w:rsidRPr="00552970">
        <w:rPr>
          <w:rFonts w:ascii="PT Astra Serif" w:hAnsi="PT Astra Serif" w:cs="Times New Roman"/>
          <w:sz w:val="28"/>
          <w:szCs w:val="28"/>
        </w:rPr>
        <w:t xml:space="preserve">информация </w:t>
      </w:r>
      <w:r w:rsidR="00D4187D">
        <w:rPr>
          <w:rFonts w:ascii="PT Astra Serif" w:hAnsi="PT Astra Serif" w:cs="Times New Roman"/>
          <w:sz w:val="28"/>
          <w:szCs w:val="28"/>
        </w:rPr>
        <w:t>из</w:t>
      </w:r>
      <w:r w:rsidR="00F05211" w:rsidRPr="00F05211">
        <w:rPr>
          <w:rFonts w:ascii="PT Astra Serif" w:hAnsi="PT Astra Serif" w:cs="Times New Roman"/>
          <w:sz w:val="28"/>
          <w:szCs w:val="28"/>
        </w:rPr>
        <w:t xml:space="preserve"> </w:t>
      </w:r>
      <w:r w:rsidR="00F05211">
        <w:rPr>
          <w:rFonts w:ascii="PT Astra Serif" w:hAnsi="PT Astra Serif" w:cs="Times New Roman"/>
          <w:sz w:val="28"/>
          <w:szCs w:val="28"/>
        </w:rPr>
        <w:t>единого государственного реестра</w:t>
      </w:r>
      <w:r w:rsidR="00D4187D">
        <w:rPr>
          <w:rFonts w:ascii="PT Astra Serif" w:hAnsi="PT Astra Serif" w:cs="Times New Roman"/>
          <w:sz w:val="28"/>
          <w:szCs w:val="28"/>
        </w:rPr>
        <w:t xml:space="preserve"> </w:t>
      </w:r>
      <w:r w:rsidR="00F05211">
        <w:rPr>
          <w:rFonts w:ascii="PT Astra Serif" w:hAnsi="PT Astra Serif" w:cs="Times New Roman"/>
          <w:sz w:val="28"/>
          <w:szCs w:val="28"/>
        </w:rPr>
        <w:t xml:space="preserve">юридических лиц и единого государственного реестра индивидуальных предпринимателей </w:t>
      </w:r>
      <w:r w:rsidR="00F77DCF" w:rsidRPr="00552970">
        <w:rPr>
          <w:rFonts w:ascii="PT Astra Serif" w:hAnsi="PT Astra Serif" w:cs="Times New Roman"/>
          <w:sz w:val="28"/>
          <w:szCs w:val="28"/>
        </w:rPr>
        <w:t>о государственной регистрации в качестве индивидуального предпринимателя или юридического лица не совпад</w:t>
      </w:r>
      <w:r w:rsidR="006A34DF">
        <w:rPr>
          <w:rFonts w:ascii="PT Astra Serif" w:hAnsi="PT Astra Serif" w:cs="Times New Roman"/>
          <w:sz w:val="28"/>
          <w:szCs w:val="28"/>
        </w:rPr>
        <w:t>ает с соответствующей информацией</w:t>
      </w:r>
      <w:r w:rsidR="00F77DCF" w:rsidRPr="00552970">
        <w:rPr>
          <w:rFonts w:ascii="PT Astra Serif" w:hAnsi="PT Astra Serif" w:cs="Times New Roman"/>
          <w:sz w:val="28"/>
          <w:szCs w:val="28"/>
        </w:rPr>
        <w:t>, указанной в заявлении;</w:t>
      </w:r>
    </w:p>
    <w:p w:rsidR="0003214E" w:rsidRPr="00552970" w:rsidRDefault="00F77DCF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 xml:space="preserve">3) </w:t>
      </w:r>
      <w:r w:rsidR="0003214E" w:rsidRPr="00552970">
        <w:rPr>
          <w:rFonts w:ascii="PT Astra Serif" w:hAnsi="PT Astra Serif" w:cs="Times New Roman"/>
          <w:sz w:val="28"/>
          <w:szCs w:val="28"/>
        </w:rPr>
        <w:t>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F77DCF" w:rsidRPr="00552970" w:rsidRDefault="00F77DCF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4) требования о перевозке делимого груза не соблюдены;</w:t>
      </w:r>
    </w:p>
    <w:p w:rsidR="00A35871" w:rsidRPr="00552970" w:rsidRDefault="00A35871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" w:name="P198"/>
      <w:bookmarkEnd w:id="5"/>
      <w:r w:rsidRPr="00552970">
        <w:rPr>
          <w:rFonts w:ascii="PT Astra Serif" w:hAnsi="PT Astra Serif" w:cs="Times New Roman"/>
          <w:sz w:val="28"/>
          <w:szCs w:val="28"/>
        </w:rPr>
        <w:t>5</w:t>
      </w:r>
      <w:r w:rsidR="0003214E" w:rsidRPr="00552970">
        <w:rPr>
          <w:rFonts w:ascii="PT Astra Serif" w:hAnsi="PT Astra Serif" w:cs="Times New Roman"/>
          <w:sz w:val="28"/>
          <w:szCs w:val="28"/>
        </w:rPr>
        <w:t xml:space="preserve">) </w:t>
      </w:r>
      <w:r w:rsidRPr="00552970">
        <w:rPr>
          <w:rFonts w:ascii="PT Astra Serif" w:hAnsi="PT Astra Serif" w:cs="Times New Roman"/>
          <w:sz w:val="28"/>
          <w:szCs w:val="28"/>
        </w:rPr>
        <w:t xml:space="preserve"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</w:t>
      </w:r>
      <w:r w:rsidRPr="00552970">
        <w:rPr>
          <w:rFonts w:ascii="PT Astra Serif" w:hAnsi="PT Astra Serif" w:cs="Times New Roman"/>
          <w:sz w:val="28"/>
          <w:szCs w:val="28"/>
        </w:rPr>
        <w:lastRenderedPageBreak/>
        <w:t>или инженерных коммуникаций, а также по требованиям безопасности дорожного движения;</w:t>
      </w:r>
    </w:p>
    <w:p w:rsidR="0003214E" w:rsidRPr="00552970" w:rsidRDefault="00A35871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6</w:t>
      </w:r>
      <w:r w:rsidR="0003214E" w:rsidRPr="00552970">
        <w:rPr>
          <w:rFonts w:ascii="PT Astra Serif" w:hAnsi="PT Astra Serif" w:cs="Times New Roman"/>
          <w:sz w:val="28"/>
          <w:szCs w:val="28"/>
        </w:rPr>
        <w:t>) отсутствует согласие заявителя на:</w:t>
      </w:r>
    </w:p>
    <w:p w:rsidR="0003214E" w:rsidRPr="00552970" w:rsidRDefault="0003214E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проведение оценки технического состояния автомобильной дороги;</w:t>
      </w:r>
    </w:p>
    <w:p w:rsidR="0003214E" w:rsidRPr="00552970" w:rsidRDefault="0003214E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</w:t>
      </w:r>
      <w:r w:rsidR="002C7507">
        <w:rPr>
          <w:rFonts w:ascii="PT Astra Serif" w:hAnsi="PT Astra Serif" w:cs="Times New Roman"/>
          <w:sz w:val="28"/>
          <w:szCs w:val="28"/>
        </w:rPr>
        <w:t>ё</w:t>
      </w:r>
      <w:r w:rsidRPr="00552970">
        <w:rPr>
          <w:rFonts w:ascii="PT Astra Serif" w:hAnsi="PT Astra Serif" w:cs="Times New Roman"/>
          <w:sz w:val="28"/>
          <w:szCs w:val="28"/>
        </w:rPr>
        <w:t>нных согласно провед</w:t>
      </w:r>
      <w:r w:rsidR="0049079B" w:rsidRPr="00552970">
        <w:rPr>
          <w:rFonts w:ascii="PT Astra Serif" w:hAnsi="PT Astra Serif" w:cs="Times New Roman"/>
          <w:sz w:val="28"/>
          <w:szCs w:val="28"/>
        </w:rPr>
        <w:t>ё</w:t>
      </w:r>
      <w:r w:rsidRPr="00552970">
        <w:rPr>
          <w:rFonts w:ascii="PT Astra Serif" w:hAnsi="PT Astra Serif" w:cs="Times New Roman"/>
          <w:sz w:val="28"/>
          <w:szCs w:val="28"/>
        </w:rPr>
        <w:t>нной оценке технического состояния автомобильной дороги и в установленных законодательством случаях;</w:t>
      </w:r>
    </w:p>
    <w:p w:rsidR="0003214E" w:rsidRPr="00552970" w:rsidRDefault="0003214E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</w:t>
      </w:r>
      <w:r w:rsidR="0049079B" w:rsidRPr="00552970">
        <w:rPr>
          <w:rFonts w:ascii="PT Astra Serif" w:hAnsi="PT Astra Serif" w:cs="Times New Roman"/>
          <w:sz w:val="28"/>
          <w:szCs w:val="28"/>
        </w:rPr>
        <w:t>ё</w:t>
      </w:r>
      <w:r w:rsidRPr="00552970">
        <w:rPr>
          <w:rFonts w:ascii="PT Astra Serif" w:hAnsi="PT Astra Serif" w:cs="Times New Roman"/>
          <w:sz w:val="28"/>
          <w:szCs w:val="28"/>
        </w:rPr>
        <w:t>нных согласно провед</w:t>
      </w:r>
      <w:r w:rsidR="0049079B" w:rsidRPr="00552970">
        <w:rPr>
          <w:rFonts w:ascii="PT Astra Serif" w:hAnsi="PT Astra Serif" w:cs="Times New Roman"/>
          <w:sz w:val="28"/>
          <w:szCs w:val="28"/>
        </w:rPr>
        <w:t>ё</w:t>
      </w:r>
      <w:r w:rsidRPr="00552970">
        <w:rPr>
          <w:rFonts w:ascii="PT Astra Serif" w:hAnsi="PT Astra Serif" w:cs="Times New Roman"/>
          <w:sz w:val="28"/>
          <w:szCs w:val="28"/>
        </w:rPr>
        <w:t>нной оценке технического состояния автомобильной дороги и в установленных законодательством случаях;</w:t>
      </w:r>
    </w:p>
    <w:p w:rsidR="0003214E" w:rsidRPr="00552970" w:rsidRDefault="00A35871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7</w:t>
      </w:r>
      <w:r w:rsidR="0003214E" w:rsidRPr="00552970">
        <w:rPr>
          <w:rFonts w:ascii="PT Astra Serif" w:hAnsi="PT Astra Serif" w:cs="Times New Roman"/>
          <w:sz w:val="28"/>
          <w:szCs w:val="28"/>
        </w:rPr>
        <w:t>) заявитель не произв</w:t>
      </w:r>
      <w:r w:rsidR="0049079B" w:rsidRPr="00552970">
        <w:rPr>
          <w:rFonts w:ascii="PT Astra Serif" w:hAnsi="PT Astra Serif" w:cs="Times New Roman"/>
          <w:sz w:val="28"/>
          <w:szCs w:val="28"/>
        </w:rPr>
        <w:t>ё</w:t>
      </w:r>
      <w:r w:rsidR="0003214E" w:rsidRPr="00552970">
        <w:rPr>
          <w:rFonts w:ascii="PT Astra Serif" w:hAnsi="PT Astra Serif" w:cs="Times New Roman"/>
          <w:sz w:val="28"/>
          <w:szCs w:val="28"/>
        </w:rPr>
        <w:t>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03214E" w:rsidRPr="00552970" w:rsidRDefault="00943FFF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8</w:t>
      </w:r>
      <w:r w:rsidR="0003214E" w:rsidRPr="00552970">
        <w:rPr>
          <w:rFonts w:ascii="PT Astra Serif" w:hAnsi="PT Astra Serif" w:cs="Times New Roman"/>
          <w:sz w:val="28"/>
          <w:szCs w:val="28"/>
        </w:rPr>
        <w:t>) заявитель не произв</w:t>
      </w:r>
      <w:r w:rsidR="0049079B" w:rsidRPr="00552970">
        <w:rPr>
          <w:rFonts w:ascii="PT Astra Serif" w:hAnsi="PT Astra Serif" w:cs="Times New Roman"/>
          <w:sz w:val="28"/>
          <w:szCs w:val="28"/>
        </w:rPr>
        <w:t>ё</w:t>
      </w:r>
      <w:r w:rsidR="0003214E" w:rsidRPr="00552970">
        <w:rPr>
          <w:rFonts w:ascii="PT Astra Serif" w:hAnsi="PT Astra Serif" w:cs="Times New Roman"/>
          <w:sz w:val="28"/>
          <w:szCs w:val="28"/>
        </w:rPr>
        <w:t>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</w:t>
      </w:r>
      <w:r w:rsidR="002C7507">
        <w:rPr>
          <w:rFonts w:ascii="PT Astra Serif" w:hAnsi="PT Astra Serif" w:cs="Times New Roman"/>
          <w:sz w:val="28"/>
          <w:szCs w:val="28"/>
        </w:rPr>
        <w:t>,</w:t>
      </w:r>
      <w:r w:rsidR="00044E62">
        <w:rPr>
          <w:rFonts w:ascii="PT Astra Serif" w:hAnsi="PT Astra Serif" w:cs="Times New Roman"/>
          <w:sz w:val="28"/>
          <w:szCs w:val="28"/>
        </w:rPr>
        <w:t xml:space="preserve"> и не предоставил копии платё</w:t>
      </w:r>
      <w:r w:rsidR="00A35871" w:rsidRPr="00552970">
        <w:rPr>
          <w:rFonts w:ascii="PT Astra Serif" w:hAnsi="PT Astra Serif" w:cs="Times New Roman"/>
          <w:sz w:val="28"/>
          <w:szCs w:val="28"/>
        </w:rPr>
        <w:t>жных документов, подтверждающих такую оплату</w:t>
      </w:r>
      <w:r w:rsidR="0003214E" w:rsidRPr="00552970">
        <w:rPr>
          <w:rFonts w:ascii="PT Astra Serif" w:hAnsi="PT Astra Serif" w:cs="Times New Roman"/>
          <w:sz w:val="28"/>
          <w:szCs w:val="28"/>
        </w:rPr>
        <w:t>;</w:t>
      </w:r>
    </w:p>
    <w:p w:rsidR="00943FFF" w:rsidRPr="00552970" w:rsidRDefault="00943FFF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9</w:t>
      </w:r>
      <w:r w:rsidR="0003214E" w:rsidRPr="00552970">
        <w:rPr>
          <w:rFonts w:ascii="PT Astra Serif" w:hAnsi="PT Astra Serif" w:cs="Times New Roman"/>
          <w:sz w:val="28"/>
          <w:szCs w:val="28"/>
        </w:rPr>
        <w:t>) заявитель не вн</w:t>
      </w:r>
      <w:r w:rsidR="0049079B" w:rsidRPr="00552970">
        <w:rPr>
          <w:rFonts w:ascii="PT Astra Serif" w:hAnsi="PT Astra Serif" w:cs="Times New Roman"/>
          <w:sz w:val="28"/>
          <w:szCs w:val="28"/>
        </w:rPr>
        <w:t>ё</w:t>
      </w:r>
      <w:r w:rsidR="0003214E" w:rsidRPr="00552970">
        <w:rPr>
          <w:rFonts w:ascii="PT Astra Serif" w:hAnsi="PT Astra Serif" w:cs="Times New Roman"/>
          <w:sz w:val="28"/>
          <w:szCs w:val="28"/>
        </w:rPr>
        <w:t>с плату в сч</w:t>
      </w:r>
      <w:r w:rsidR="0049079B" w:rsidRPr="00552970">
        <w:rPr>
          <w:rFonts w:ascii="PT Astra Serif" w:hAnsi="PT Astra Serif" w:cs="Times New Roman"/>
          <w:sz w:val="28"/>
          <w:szCs w:val="28"/>
        </w:rPr>
        <w:t>ё</w:t>
      </w:r>
      <w:r w:rsidR="0003214E" w:rsidRPr="00552970">
        <w:rPr>
          <w:rFonts w:ascii="PT Astra Serif" w:hAnsi="PT Astra Serif" w:cs="Times New Roman"/>
          <w:sz w:val="28"/>
          <w:szCs w:val="28"/>
        </w:rPr>
        <w:t>т возмещения вреда, причиняемого автомобильным дорогам транспортным средством, осуществляющим перевозку тяжелов</w:t>
      </w:r>
      <w:r w:rsidR="006C696A" w:rsidRPr="00552970">
        <w:rPr>
          <w:rFonts w:ascii="PT Astra Serif" w:hAnsi="PT Astra Serif" w:cs="Times New Roman"/>
          <w:sz w:val="28"/>
          <w:szCs w:val="28"/>
        </w:rPr>
        <w:t xml:space="preserve">есных </w:t>
      </w:r>
      <w:r w:rsidR="00F9766C">
        <w:rPr>
          <w:rFonts w:ascii="PT Astra Serif" w:hAnsi="PT Astra Serif" w:cs="Times New Roman"/>
          <w:sz w:val="28"/>
          <w:szCs w:val="28"/>
        </w:rPr>
        <w:t>и</w:t>
      </w:r>
      <w:r w:rsidR="00323C99">
        <w:rPr>
          <w:rFonts w:ascii="PT Astra Serif" w:hAnsi="PT Astra Serif" w:cs="Times New Roman"/>
          <w:sz w:val="28"/>
          <w:szCs w:val="28"/>
        </w:rPr>
        <w:t xml:space="preserve"> (или) крупногабаритных</w:t>
      </w:r>
      <w:r w:rsidR="00F9766C">
        <w:rPr>
          <w:rFonts w:ascii="PT Astra Serif" w:hAnsi="PT Astra Serif" w:cs="Times New Roman"/>
          <w:sz w:val="28"/>
          <w:szCs w:val="28"/>
        </w:rPr>
        <w:t xml:space="preserve"> </w:t>
      </w:r>
      <w:r w:rsidR="00323C99" w:rsidRPr="00552970">
        <w:rPr>
          <w:rFonts w:ascii="PT Astra Serif" w:hAnsi="PT Astra Serif" w:cs="Times New Roman"/>
          <w:sz w:val="28"/>
          <w:szCs w:val="28"/>
        </w:rPr>
        <w:t>грузов</w:t>
      </w:r>
      <w:r w:rsidR="002C7507">
        <w:rPr>
          <w:rFonts w:ascii="PT Astra Serif" w:hAnsi="PT Astra Serif" w:cs="Times New Roman"/>
          <w:sz w:val="28"/>
          <w:szCs w:val="28"/>
        </w:rPr>
        <w:t>,</w:t>
      </w:r>
      <w:r w:rsidR="00323C99">
        <w:rPr>
          <w:rFonts w:ascii="PT Astra Serif" w:hAnsi="PT Astra Serif" w:cs="Times New Roman"/>
          <w:sz w:val="28"/>
          <w:szCs w:val="28"/>
        </w:rPr>
        <w:t xml:space="preserve"> </w:t>
      </w:r>
      <w:r w:rsidR="00F9766C">
        <w:rPr>
          <w:rFonts w:ascii="PT Astra Serif" w:hAnsi="PT Astra Serif" w:cs="Times New Roman"/>
          <w:sz w:val="28"/>
          <w:szCs w:val="28"/>
        </w:rPr>
        <w:t>не предоставил копии платё</w:t>
      </w:r>
      <w:r w:rsidRPr="00552970">
        <w:rPr>
          <w:rFonts w:ascii="PT Astra Serif" w:hAnsi="PT Astra Serif" w:cs="Times New Roman"/>
          <w:sz w:val="28"/>
          <w:szCs w:val="28"/>
        </w:rPr>
        <w:t>жных документов, подтверждающих такую оплату</w:t>
      </w:r>
      <w:r w:rsidR="00110E91">
        <w:rPr>
          <w:rFonts w:ascii="PT Astra Serif" w:hAnsi="PT Astra Serif" w:cs="Times New Roman"/>
          <w:sz w:val="28"/>
          <w:szCs w:val="28"/>
        </w:rPr>
        <w:t>;</w:t>
      </w:r>
    </w:p>
    <w:p w:rsidR="00943FFF" w:rsidRPr="00552970" w:rsidRDefault="00943FFF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 xml:space="preserve"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</w:t>
      </w:r>
      <w:r w:rsidR="00323C99">
        <w:rPr>
          <w:rFonts w:ascii="PT Astra Serif" w:hAnsi="PT Astra Serif" w:cs="Times New Roman"/>
          <w:sz w:val="28"/>
          <w:szCs w:val="28"/>
        </w:rPr>
        <w:t xml:space="preserve">ранее </w:t>
      </w:r>
      <w:r w:rsidRPr="00552970">
        <w:rPr>
          <w:rFonts w:ascii="PT Astra Serif" w:hAnsi="PT Astra Serif" w:cs="Times New Roman"/>
          <w:sz w:val="28"/>
          <w:szCs w:val="28"/>
        </w:rPr>
        <w:t>заявление и документы направлялись в уполномоченный орган с использованием факсимильной связи;</w:t>
      </w:r>
    </w:p>
    <w:p w:rsidR="00943FFF" w:rsidRPr="00552970" w:rsidRDefault="00943FFF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943FFF" w:rsidRPr="00552970" w:rsidRDefault="00943FFF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970">
        <w:rPr>
          <w:rFonts w:ascii="PT Astra Serif" w:hAnsi="PT Astra Serif" w:cs="Times New Roman"/>
          <w:sz w:val="28"/>
          <w:szCs w:val="28"/>
        </w:rPr>
        <w:t>12) отсутствует специальный проект, проект организации дорожно</w:t>
      </w:r>
      <w:r w:rsidR="002C7507">
        <w:rPr>
          <w:rFonts w:ascii="PT Astra Serif" w:hAnsi="PT Astra Serif" w:cs="Times New Roman"/>
          <w:sz w:val="28"/>
          <w:szCs w:val="28"/>
        </w:rPr>
        <w:t>го движения (при необходимости);</w:t>
      </w:r>
    </w:p>
    <w:p w:rsidR="007C42C2" w:rsidRPr="00D93D7B" w:rsidRDefault="007C42C2" w:rsidP="00110E91">
      <w:pPr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D93D7B">
        <w:rPr>
          <w:rFonts w:ascii="PT Astra Serif" w:hAnsi="PT Astra Serif"/>
          <w:sz w:val="28"/>
          <w:szCs w:val="28"/>
          <w:lang w:val="ru-RU"/>
        </w:rPr>
        <w:t>13)</w:t>
      </w:r>
      <w:r w:rsidR="00D93D7B" w:rsidRPr="00D93D7B">
        <w:rPr>
          <w:rFonts w:ascii="PT Astra Serif" w:hAnsi="PT Astra Serif"/>
          <w:sz w:val="28"/>
          <w:szCs w:val="28"/>
          <w:lang w:val="ru-RU"/>
        </w:rPr>
        <w:t xml:space="preserve"> крупногабаритная сельскохозяйственная техника (комбайн, трактор) в случае повторной подачи заявления в соответствии с подпунктом 5 подпункт</w:t>
      </w:r>
      <w:r w:rsidR="00A267B8">
        <w:rPr>
          <w:rFonts w:ascii="PT Astra Serif" w:hAnsi="PT Astra Serif"/>
          <w:sz w:val="28"/>
          <w:szCs w:val="28"/>
          <w:lang w:val="ru-RU"/>
        </w:rPr>
        <w:t>а</w:t>
      </w:r>
      <w:r w:rsidR="00D93D7B" w:rsidRPr="00D93D7B">
        <w:rPr>
          <w:rFonts w:ascii="PT Astra Serif" w:hAnsi="PT Astra Serif"/>
          <w:sz w:val="28"/>
          <w:szCs w:val="28"/>
          <w:lang w:val="ru-RU"/>
        </w:rPr>
        <w:t xml:space="preserve"> 2.6.2 пункта 2.6 настоящего административного регламента является тяжеловесным транспортным средством.</w:t>
      </w:r>
    </w:p>
    <w:p w:rsidR="00110E91" w:rsidRDefault="00110E91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7710" w:rsidRDefault="00867710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7710" w:rsidRDefault="00867710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7710" w:rsidRDefault="00867710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7710" w:rsidRDefault="00867710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7710" w:rsidRDefault="00867710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7710" w:rsidRPr="00D93D7B" w:rsidRDefault="00867710" w:rsidP="00DB2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7710" w:rsidRDefault="00474800" w:rsidP="00DB264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2C7507">
        <w:rPr>
          <w:rFonts w:ascii="PT Astra Serif" w:hAnsi="PT Astra Serif"/>
          <w:sz w:val="28"/>
          <w:szCs w:val="28"/>
        </w:rPr>
        <w:lastRenderedPageBreak/>
        <w:t>2.9. Размер платы, взимаемой с заявителя при предоставлении му</w:t>
      </w:r>
      <w:r w:rsidR="00953D49" w:rsidRPr="002C7507">
        <w:rPr>
          <w:rFonts w:ascii="PT Astra Serif" w:hAnsi="PT Astra Serif"/>
          <w:sz w:val="28"/>
          <w:szCs w:val="28"/>
        </w:rPr>
        <w:t>ниципальной услуги, и способы её</w:t>
      </w:r>
      <w:r w:rsidRPr="002C7507">
        <w:rPr>
          <w:rFonts w:ascii="PT Astra Serif" w:hAnsi="PT Astra Serif"/>
          <w:sz w:val="28"/>
          <w:szCs w:val="28"/>
        </w:rPr>
        <w:t xml:space="preserve"> взимания в случая</w:t>
      </w:r>
      <w:r w:rsidR="00867710">
        <w:rPr>
          <w:rFonts w:ascii="PT Astra Serif" w:hAnsi="PT Astra Serif"/>
          <w:sz w:val="28"/>
          <w:szCs w:val="28"/>
        </w:rPr>
        <w:t>х, предусмотренных федеральными</w:t>
      </w:r>
    </w:p>
    <w:p w:rsidR="00867710" w:rsidRDefault="00474800" w:rsidP="00DB264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2C7507">
        <w:rPr>
          <w:rFonts w:ascii="PT Astra Serif" w:hAnsi="PT Astra Serif"/>
          <w:sz w:val="28"/>
          <w:szCs w:val="28"/>
        </w:rPr>
        <w:t>законами, принимаемыми в соответствии с ними иными нормативными</w:t>
      </w:r>
    </w:p>
    <w:p w:rsidR="00474800" w:rsidRPr="002C7507" w:rsidRDefault="00474800" w:rsidP="00DB264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2C7507">
        <w:rPr>
          <w:rFonts w:ascii="PT Astra Serif" w:hAnsi="PT Astra Serif"/>
          <w:sz w:val="28"/>
          <w:szCs w:val="28"/>
        </w:rPr>
        <w:t>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5F7B61" w:rsidRPr="00552970" w:rsidRDefault="005F7B61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A0358" w:rsidRPr="00552970" w:rsidRDefault="003A0358" w:rsidP="00DB264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При предоставлении муниципальной услуги в соответствии абзацем третьим </w:t>
      </w:r>
      <w:hyperlink r:id="rId10" w:history="1">
        <w:r w:rsidRPr="00552970">
          <w:rPr>
            <w:rFonts w:ascii="PT Astra Serif" w:hAnsi="PT Astra Serif"/>
            <w:sz w:val="28"/>
            <w:szCs w:val="28"/>
            <w:lang w:val="ru-RU"/>
          </w:rPr>
          <w:t>подпункта 111 части 1 статьи 333.33</w:t>
        </w:r>
      </w:hyperlink>
      <w:r w:rsidRPr="00552970">
        <w:rPr>
          <w:rFonts w:ascii="PT Astra Serif" w:hAnsi="PT Astra Serif"/>
          <w:sz w:val="28"/>
          <w:szCs w:val="28"/>
          <w:lang w:val="ru-RU"/>
        </w:rPr>
        <w:t xml:space="preserve"> Налогового кодекса Российской Федерации с заявителя взимается государственная пошлина за выдачу специального разрешения в размере 1600 рублей.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</w:p>
    <w:p w:rsidR="005F7B61" w:rsidRPr="00552970" w:rsidRDefault="003A0358" w:rsidP="00C0539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Вред, причиняемый автомобильным дорогам транспортными средствами, подлежит возмещению владельцами транспортных средств. Внесение платы в счёт возмещения вреда осуществляется при оформлении специального разрешения на движение транспортных средств. </w:t>
      </w:r>
      <w:r w:rsidR="00C05398" w:rsidRPr="00552970">
        <w:rPr>
          <w:rFonts w:ascii="PT Astra Serif" w:hAnsi="PT Astra Serif"/>
          <w:sz w:val="28"/>
          <w:szCs w:val="28"/>
          <w:lang w:val="ru-RU"/>
        </w:rPr>
        <w:t xml:space="preserve">Правила возмещения вреда, причиняемого тяжеловесными </w:t>
      </w:r>
      <w:r w:rsidR="00551074">
        <w:rPr>
          <w:rFonts w:ascii="PT Astra Serif" w:hAnsi="PT Astra Serif"/>
          <w:sz w:val="28"/>
          <w:szCs w:val="28"/>
          <w:lang w:val="ru-RU"/>
        </w:rPr>
        <w:t xml:space="preserve">и (или) крупногабаритными </w:t>
      </w:r>
      <w:r w:rsidR="00C05398" w:rsidRPr="00552970">
        <w:rPr>
          <w:rFonts w:ascii="PT Astra Serif" w:hAnsi="PT Astra Serif"/>
          <w:sz w:val="28"/>
          <w:szCs w:val="28"/>
          <w:lang w:val="ru-RU"/>
        </w:rPr>
        <w:t>транспортными средствами</w:t>
      </w:r>
      <w:r w:rsidR="002C7507">
        <w:rPr>
          <w:rFonts w:ascii="PT Astra Serif" w:hAnsi="PT Astra Serif"/>
          <w:sz w:val="28"/>
          <w:szCs w:val="28"/>
          <w:lang w:val="ru-RU"/>
        </w:rPr>
        <w:t>,</w:t>
      </w:r>
      <w:r w:rsidR="00C05398" w:rsidRPr="00552970">
        <w:rPr>
          <w:rFonts w:ascii="PT Astra Serif" w:hAnsi="PT Astra Serif"/>
          <w:sz w:val="28"/>
          <w:szCs w:val="28"/>
          <w:lang w:val="ru-RU"/>
        </w:rPr>
        <w:t xml:space="preserve"> утверждены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05398" w:rsidRPr="00552970">
        <w:rPr>
          <w:rFonts w:ascii="PT Astra Serif" w:hAnsi="PT Astra Serif"/>
          <w:sz w:val="28"/>
          <w:szCs w:val="28"/>
          <w:lang w:val="ru-RU"/>
        </w:rPr>
        <w:t>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.</w:t>
      </w:r>
    </w:p>
    <w:p w:rsidR="003A0358" w:rsidRPr="00552970" w:rsidRDefault="003A0358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74800" w:rsidRPr="002C7507" w:rsidRDefault="00474800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2C7507">
        <w:rPr>
          <w:rFonts w:ascii="PT Astra Serif" w:hAnsi="PT Astra Serif"/>
          <w:sz w:val="28"/>
          <w:szCs w:val="28"/>
          <w:lang w:val="ru-RU"/>
        </w:rPr>
        <w:t xml:space="preserve">2.10. Максимальный срок ожидания в очереди при подаче запроса </w:t>
      </w:r>
      <w:r w:rsidRPr="002C7507">
        <w:rPr>
          <w:rFonts w:ascii="PT Astra Serif" w:hAnsi="PT Astra Serif"/>
          <w:sz w:val="28"/>
          <w:szCs w:val="28"/>
          <w:lang w:val="ru-RU"/>
        </w:rPr>
        <w:br/>
        <w:t xml:space="preserve">о предоставлении муниципальной услуги и при получении результата </w:t>
      </w:r>
      <w:r w:rsidRPr="002C7507">
        <w:rPr>
          <w:rFonts w:ascii="PT Astra Serif" w:hAnsi="PT Astra Serif"/>
          <w:sz w:val="28"/>
          <w:szCs w:val="28"/>
          <w:lang w:val="ru-RU"/>
        </w:rPr>
        <w:br/>
        <w:t>предоставления муниципальной услуги</w:t>
      </w:r>
    </w:p>
    <w:p w:rsidR="005F7B61" w:rsidRPr="00552970" w:rsidRDefault="005F7B61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5F7B61" w:rsidRPr="00552970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867710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2C7507">
        <w:rPr>
          <w:rFonts w:ascii="PT Astra Serif" w:hAnsi="PT Astra Serif"/>
          <w:sz w:val="28"/>
          <w:szCs w:val="28"/>
          <w:lang w:val="ru-RU"/>
        </w:rPr>
        <w:t>2.11. Срок регистрации зап</w:t>
      </w:r>
      <w:r w:rsidR="00867710">
        <w:rPr>
          <w:rFonts w:ascii="PT Astra Serif" w:hAnsi="PT Astra Serif"/>
          <w:sz w:val="28"/>
          <w:szCs w:val="28"/>
          <w:lang w:val="ru-RU"/>
        </w:rPr>
        <w:t>роса заявителя о предоставлении</w:t>
      </w:r>
    </w:p>
    <w:p w:rsidR="005F7B61" w:rsidRPr="002C7507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2C7507">
        <w:rPr>
          <w:rFonts w:ascii="PT Astra Serif" w:hAnsi="PT Astra Serif"/>
          <w:sz w:val="28"/>
          <w:szCs w:val="28"/>
          <w:lang w:val="ru-RU"/>
        </w:rPr>
        <w:t>муниципальной услуги</w:t>
      </w:r>
    </w:p>
    <w:p w:rsidR="005F7B61" w:rsidRPr="00552970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Регистрация заявления, в том числе в электронной форме, о предоставлении муниципальной услуги осуществляется в течение </w:t>
      </w:r>
      <w:r w:rsidR="00AB6C25">
        <w:rPr>
          <w:rFonts w:ascii="PT Astra Serif" w:hAnsi="PT Astra Serif"/>
          <w:sz w:val="28"/>
          <w:szCs w:val="28"/>
          <w:lang w:val="ru-RU"/>
        </w:rPr>
        <w:t>1 (</w:t>
      </w:r>
      <w:r w:rsidRPr="00552970">
        <w:rPr>
          <w:rFonts w:ascii="PT Astra Serif" w:hAnsi="PT Astra Serif"/>
          <w:sz w:val="28"/>
          <w:szCs w:val="28"/>
          <w:lang w:val="ru-RU"/>
        </w:rPr>
        <w:t>одного</w:t>
      </w:r>
      <w:r w:rsidR="00AB6C25">
        <w:rPr>
          <w:rFonts w:ascii="PT Astra Serif" w:hAnsi="PT Astra Serif"/>
          <w:sz w:val="28"/>
          <w:szCs w:val="28"/>
          <w:lang w:val="ru-RU"/>
        </w:rPr>
        <w:t xml:space="preserve">)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рабочего дня 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>со дня поступления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заявления в уполномоченный орган.</w:t>
      </w:r>
    </w:p>
    <w:p w:rsidR="005F7B61" w:rsidRPr="00552970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731C1A" w:rsidRDefault="00474800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2C7507">
        <w:rPr>
          <w:rFonts w:ascii="PT Astra Serif" w:hAnsi="PT Astra Serif"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</w:t>
      </w:r>
      <w:r w:rsidR="00731C1A">
        <w:rPr>
          <w:rFonts w:ascii="PT Astra Serif" w:hAnsi="PT Astra Serif"/>
          <w:sz w:val="28"/>
          <w:szCs w:val="28"/>
          <w:lang w:val="ru-RU"/>
        </w:rPr>
        <w:t>димых для предоставления каждой</w:t>
      </w:r>
    </w:p>
    <w:p w:rsidR="00731C1A" w:rsidRDefault="00474800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2C7507">
        <w:rPr>
          <w:rFonts w:ascii="PT Astra Serif" w:hAnsi="PT Astra Serif"/>
          <w:sz w:val="28"/>
          <w:szCs w:val="28"/>
          <w:lang w:val="ru-RU"/>
        </w:rPr>
        <w:t>муниципальной услуги, в том числе к обеспечению доступности для инвалидов указанных объектов в соответствии</w:t>
      </w:r>
      <w:r w:rsidR="00731C1A">
        <w:rPr>
          <w:rFonts w:ascii="PT Astra Serif" w:hAnsi="PT Astra Serif"/>
          <w:sz w:val="28"/>
          <w:szCs w:val="28"/>
          <w:lang w:val="ru-RU"/>
        </w:rPr>
        <w:t xml:space="preserve"> с законодательством Российской</w:t>
      </w:r>
    </w:p>
    <w:p w:rsidR="00474800" w:rsidRPr="002C7507" w:rsidRDefault="00474800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2C7507">
        <w:rPr>
          <w:rFonts w:ascii="PT Astra Serif" w:hAnsi="PT Astra Serif"/>
          <w:sz w:val="28"/>
          <w:szCs w:val="28"/>
          <w:lang w:val="ru-RU"/>
        </w:rPr>
        <w:t>Федерации о социальной защите инвалидов</w:t>
      </w:r>
    </w:p>
    <w:p w:rsidR="005F7B61" w:rsidRPr="00552970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5F7B61" w:rsidRPr="00552970" w:rsidRDefault="005F7B61" w:rsidP="00DB2641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5F7B61" w:rsidRPr="00552970" w:rsidRDefault="005F7B61" w:rsidP="00DB2641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Оформление визуальной и текстовой информации о порядке предоставления муниципальной услуги </w:t>
      </w:r>
      <w:r w:rsidR="002C7507">
        <w:rPr>
          <w:rFonts w:ascii="PT Astra Serif" w:hAnsi="PT Astra Serif"/>
          <w:sz w:val="28"/>
          <w:szCs w:val="28"/>
          <w:lang w:val="ru-RU"/>
        </w:rPr>
        <w:t xml:space="preserve">должно </w:t>
      </w:r>
      <w:r w:rsidRPr="00552970">
        <w:rPr>
          <w:rFonts w:ascii="PT Astra Serif" w:hAnsi="PT Astra Serif"/>
          <w:sz w:val="28"/>
          <w:szCs w:val="28"/>
          <w:lang w:val="ru-RU"/>
        </w:rPr>
        <w:t>соответств</w:t>
      </w:r>
      <w:r w:rsidR="002C7507">
        <w:rPr>
          <w:rFonts w:ascii="PT Astra Serif" w:hAnsi="PT Astra Serif"/>
          <w:sz w:val="28"/>
          <w:szCs w:val="28"/>
          <w:lang w:val="ru-RU"/>
        </w:rPr>
        <w:t>овать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оптимальному восприятию этой информации заявителями.</w:t>
      </w:r>
    </w:p>
    <w:p w:rsidR="005F7B61" w:rsidRPr="00552970" w:rsidRDefault="005F7B61" w:rsidP="00DB2641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Для обслуживания лиц с ограниченными возможностя</w:t>
      </w:r>
      <w:r w:rsidR="002C7507">
        <w:rPr>
          <w:rFonts w:ascii="PT Astra Serif" w:hAnsi="PT Astra Serif"/>
          <w:sz w:val="28"/>
          <w:szCs w:val="28"/>
          <w:lang w:val="ru-RU"/>
        </w:rPr>
        <w:t>ми здоровья помещения оборудуются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552970">
        <w:rPr>
          <w:rFonts w:ascii="PT Astra Serif" w:hAnsi="PT Astra Serif"/>
          <w:sz w:val="28"/>
          <w:szCs w:val="28"/>
          <w:lang w:val="ru-RU"/>
        </w:rPr>
        <w:t>сурдопереводчика</w:t>
      </w:r>
      <w:proofErr w:type="spellEnd"/>
      <w:r w:rsidRPr="00552970">
        <w:rPr>
          <w:rFonts w:ascii="PT Astra Serif" w:hAnsi="PT Astra Serif"/>
          <w:sz w:val="28"/>
          <w:szCs w:val="28"/>
          <w:lang w:val="ru-RU"/>
        </w:rPr>
        <w:t xml:space="preserve"> и </w:t>
      </w:r>
      <w:proofErr w:type="spellStart"/>
      <w:r w:rsidRPr="00552970">
        <w:rPr>
          <w:rFonts w:ascii="PT Astra Serif" w:hAnsi="PT Astra Serif"/>
          <w:sz w:val="28"/>
          <w:szCs w:val="28"/>
          <w:lang w:val="ru-RU"/>
        </w:rPr>
        <w:t>тифлосурдопереводчика</w:t>
      </w:r>
      <w:proofErr w:type="spellEnd"/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5F7B61" w:rsidP="00DB2641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2.12.2. Кабин</w:t>
      </w:r>
      <w:r w:rsidR="002C7507">
        <w:rPr>
          <w:rFonts w:ascii="PT Astra Serif" w:hAnsi="PT Astra Serif"/>
          <w:sz w:val="28"/>
          <w:szCs w:val="28"/>
          <w:lang w:val="ru-RU"/>
        </w:rPr>
        <w:t>еты приёма заявителей оборудуются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информационными табличками (вывесками) с указанием:</w:t>
      </w:r>
    </w:p>
    <w:p w:rsidR="005F7B61" w:rsidRPr="00552970" w:rsidRDefault="00A267B8" w:rsidP="00DB2641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 xml:space="preserve"> номера кабинета;</w:t>
      </w:r>
    </w:p>
    <w:p w:rsidR="005F7B61" w:rsidRPr="00552970" w:rsidRDefault="00A267B8" w:rsidP="00DB2641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 xml:space="preserve"> фамилии, имени, отчества (последнее – при наличии) и должности специалиста, предоставляющего муниципальную услугу;</w:t>
      </w:r>
    </w:p>
    <w:p w:rsidR="005F7B61" w:rsidRPr="00552970" w:rsidRDefault="00A267B8" w:rsidP="00DB2641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 xml:space="preserve"> графика работы.</w:t>
      </w:r>
    </w:p>
    <w:p w:rsidR="005F7B61" w:rsidRPr="00552970" w:rsidRDefault="005F7B61" w:rsidP="00DB2641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2.12.3. Места ожидания в очереди на представление или </w:t>
      </w:r>
      <w:r w:rsidR="002C7507">
        <w:rPr>
          <w:rFonts w:ascii="PT Astra Serif" w:hAnsi="PT Astra Serif"/>
          <w:sz w:val="28"/>
          <w:szCs w:val="28"/>
          <w:lang w:val="ru-RU"/>
        </w:rPr>
        <w:t>получение документов оборудуются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стульями, кресельными секциями, скамьями (</w:t>
      </w:r>
      <w:proofErr w:type="spellStart"/>
      <w:r w:rsidRPr="00552970">
        <w:rPr>
          <w:rFonts w:ascii="PT Astra Serif" w:hAnsi="PT Astra Serif"/>
          <w:sz w:val="28"/>
          <w:szCs w:val="28"/>
          <w:lang w:val="ru-RU"/>
        </w:rPr>
        <w:t>банкетками</w:t>
      </w:r>
      <w:proofErr w:type="spellEnd"/>
      <w:r w:rsidRPr="00552970">
        <w:rPr>
          <w:rFonts w:ascii="PT Astra Serif" w:hAnsi="PT Astra Serif"/>
          <w:sz w:val="28"/>
          <w:szCs w:val="28"/>
          <w:lang w:val="ru-RU"/>
        </w:rPr>
        <w:t xml:space="preserve">), места для заполнения запросов о предоставлении </w:t>
      </w:r>
      <w:r w:rsidR="002C7507">
        <w:rPr>
          <w:rFonts w:ascii="PT Astra Serif" w:hAnsi="PT Astra Serif"/>
          <w:sz w:val="28"/>
          <w:szCs w:val="28"/>
          <w:lang w:val="ru-RU"/>
        </w:rPr>
        <w:t>муниципальной услуги оборудуются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столами </w:t>
      </w:r>
      <w:r w:rsidR="000D6CFB">
        <w:rPr>
          <w:rFonts w:ascii="PT Astra Serif" w:hAnsi="PT Astra Serif"/>
          <w:sz w:val="28"/>
          <w:szCs w:val="28"/>
          <w:lang w:val="ru-RU"/>
        </w:rPr>
        <w:t>(стойками), стульями, обеспечиваются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канцелярскими принадлежностями, </w:t>
      </w:r>
      <w:proofErr w:type="spellStart"/>
      <w:r w:rsidRPr="00552970">
        <w:rPr>
          <w:rFonts w:ascii="PT Astra Serif" w:hAnsi="PT Astra Serif"/>
          <w:sz w:val="28"/>
          <w:szCs w:val="28"/>
          <w:lang w:val="ru-RU"/>
        </w:rPr>
        <w:t>справочно</w:t>
      </w:r>
      <w:proofErr w:type="spellEnd"/>
      <w:r w:rsidRPr="00552970">
        <w:rPr>
          <w:rFonts w:ascii="PT Astra Serif" w:hAnsi="PT Astra Serif"/>
          <w:sz w:val="28"/>
          <w:szCs w:val="28"/>
          <w:lang w:val="ru-RU"/>
        </w:rPr>
        <w:t>–информационным материалом, образцами заполнения документов, формами заявлений.</w:t>
      </w:r>
    </w:p>
    <w:p w:rsidR="005F7B61" w:rsidRPr="00552970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89682B" w:rsidRPr="000D6CFB" w:rsidRDefault="0089682B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0D6CFB">
        <w:rPr>
          <w:rFonts w:ascii="PT Astra Serif" w:hAnsi="PT Astra Serif"/>
          <w:sz w:val="28"/>
          <w:szCs w:val="28"/>
          <w:lang w:val="ru-RU"/>
        </w:rPr>
        <w:t>2.13. Показатели доступности и качества муниципальных услуг</w:t>
      </w:r>
    </w:p>
    <w:p w:rsidR="0089682B" w:rsidRPr="00552970" w:rsidRDefault="0089682B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</w:t>
      </w:r>
      <w:r w:rsidR="008A21B6">
        <w:rPr>
          <w:rFonts w:ascii="PT Astra Serif" w:hAnsi="PT Astra Serif"/>
          <w:sz w:val="28"/>
          <w:szCs w:val="28"/>
          <w:lang w:val="ru-RU"/>
        </w:rPr>
        <w:t>гана</w:t>
      </w:r>
      <w:r w:rsidRPr="00552970">
        <w:rPr>
          <w:rFonts w:ascii="PT Astra Serif" w:hAnsi="PT Astra Serif"/>
          <w:sz w:val="28"/>
          <w:szCs w:val="28"/>
          <w:lang w:val="ru-RU"/>
        </w:rPr>
        <w:t>;</w:t>
      </w: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</w:t>
      </w:r>
      <w:r w:rsidR="00943FFF" w:rsidRPr="00552970">
        <w:rPr>
          <w:rFonts w:ascii="PT Astra Serif" w:hAnsi="PT Astra Serif"/>
          <w:sz w:val="28"/>
          <w:szCs w:val="28"/>
          <w:lang w:val="ru-RU"/>
        </w:rPr>
        <w:t>ставления муниципальной услуги)</w:t>
      </w:r>
      <w:r w:rsidRPr="00552970">
        <w:rPr>
          <w:rFonts w:ascii="PT Astra Serif" w:hAnsi="PT Astra Serif"/>
          <w:sz w:val="28"/>
          <w:szCs w:val="28"/>
          <w:lang w:val="ru-RU"/>
        </w:rPr>
        <w:t>;</w:t>
      </w: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уполномоченн</w:t>
      </w:r>
      <w:r w:rsidR="00A96F5F">
        <w:rPr>
          <w:rFonts w:ascii="PT Astra Serif" w:hAnsi="PT Astra Serif"/>
          <w:sz w:val="28"/>
          <w:szCs w:val="28"/>
          <w:lang w:val="ru-RU"/>
        </w:rPr>
        <w:t xml:space="preserve">ый орган (при личном посещении </w:t>
      </w:r>
      <w:r w:rsidRPr="00552970">
        <w:rPr>
          <w:rFonts w:ascii="PT Astra Serif" w:hAnsi="PT Astra Serif"/>
          <w:sz w:val="28"/>
          <w:szCs w:val="28"/>
          <w:lang w:val="ru-RU"/>
        </w:rPr>
        <w:t>либо по телефону);</w:t>
      </w: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</w:t>
      </w:r>
      <w:r w:rsidR="00731C1A">
        <w:rPr>
          <w:rFonts w:ascii="PT Astra Serif" w:hAnsi="PT Astra Serif"/>
          <w:sz w:val="28"/>
          <w:szCs w:val="28"/>
          <w:lang w:val="ru-RU"/>
        </w:rPr>
        <w:t xml:space="preserve"> личном посещении, по телефону </w:t>
      </w:r>
      <w:r w:rsidRPr="00552970">
        <w:rPr>
          <w:rFonts w:ascii="PT Astra Serif" w:hAnsi="PT Astra Serif"/>
          <w:sz w:val="28"/>
          <w:szCs w:val="28"/>
          <w:lang w:val="ru-RU"/>
        </w:rPr>
        <w:t>либо на официальном сайте).</w:t>
      </w: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Количество взаимодействий заявителя с должностными лицами </w:t>
      </w: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Продолжительность взаимодействия </w:t>
      </w:r>
      <w:r w:rsidR="007A1705">
        <w:rPr>
          <w:rFonts w:ascii="PT Astra Serif" w:hAnsi="PT Astra Serif"/>
          <w:sz w:val="28"/>
          <w:szCs w:val="28"/>
          <w:lang w:val="ru-RU"/>
        </w:rPr>
        <w:t>составляет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не более 30 минут.</w:t>
      </w:r>
    </w:p>
    <w:p w:rsidR="0089682B" w:rsidRPr="00552970" w:rsidRDefault="0089682B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89682B" w:rsidRPr="00A96F5F" w:rsidRDefault="0089682B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A96F5F">
        <w:rPr>
          <w:rFonts w:ascii="PT Astra Serif" w:hAnsi="PT Astra Serif"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9682B" w:rsidRPr="00552970" w:rsidRDefault="0089682B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89682B" w:rsidRPr="00552970" w:rsidRDefault="00257DCC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Предоставление муниципально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>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Предоставление муниципальной услуги посредством комплексного запроса в ОГКУ «Правительство для гражда</w:t>
      </w:r>
      <w:r w:rsidR="00FB37CE" w:rsidRPr="00552970">
        <w:rPr>
          <w:rFonts w:ascii="PT Astra Serif" w:hAnsi="PT Astra Serif"/>
          <w:sz w:val="28"/>
          <w:szCs w:val="28"/>
          <w:lang w:val="ru-RU"/>
        </w:rPr>
        <w:t xml:space="preserve">н» </w:t>
      </w:r>
      <w:r w:rsidRPr="00552970">
        <w:rPr>
          <w:rFonts w:ascii="PT Astra Serif" w:hAnsi="PT Astra Serif"/>
          <w:sz w:val="28"/>
          <w:szCs w:val="28"/>
          <w:lang w:val="ru-RU"/>
        </w:rPr>
        <w:t>не ос</w:t>
      </w:r>
      <w:r w:rsidR="000F685D">
        <w:rPr>
          <w:rFonts w:ascii="PT Astra Serif" w:hAnsi="PT Astra Serif"/>
          <w:sz w:val="28"/>
          <w:szCs w:val="28"/>
          <w:lang w:val="ru-RU"/>
        </w:rPr>
        <w:t>уществляется (постановление администрации города Ульяновска от 18.09.2018 № 1800 «Об утверждении Перечня муниципальных услуг</w:t>
      </w:r>
      <w:r w:rsidR="00DC1A9A">
        <w:rPr>
          <w:rFonts w:ascii="PT Astra Serif" w:hAnsi="PT Astra Serif"/>
          <w:sz w:val="28"/>
          <w:szCs w:val="28"/>
          <w:lang w:val="ru-RU"/>
        </w:rPr>
        <w:t>, предоставление которых органами местного самоуправления муниципальног</w:t>
      </w:r>
      <w:r w:rsidR="007A1705">
        <w:rPr>
          <w:rFonts w:ascii="PT Astra Serif" w:hAnsi="PT Astra Serif"/>
          <w:sz w:val="28"/>
          <w:szCs w:val="28"/>
          <w:lang w:val="ru-RU"/>
        </w:rPr>
        <w:t xml:space="preserve">о образования «город Ульяновск» </w:t>
      </w:r>
      <w:r w:rsidR="00DC1A9A">
        <w:rPr>
          <w:rFonts w:ascii="PT Astra Serif" w:hAnsi="PT Astra Serif"/>
          <w:sz w:val="28"/>
          <w:szCs w:val="28"/>
          <w:lang w:val="ru-RU"/>
        </w:rPr>
        <w:t>посредством комплексного запроса не осуществляется»</w:t>
      </w:r>
      <w:r w:rsidR="00DC765F">
        <w:rPr>
          <w:rFonts w:ascii="PT Astra Serif" w:hAnsi="PT Astra Serif"/>
          <w:sz w:val="28"/>
          <w:szCs w:val="28"/>
          <w:lang w:val="ru-RU"/>
        </w:rPr>
        <w:t>)</w:t>
      </w:r>
      <w:r w:rsidR="00551074">
        <w:rPr>
          <w:rFonts w:ascii="PT Astra Serif" w:hAnsi="PT Astra Serif"/>
          <w:sz w:val="28"/>
          <w:szCs w:val="28"/>
          <w:lang w:val="ru-RU"/>
        </w:rPr>
        <w:t>.</w:t>
      </w:r>
    </w:p>
    <w:p w:rsidR="000E48F5" w:rsidRDefault="000E48F5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 </w:t>
      </w:r>
    </w:p>
    <w:p w:rsidR="00915D6B" w:rsidRPr="00552970" w:rsidRDefault="00915D6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15D6B">
        <w:rPr>
          <w:rFonts w:ascii="PT Astra Serif" w:hAnsi="PT Astra Serif" w:cs="Tahoma"/>
          <w:sz w:val="28"/>
          <w:szCs w:val="28"/>
          <w:lang w:val="ru-RU"/>
        </w:rPr>
        <w:t>Муниципальная услуга в электронной форме предоставляется на Едином портале только в части информирования о порядке предоставления муниципальной услуги.</w:t>
      </w:r>
    </w:p>
    <w:p w:rsidR="00B2661B" w:rsidRPr="00552970" w:rsidRDefault="00B2661B" w:rsidP="00DB2641">
      <w:pPr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731C1A" w:rsidRDefault="00502263" w:rsidP="00DB2641">
      <w:pPr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6F5F">
        <w:rPr>
          <w:rFonts w:ascii="PT Astra Serif" w:hAnsi="PT Astra Serif"/>
          <w:sz w:val="28"/>
          <w:szCs w:val="28"/>
          <w:lang w:val="ru-RU"/>
        </w:rPr>
        <w:t xml:space="preserve">3. Состав, последовательность и сроки выполнения административных </w:t>
      </w:r>
      <w:r w:rsidRPr="00A96F5F">
        <w:rPr>
          <w:rFonts w:ascii="PT Astra Serif" w:hAnsi="PT Astra Serif"/>
          <w:sz w:val="28"/>
          <w:szCs w:val="28"/>
          <w:lang w:val="ru-RU"/>
        </w:rPr>
        <w:br/>
        <w:t>процедур, требования к порядку их выполнения, в том числе особенности</w:t>
      </w:r>
    </w:p>
    <w:p w:rsidR="00731C1A" w:rsidRDefault="00502263" w:rsidP="00DB2641">
      <w:pPr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6F5F">
        <w:rPr>
          <w:rFonts w:ascii="PT Astra Serif" w:hAnsi="PT Astra Serif"/>
          <w:sz w:val="28"/>
          <w:szCs w:val="28"/>
          <w:lang w:val="ru-RU"/>
        </w:rPr>
        <w:t>выполнения административных процедур в электронной форме, а также</w:t>
      </w:r>
    </w:p>
    <w:p w:rsidR="00731C1A" w:rsidRDefault="00502263" w:rsidP="00DB2641">
      <w:pPr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6F5F">
        <w:rPr>
          <w:rFonts w:ascii="PT Astra Serif" w:hAnsi="PT Astra Serif"/>
          <w:sz w:val="28"/>
          <w:szCs w:val="28"/>
          <w:lang w:val="ru-RU"/>
        </w:rPr>
        <w:t>особенности выпол</w:t>
      </w:r>
      <w:r w:rsidR="00731C1A">
        <w:rPr>
          <w:rFonts w:ascii="PT Astra Serif" w:hAnsi="PT Astra Serif"/>
          <w:sz w:val="28"/>
          <w:szCs w:val="28"/>
          <w:lang w:val="ru-RU"/>
        </w:rPr>
        <w:t>нения административных процедур</w:t>
      </w:r>
    </w:p>
    <w:p w:rsidR="00502263" w:rsidRPr="00A96F5F" w:rsidRDefault="00502263" w:rsidP="00DB2641">
      <w:pPr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6F5F">
        <w:rPr>
          <w:rFonts w:ascii="PT Astra Serif" w:hAnsi="PT Astra Serif"/>
          <w:sz w:val="28"/>
          <w:szCs w:val="28"/>
          <w:lang w:val="ru-RU"/>
        </w:rPr>
        <w:t>в многофункциональном центре</w:t>
      </w:r>
    </w:p>
    <w:p w:rsidR="005F7B61" w:rsidRPr="00A96F5F" w:rsidRDefault="005F7B61" w:rsidP="00DB264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5F7B61" w:rsidRPr="00A96F5F" w:rsidRDefault="005F7B61" w:rsidP="00DB264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A96F5F">
        <w:rPr>
          <w:rFonts w:ascii="PT Astra Serif" w:hAnsi="PT Astra Serif"/>
          <w:sz w:val="28"/>
          <w:szCs w:val="28"/>
          <w:lang w:val="ru-RU"/>
        </w:rPr>
        <w:t>3.1. Исчерпывающие пе</w:t>
      </w:r>
      <w:r w:rsidR="00B63EEA" w:rsidRPr="00A96F5F">
        <w:rPr>
          <w:rFonts w:ascii="PT Astra Serif" w:hAnsi="PT Astra Serif"/>
          <w:sz w:val="28"/>
          <w:szCs w:val="28"/>
          <w:lang w:val="ru-RU"/>
        </w:rPr>
        <w:t>речни административных процедур</w:t>
      </w:r>
    </w:p>
    <w:p w:rsidR="00041445" w:rsidRPr="00347FCD" w:rsidRDefault="00041445" w:rsidP="00DB2641">
      <w:pPr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Pr="00347FCD">
        <w:rPr>
          <w:rFonts w:ascii="PT Astra Serif" w:hAnsi="PT Astra Serif"/>
          <w:sz w:val="28"/>
          <w:szCs w:val="28"/>
          <w:lang w:val="ru-RU"/>
        </w:rPr>
        <w:t>.1.1. Исчерпывающий перечень административных процедур предоставления муниципальной услуги в уполномоченном органе.</w:t>
      </w: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>В части выдачи специального разрешения:</w:t>
      </w:r>
    </w:p>
    <w:p w:rsidR="00347FCD" w:rsidRPr="00347FCD" w:rsidRDefault="00347FCD" w:rsidP="00347FCD">
      <w:pPr>
        <w:widowControl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>1) приём, регистрация и рассмотрение заявления с необходимыми документами для предоставления муниципальной услуги;</w:t>
      </w: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 xml:space="preserve">2) подготовка и согласование проекта уведомления об отказе в регистрации заявления, выдача (направление) уведомления об отказе в </w:t>
      </w:r>
      <w:r w:rsidRPr="00347FCD">
        <w:rPr>
          <w:rFonts w:ascii="PT Astra Serif" w:hAnsi="PT Astra Serif"/>
          <w:sz w:val="28"/>
          <w:szCs w:val="28"/>
          <w:lang w:val="ru-RU"/>
        </w:rPr>
        <w:lastRenderedPageBreak/>
        <w:t>регистрации заявления;</w:t>
      </w: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>3) формирование и направление межведомственных запросов;</w:t>
      </w: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>4) согласование маршрута транспортного средства;</w:t>
      </w: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>5) принятие решения, подготовка, согласование и подписание результата предоставления муниципальной услуги;</w:t>
      </w: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>6) 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>В части повторной выдачи специального разрешения:</w:t>
      </w: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>1) приём, регистрация и рассмотрение заявления с необходимыми документами для предоставления муниципальной услуги;</w:t>
      </w: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>2) согласование маршрута транспортного средства;</w:t>
      </w: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>3) принятие решения, подготовка, согласование и подписание результата предоставления муниципальной услуги;</w:t>
      </w:r>
    </w:p>
    <w:p w:rsidR="00347FCD" w:rsidRPr="00347FCD" w:rsidRDefault="00347FCD" w:rsidP="00347FC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47FCD">
        <w:rPr>
          <w:rFonts w:ascii="PT Astra Serif" w:hAnsi="PT Astra Serif"/>
          <w:sz w:val="28"/>
          <w:szCs w:val="28"/>
          <w:lang w:val="ru-RU"/>
        </w:rPr>
        <w:t>4) 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491682" w:rsidRPr="00491682" w:rsidRDefault="00491682" w:rsidP="00491682">
      <w:pPr>
        <w:widowControl w:val="0"/>
        <w:tabs>
          <w:tab w:val="left" w:pos="8250"/>
        </w:tabs>
        <w:autoSpaceDE w:val="0"/>
        <w:ind w:firstLine="709"/>
        <w:jc w:val="both"/>
        <w:rPr>
          <w:rFonts w:ascii="PT Astra Serif" w:hAnsi="PT Astra Serif" w:cs="Tahoma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3.1.2. </w:t>
      </w:r>
      <w:r w:rsidRPr="00491682">
        <w:rPr>
          <w:rFonts w:ascii="PT Astra Serif" w:hAnsi="PT Astra Serif" w:cs="Tahoma"/>
          <w:sz w:val="28"/>
          <w:szCs w:val="28"/>
          <w:lang w:val="ru-RU"/>
        </w:rPr>
        <w:t>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услуг».</w:t>
      </w:r>
    </w:p>
    <w:p w:rsidR="00491682" w:rsidRPr="00491682" w:rsidRDefault="00491682" w:rsidP="00491682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  <w:lang w:val="ru-RU"/>
        </w:rPr>
      </w:pPr>
      <w:r w:rsidRPr="00491682">
        <w:rPr>
          <w:rFonts w:ascii="PT Astra Serif" w:hAnsi="PT Astra Serif" w:cs="Tahoma"/>
          <w:sz w:val="28"/>
          <w:szCs w:val="28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491682" w:rsidRPr="00491682" w:rsidRDefault="00491682" w:rsidP="00491682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  <w:lang w:val="ru-RU"/>
        </w:rPr>
      </w:pPr>
      <w:r w:rsidRPr="00491682">
        <w:rPr>
          <w:rFonts w:ascii="PT Astra Serif" w:hAnsi="PT Astra Serif" w:cs="Tahoma"/>
          <w:sz w:val="28"/>
          <w:szCs w:val="28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</w:t>
      </w:r>
      <w:r w:rsidR="00BF4057">
        <w:rPr>
          <w:rFonts w:ascii="PT Astra Serif" w:hAnsi="PT Astra Serif" w:cs="Tahoma"/>
          <w:sz w:val="28"/>
          <w:szCs w:val="28"/>
          <w:lang w:val="ru-RU"/>
        </w:rPr>
        <w:t xml:space="preserve">ументов уполномоченным органом </w:t>
      </w:r>
      <w:r w:rsidRPr="00491682">
        <w:rPr>
          <w:rFonts w:ascii="PT Astra Serif" w:hAnsi="PT Astra Serif" w:cs="Tahoma"/>
          <w:sz w:val="28"/>
          <w:szCs w:val="28"/>
          <w:lang w:val="ru-RU"/>
        </w:rPr>
        <w:t>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не осуществляется;</w:t>
      </w:r>
    </w:p>
    <w:p w:rsidR="00491682" w:rsidRPr="00491682" w:rsidRDefault="00491682" w:rsidP="00491682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  <w:lang w:val="ru-RU"/>
        </w:rPr>
      </w:pPr>
      <w:r w:rsidRPr="00491682">
        <w:rPr>
          <w:rFonts w:ascii="PT Astra Serif" w:hAnsi="PT Astra Serif" w:cs="Tahoma"/>
          <w:sz w:val="28"/>
          <w:szCs w:val="28"/>
          <w:lang w:val="ru-RU"/>
        </w:rPr>
        <w:t>3) получение заявителем сведений о ходе выполнения запроса о предоставлении муниципальной услуги: не осуществляется;</w:t>
      </w:r>
    </w:p>
    <w:p w:rsidR="00491682" w:rsidRPr="00491682" w:rsidRDefault="00491682" w:rsidP="00491682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  <w:lang w:val="ru-RU"/>
        </w:rPr>
      </w:pPr>
      <w:r w:rsidRPr="00491682">
        <w:rPr>
          <w:rFonts w:ascii="PT Astra Serif" w:hAnsi="PT Astra Serif" w:cs="Tahoma"/>
          <w:sz w:val="28"/>
          <w:szCs w:val="28"/>
          <w:lang w:val="ru-RU"/>
        </w:rPr>
        <w:t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491682" w:rsidRPr="00491682" w:rsidRDefault="00491682" w:rsidP="00491682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  <w:lang w:val="ru-RU"/>
        </w:rPr>
      </w:pPr>
      <w:r w:rsidRPr="00491682">
        <w:rPr>
          <w:rFonts w:ascii="PT Astra Serif" w:hAnsi="PT Astra Serif" w:cs="Tahoma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законом: не осуществляется;</w:t>
      </w:r>
    </w:p>
    <w:p w:rsidR="00491682" w:rsidRPr="00491682" w:rsidRDefault="00491682" w:rsidP="00491682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  <w:lang w:val="ru-RU"/>
        </w:rPr>
      </w:pPr>
      <w:r w:rsidRPr="00491682">
        <w:rPr>
          <w:rFonts w:ascii="PT Astra Serif" w:hAnsi="PT Astra Serif" w:cs="Tahoma"/>
          <w:sz w:val="28"/>
          <w:szCs w:val="28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3.1.3. Исчерпывающий перечень административных процедур, </w:t>
      </w: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 xml:space="preserve">выполняемых </w:t>
      </w:r>
      <w:r w:rsidR="00041445" w:rsidRPr="00552970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552970"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>: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</w:t>
      </w:r>
      <w:r w:rsidR="00920669">
        <w:rPr>
          <w:rFonts w:ascii="PT Astra Serif" w:hAnsi="PT Astra Serif"/>
          <w:sz w:val="28"/>
          <w:szCs w:val="28"/>
          <w:lang w:val="ru-RU"/>
        </w:rPr>
        <w:t>й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5) иные про</w:t>
      </w:r>
      <w:r w:rsidR="00943FFF" w:rsidRPr="00552970">
        <w:rPr>
          <w:rFonts w:ascii="PT Astra Serif" w:hAnsi="PT Astra Serif"/>
          <w:sz w:val="28"/>
          <w:szCs w:val="28"/>
          <w:lang w:val="ru-RU"/>
        </w:rPr>
        <w:t xml:space="preserve">цедуры: </w:t>
      </w:r>
      <w:r w:rsidR="00FB37CE" w:rsidRPr="00552970">
        <w:rPr>
          <w:rFonts w:ascii="PT Astra Serif" w:hAnsi="PT Astra Serif"/>
          <w:sz w:val="28"/>
          <w:szCs w:val="28"/>
          <w:lang w:val="ru-RU"/>
        </w:rPr>
        <w:t>не осуществляются;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6) иные действия, необходимые для пред</w:t>
      </w:r>
      <w:r w:rsidR="00041445" w:rsidRPr="00552970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>: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041445" w:rsidRPr="00552970" w:rsidRDefault="00041445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5F7B61" w:rsidRPr="00014A4B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014A4B">
        <w:rPr>
          <w:rFonts w:ascii="PT Astra Serif" w:hAnsi="PT Astra Serif"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466396" w:rsidRPr="00014A4B" w:rsidRDefault="00466396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66396" w:rsidRPr="00014A4B" w:rsidRDefault="00466396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014A4B">
        <w:rPr>
          <w:rFonts w:ascii="PT Astra Serif" w:hAnsi="PT Astra Serif"/>
          <w:sz w:val="28"/>
          <w:szCs w:val="28"/>
          <w:lang w:val="ru-RU"/>
        </w:rPr>
        <w:t>В части выдачи специального разрешения</w:t>
      </w:r>
    </w:p>
    <w:p w:rsidR="00041445" w:rsidRPr="00552970" w:rsidRDefault="00041445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89682B" w:rsidRPr="00552970" w:rsidRDefault="002A765C" w:rsidP="00DB26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3.2.1. Приём и регистрация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 xml:space="preserve"> заявления с необходимыми документами для предоставления муниципальной услуги.</w:t>
      </w:r>
    </w:p>
    <w:p w:rsidR="0089682B" w:rsidRPr="00552970" w:rsidRDefault="00BC08A6" w:rsidP="00DB26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Основанием для 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>начал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014A4B">
        <w:rPr>
          <w:rFonts w:ascii="PT Astra Serif" w:hAnsi="PT Astra Serif"/>
          <w:sz w:val="28"/>
          <w:szCs w:val="28"/>
          <w:lang w:val="ru-RU"/>
        </w:rPr>
        <w:t xml:space="preserve"> административной процедуры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 xml:space="preserve"> является поступление заявления и </w:t>
      </w:r>
      <w:r w:rsidR="00551074">
        <w:rPr>
          <w:rFonts w:ascii="PT Astra Serif" w:hAnsi="PT Astra Serif"/>
          <w:sz w:val="28"/>
          <w:szCs w:val="28"/>
          <w:lang w:val="ru-RU"/>
        </w:rPr>
        <w:t xml:space="preserve">приложенных к нему 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>документов в уполномоченный орган.</w:t>
      </w: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 xml:space="preserve"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 времени получения. </w:t>
      </w:r>
    </w:p>
    <w:p w:rsidR="0089682B" w:rsidRDefault="00737052" w:rsidP="009241B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Сотрудник отдела по работе с обращениями граждан управления делопроизводства, обращений граждан и организаций администрации города Ульяновска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 xml:space="preserve"> осуществляет </w:t>
      </w:r>
      <w:r w:rsidR="001658B2">
        <w:rPr>
          <w:rFonts w:ascii="PT Astra Serif" w:hAnsi="PT Astra Serif"/>
          <w:sz w:val="28"/>
          <w:szCs w:val="28"/>
          <w:lang w:val="ru-RU"/>
        </w:rPr>
        <w:t xml:space="preserve">приём и регистрацию </w:t>
      </w:r>
      <w:r w:rsidR="006E6B61" w:rsidRPr="00552970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F1FDD">
        <w:rPr>
          <w:rFonts w:ascii="PT Astra Serif" w:hAnsi="PT Astra Serif"/>
          <w:sz w:val="28"/>
          <w:szCs w:val="28"/>
          <w:lang w:val="ru-RU"/>
        </w:rPr>
        <w:t>заявителя, изготавливает копии</w:t>
      </w:r>
      <w:r w:rsidR="009241B5">
        <w:rPr>
          <w:rFonts w:ascii="PT Astra Serif" w:hAnsi="PT Astra Serif"/>
          <w:sz w:val="28"/>
          <w:szCs w:val="28"/>
          <w:lang w:val="ru-RU"/>
        </w:rPr>
        <w:t xml:space="preserve"> приложенных к заявлению оригиналов документов либо сверяет копии предоставленных документов с подлинниками и в течение</w:t>
      </w:r>
      <w:r w:rsidR="00551074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F1FDD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551074">
        <w:rPr>
          <w:rFonts w:ascii="PT Astra Serif" w:hAnsi="PT Astra Serif"/>
          <w:sz w:val="28"/>
          <w:szCs w:val="28"/>
          <w:lang w:val="ru-RU"/>
        </w:rPr>
        <w:t>1 (одного) рабочего дня передаё</w:t>
      </w:r>
      <w:r w:rsidR="009241B5">
        <w:rPr>
          <w:rFonts w:ascii="PT Astra Serif" w:hAnsi="PT Astra Serif"/>
          <w:sz w:val="28"/>
          <w:szCs w:val="28"/>
          <w:lang w:val="ru-RU"/>
        </w:rPr>
        <w:t>т заявление с прилагаемыми к нему документами Руководителю уполномоченного органа.</w:t>
      </w:r>
    </w:p>
    <w:p w:rsidR="0089682B" w:rsidRPr="00552970" w:rsidRDefault="0089682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Руководитель уполномоченного органа </w:t>
      </w:r>
      <w:r w:rsidR="00B2189C">
        <w:rPr>
          <w:rFonts w:ascii="PT Astra Serif" w:hAnsi="PT Astra Serif"/>
          <w:sz w:val="28"/>
          <w:szCs w:val="28"/>
          <w:lang w:val="ru-RU"/>
        </w:rPr>
        <w:t xml:space="preserve">в течение 1 (одного) рабочего дня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рассматривает документы, визирует и передаёт с поручениями </w:t>
      </w:r>
      <w:r w:rsidR="00953D49">
        <w:rPr>
          <w:rFonts w:ascii="PT Astra Serif" w:hAnsi="PT Astra Serif"/>
          <w:sz w:val="28"/>
          <w:szCs w:val="28"/>
          <w:lang w:val="ru-RU"/>
        </w:rPr>
        <w:t xml:space="preserve">Первому </w:t>
      </w:r>
      <w:r w:rsidR="00F130AC">
        <w:rPr>
          <w:rFonts w:ascii="PT Astra Serif" w:hAnsi="PT Astra Serif"/>
          <w:sz w:val="28"/>
          <w:szCs w:val="28"/>
          <w:lang w:val="ru-RU"/>
        </w:rPr>
        <w:t xml:space="preserve">заместителю Главы города Ульяновска (по </w:t>
      </w:r>
      <w:r w:rsidR="00953D49">
        <w:rPr>
          <w:rFonts w:ascii="PT Astra Serif" w:hAnsi="PT Astra Serif"/>
          <w:sz w:val="28"/>
          <w:szCs w:val="28"/>
          <w:lang w:val="ru-RU"/>
        </w:rPr>
        <w:t>вопросам обеспечения жизнедеятельности города</w:t>
      </w:r>
      <w:r w:rsidR="00736E62">
        <w:rPr>
          <w:rFonts w:ascii="PT Astra Serif" w:hAnsi="PT Astra Serif"/>
          <w:sz w:val="28"/>
          <w:szCs w:val="28"/>
          <w:lang w:val="ru-RU"/>
        </w:rPr>
        <w:t>) (далее – Первый заместитель Главы города</w:t>
      </w:r>
      <w:r w:rsidR="00F130AC">
        <w:rPr>
          <w:rFonts w:ascii="PT Astra Serif" w:hAnsi="PT Astra Serif"/>
          <w:sz w:val="28"/>
          <w:szCs w:val="28"/>
          <w:lang w:val="ru-RU"/>
        </w:rPr>
        <w:t>).</w:t>
      </w:r>
    </w:p>
    <w:p w:rsidR="00736E62" w:rsidRDefault="00953D49" w:rsidP="00736E6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Первый заместитель Главы города в день поступления заявления с пакетом документов визирует и передаёт заявление и прилагаемые к нему документы заместителю Главы города </w:t>
      </w:r>
      <w:r w:rsidR="00736E62" w:rsidRPr="00A71354">
        <w:rPr>
          <w:rFonts w:ascii="PT Astra Serif" w:hAnsi="PT Astra Serif"/>
          <w:sz w:val="28"/>
          <w:szCs w:val="28"/>
          <w:lang w:val="ru-RU"/>
        </w:rPr>
        <w:t xml:space="preserve">Ульяновска (по развитию городской инфраструктуры) (далее – заместитель Главы города). Заместитель Главы города </w:t>
      </w:r>
      <w:r w:rsidRPr="00A71354">
        <w:rPr>
          <w:rFonts w:ascii="PT Astra Serif" w:hAnsi="PT Astra Serif"/>
          <w:sz w:val="28"/>
          <w:szCs w:val="28"/>
          <w:lang w:val="ru-RU"/>
        </w:rPr>
        <w:t>накладывает соответствующую резолюцию и направляет заявление с пакетом документов начальнику Управления для рассмотрения</w:t>
      </w:r>
      <w:r>
        <w:rPr>
          <w:rFonts w:ascii="PT Astra Serif" w:hAnsi="PT Astra Serif"/>
          <w:sz w:val="28"/>
          <w:szCs w:val="28"/>
          <w:lang w:val="ru-RU"/>
        </w:rPr>
        <w:t xml:space="preserve"> и проведения проверки. Поступившее начальнику Управления заявление с пакетом документов в течение одного рабочего дня </w:t>
      </w:r>
      <w:r w:rsidR="00006032">
        <w:rPr>
          <w:rFonts w:ascii="PT Astra Serif" w:hAnsi="PT Astra Serif"/>
          <w:sz w:val="28"/>
          <w:szCs w:val="28"/>
          <w:lang w:val="ru-RU"/>
        </w:rPr>
        <w:t xml:space="preserve">отписывается для рассмотрения и проведения проверки референту отдела организации транспортного обслуживания </w:t>
      </w:r>
      <w:r w:rsidR="00736E62">
        <w:rPr>
          <w:rFonts w:ascii="PT Astra Serif" w:hAnsi="PT Astra Serif"/>
          <w:sz w:val="28"/>
          <w:szCs w:val="28"/>
          <w:lang w:val="ru-RU"/>
        </w:rPr>
        <w:t xml:space="preserve">Управления </w:t>
      </w:r>
      <w:proofErr w:type="gramStart"/>
      <w:r w:rsidR="0097006B"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006032">
        <w:rPr>
          <w:rFonts w:ascii="PT Astra Serif" w:hAnsi="PT Astra Serif"/>
          <w:sz w:val="28"/>
          <w:szCs w:val="28"/>
          <w:lang w:val="ru-RU"/>
        </w:rPr>
        <w:t>(</w:t>
      </w:r>
      <w:proofErr w:type="gramEnd"/>
      <w:r w:rsidR="00006032">
        <w:rPr>
          <w:rFonts w:ascii="PT Astra Serif" w:hAnsi="PT Astra Serif"/>
          <w:sz w:val="28"/>
          <w:szCs w:val="28"/>
          <w:lang w:val="ru-RU"/>
        </w:rPr>
        <w:t>далее</w:t>
      </w:r>
      <w:r w:rsidR="0097006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82F19" w:rsidRPr="00552970">
        <w:rPr>
          <w:rFonts w:ascii="PT Astra Serif" w:hAnsi="PT Astra Serif"/>
          <w:sz w:val="28"/>
          <w:szCs w:val="28"/>
          <w:lang w:val="ru-RU"/>
        </w:rPr>
        <w:t>–</w:t>
      </w:r>
      <w:r w:rsidR="0097006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6032">
        <w:rPr>
          <w:rFonts w:ascii="PT Astra Serif" w:hAnsi="PT Astra Serif"/>
          <w:sz w:val="28"/>
          <w:szCs w:val="28"/>
          <w:lang w:val="ru-RU"/>
        </w:rPr>
        <w:t>специалист).</w:t>
      </w:r>
    </w:p>
    <w:p w:rsidR="00736E62" w:rsidRPr="00552970" w:rsidRDefault="00736E62" w:rsidP="00736E6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В случае наличия оснований для отказа в регистрации заявления, указанных в подпункте 2.7.2 </w:t>
      </w:r>
      <w:r w:rsidR="00AB12C5">
        <w:rPr>
          <w:rFonts w:ascii="PT Astra Serif" w:hAnsi="PT Astra Serif"/>
          <w:sz w:val="28"/>
          <w:szCs w:val="28"/>
          <w:lang w:val="ru-RU"/>
        </w:rPr>
        <w:t xml:space="preserve">пункта 2.7 раздела 2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настоящего административного регламента осуществляется переход к административной процедуре, указанной в подпункте 3.2.2 настоящего </w:t>
      </w:r>
      <w:r w:rsidR="00AB12C5">
        <w:rPr>
          <w:rFonts w:ascii="PT Astra Serif" w:hAnsi="PT Astra Serif"/>
          <w:sz w:val="28"/>
          <w:szCs w:val="28"/>
          <w:lang w:val="ru-RU"/>
        </w:rPr>
        <w:t>пункта.</w:t>
      </w:r>
    </w:p>
    <w:p w:rsidR="00AB12C5" w:rsidRDefault="00B2189C" w:rsidP="00DB264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Результатом выполнения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 xml:space="preserve"> административной процедуры является</w:t>
      </w:r>
      <w:r w:rsidR="006E6B61" w:rsidRPr="00552970">
        <w:rPr>
          <w:rFonts w:ascii="PT Astra Serif" w:hAnsi="PT Astra Serif"/>
          <w:sz w:val="28"/>
          <w:szCs w:val="28"/>
          <w:lang w:val="ru-RU"/>
        </w:rPr>
        <w:t xml:space="preserve"> принятие решения об отказе в регистрации заявления либо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2BFA">
        <w:rPr>
          <w:rFonts w:ascii="PT Astra Serif" w:hAnsi="PT Astra Serif"/>
          <w:sz w:val="28"/>
          <w:szCs w:val="28"/>
          <w:lang w:val="ru-RU"/>
        </w:rPr>
        <w:t xml:space="preserve">поступление 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 xml:space="preserve">зарегистрированного </w:t>
      </w:r>
      <w:r w:rsidR="00D62BFA">
        <w:rPr>
          <w:rFonts w:ascii="PT Astra Serif" w:hAnsi="PT Astra Serif"/>
          <w:sz w:val="28"/>
          <w:szCs w:val="28"/>
          <w:lang w:val="ru-RU"/>
        </w:rPr>
        <w:t xml:space="preserve">и завизированного 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>заявления</w:t>
      </w:r>
      <w:r>
        <w:rPr>
          <w:rFonts w:ascii="PT Astra Serif" w:hAnsi="PT Astra Serif"/>
          <w:sz w:val="28"/>
          <w:szCs w:val="28"/>
          <w:lang w:val="ru-RU"/>
        </w:rPr>
        <w:t xml:space="preserve"> и пакета документов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 xml:space="preserve"> в работу специалисту </w:t>
      </w:r>
      <w:r>
        <w:rPr>
          <w:rFonts w:ascii="PT Astra Serif" w:hAnsi="PT Astra Serif"/>
          <w:sz w:val="28"/>
          <w:szCs w:val="28"/>
          <w:lang w:val="ru-RU"/>
        </w:rPr>
        <w:t>для рассмотрения и проверки</w:t>
      </w:r>
      <w:r w:rsidR="00D62BFA">
        <w:rPr>
          <w:rFonts w:ascii="PT Astra Serif" w:hAnsi="PT Astra Serif"/>
          <w:sz w:val="28"/>
          <w:szCs w:val="28"/>
          <w:lang w:val="ru-RU"/>
        </w:rPr>
        <w:t>, а также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>переход к административным процедурам, указанным в подпунктах 3.2.</w:t>
      </w:r>
      <w:r w:rsidR="006E6B61" w:rsidRPr="00552970">
        <w:rPr>
          <w:rFonts w:ascii="PT Astra Serif" w:hAnsi="PT Astra Serif"/>
          <w:sz w:val="28"/>
          <w:szCs w:val="28"/>
          <w:lang w:val="ru-RU"/>
        </w:rPr>
        <w:t>3</w:t>
      </w:r>
      <w:r w:rsidR="00DA3ABB" w:rsidRPr="00552970">
        <w:rPr>
          <w:rFonts w:ascii="PT Astra Serif" w:hAnsi="PT Astra Serif"/>
          <w:sz w:val="28"/>
          <w:szCs w:val="28"/>
          <w:lang w:val="ru-RU"/>
        </w:rPr>
        <w:t>–</w:t>
      </w:r>
      <w:r w:rsidR="0089682B" w:rsidRPr="00552970">
        <w:rPr>
          <w:rFonts w:ascii="PT Astra Serif" w:hAnsi="PT Astra Serif"/>
          <w:sz w:val="28"/>
          <w:szCs w:val="28"/>
          <w:lang w:val="ru-RU"/>
        </w:rPr>
        <w:t>3.2.</w:t>
      </w:r>
      <w:r w:rsidR="006E6B61" w:rsidRPr="00552970">
        <w:rPr>
          <w:rFonts w:ascii="PT Astra Serif" w:hAnsi="PT Astra Serif"/>
          <w:sz w:val="28"/>
          <w:szCs w:val="28"/>
          <w:lang w:val="ru-RU"/>
        </w:rPr>
        <w:t>5</w:t>
      </w:r>
      <w:r w:rsidR="001F428A" w:rsidRPr="00552970">
        <w:rPr>
          <w:rFonts w:ascii="PT Astra Serif" w:hAnsi="PT Astra Serif"/>
          <w:sz w:val="28"/>
          <w:szCs w:val="28"/>
          <w:lang w:val="ru-RU"/>
        </w:rPr>
        <w:t xml:space="preserve"> настоящего </w:t>
      </w:r>
      <w:r w:rsidR="00AB12C5">
        <w:rPr>
          <w:rFonts w:ascii="PT Astra Serif" w:hAnsi="PT Astra Serif"/>
          <w:sz w:val="28"/>
          <w:szCs w:val="28"/>
          <w:lang w:val="ru-RU"/>
        </w:rPr>
        <w:t>пункта.</w:t>
      </w:r>
    </w:p>
    <w:p w:rsidR="00B306AE" w:rsidRDefault="00B306AE" w:rsidP="00DB264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Способом фиксации результата выполнения административной процедуры является регистрация заявления с пакетом документов в журнале входящей документации Управления.</w:t>
      </w:r>
    </w:p>
    <w:p w:rsidR="0089682B" w:rsidRPr="00552970" w:rsidRDefault="0089682B" w:rsidP="00DB264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Максимальный срок исполне</w:t>
      </w:r>
      <w:r w:rsidR="003570C2">
        <w:rPr>
          <w:rFonts w:ascii="PT Astra Serif" w:hAnsi="PT Astra Serif"/>
          <w:sz w:val="28"/>
          <w:szCs w:val="28"/>
          <w:lang w:val="ru-RU"/>
        </w:rPr>
        <w:t xml:space="preserve">ния административной процедуры составляет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2 (два) рабочих дня со дня начала административной процедуры. </w:t>
      </w:r>
    </w:p>
    <w:p w:rsidR="00EA48ED" w:rsidRPr="00552970" w:rsidRDefault="00EA48E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3.2.2. Подготовка и согласование проекта уведомления об отказе в регистрации заявления, выдача (направление) уведомления об отказе в регистрации заявления.</w:t>
      </w:r>
    </w:p>
    <w:p w:rsidR="00EA48ED" w:rsidRPr="00552970" w:rsidRDefault="00D62BFA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Основанием для</w:t>
      </w:r>
      <w:r w:rsidR="00EA48ED" w:rsidRPr="00552970">
        <w:rPr>
          <w:rFonts w:ascii="PT Astra Serif" w:hAnsi="PT Astra Serif"/>
          <w:sz w:val="28"/>
          <w:szCs w:val="28"/>
          <w:lang w:val="ru-RU"/>
        </w:rPr>
        <w:t xml:space="preserve"> начал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EA48ED" w:rsidRPr="00552970">
        <w:rPr>
          <w:rFonts w:ascii="PT Astra Serif" w:hAnsi="PT Astra Serif"/>
          <w:sz w:val="28"/>
          <w:szCs w:val="28"/>
          <w:lang w:val="ru-RU"/>
        </w:rPr>
        <w:t xml:space="preserve"> административной процедуры, является </w:t>
      </w:r>
      <w:r w:rsidR="00137F82" w:rsidRPr="00552970">
        <w:rPr>
          <w:rFonts w:ascii="PT Astra Serif" w:hAnsi="PT Astra Serif"/>
          <w:sz w:val="28"/>
          <w:szCs w:val="28"/>
          <w:lang w:val="ru-RU"/>
        </w:rPr>
        <w:t>принятие решения об отказе в регистрации заявления</w:t>
      </w:r>
      <w:r w:rsidR="00EA48ED"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EA48ED" w:rsidRPr="00552970" w:rsidRDefault="0069367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</w:t>
      </w:r>
      <w:r w:rsidR="00EA48ED" w:rsidRPr="00552970">
        <w:rPr>
          <w:rFonts w:ascii="PT Astra Serif" w:hAnsi="PT Astra Serif"/>
          <w:sz w:val="28"/>
          <w:szCs w:val="28"/>
          <w:lang w:val="ru-RU"/>
        </w:rPr>
        <w:t xml:space="preserve">пециалист осуществляет подготовку проекта </w:t>
      </w:r>
      <w:r w:rsidRPr="00552970">
        <w:rPr>
          <w:rFonts w:ascii="PT Astra Serif" w:hAnsi="PT Astra Serif"/>
          <w:sz w:val="28"/>
          <w:szCs w:val="28"/>
          <w:lang w:val="ru-RU"/>
        </w:rPr>
        <w:t>уведомления об</w:t>
      </w:r>
      <w:r w:rsidR="00EA48ED" w:rsidRPr="00552970">
        <w:rPr>
          <w:rFonts w:ascii="PT Astra Serif" w:hAnsi="PT Astra Serif"/>
          <w:sz w:val="28"/>
          <w:szCs w:val="28"/>
          <w:lang w:val="ru-RU"/>
        </w:rPr>
        <w:t xml:space="preserve"> отказе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в </w:t>
      </w: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регистрации заявления (по ф</w:t>
      </w:r>
      <w:r w:rsidR="00AB12C5">
        <w:rPr>
          <w:rFonts w:ascii="PT Astra Serif" w:hAnsi="PT Astra Serif"/>
          <w:sz w:val="28"/>
          <w:szCs w:val="28"/>
          <w:lang w:val="ru-RU"/>
        </w:rPr>
        <w:t>орме, приведённой в приложении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к настоящему административному регламенту), с указанием оснований для принятия такого решения </w:t>
      </w:r>
      <w:r w:rsidR="00551074">
        <w:rPr>
          <w:rFonts w:ascii="PT Astra Serif" w:hAnsi="PT Astra Serif"/>
          <w:sz w:val="28"/>
          <w:szCs w:val="28"/>
          <w:lang w:val="ru-RU"/>
        </w:rPr>
        <w:t>согласно п</w:t>
      </w:r>
      <w:r w:rsidR="003570C2">
        <w:rPr>
          <w:rFonts w:ascii="PT Astra Serif" w:hAnsi="PT Astra Serif"/>
          <w:sz w:val="28"/>
          <w:szCs w:val="28"/>
          <w:lang w:val="ru-RU"/>
        </w:rPr>
        <w:t>одпункту</w:t>
      </w:r>
      <w:r w:rsidR="00551074">
        <w:rPr>
          <w:rFonts w:ascii="PT Astra Serif" w:hAnsi="PT Astra Serif"/>
          <w:sz w:val="28"/>
          <w:szCs w:val="28"/>
          <w:lang w:val="ru-RU"/>
        </w:rPr>
        <w:t xml:space="preserve"> 2.7.2 </w:t>
      </w:r>
      <w:r w:rsidR="00AB12C5">
        <w:rPr>
          <w:rFonts w:ascii="PT Astra Serif" w:hAnsi="PT Astra Serif"/>
          <w:sz w:val="28"/>
          <w:szCs w:val="28"/>
          <w:lang w:val="ru-RU"/>
        </w:rPr>
        <w:t xml:space="preserve">пункта 2.7 раздела 2 </w:t>
      </w:r>
      <w:r w:rsidR="00551074">
        <w:rPr>
          <w:rFonts w:ascii="PT Astra Serif" w:hAnsi="PT Astra Serif"/>
          <w:sz w:val="28"/>
          <w:szCs w:val="28"/>
          <w:lang w:val="ru-RU"/>
        </w:rPr>
        <w:t xml:space="preserve">настоящего </w:t>
      </w:r>
      <w:r w:rsidR="003570C2">
        <w:rPr>
          <w:rFonts w:ascii="PT Astra Serif" w:hAnsi="PT Astra Serif"/>
          <w:sz w:val="28"/>
          <w:szCs w:val="28"/>
          <w:lang w:val="ru-RU"/>
        </w:rPr>
        <w:t>а</w:t>
      </w:r>
      <w:r w:rsidR="00551074">
        <w:rPr>
          <w:rFonts w:ascii="PT Astra Serif" w:hAnsi="PT Astra Serif"/>
          <w:sz w:val="28"/>
          <w:szCs w:val="28"/>
          <w:lang w:val="ru-RU"/>
        </w:rPr>
        <w:t xml:space="preserve">дминистративного регламента </w:t>
      </w:r>
      <w:r w:rsidRPr="00552970">
        <w:rPr>
          <w:rFonts w:ascii="PT Astra Serif" w:hAnsi="PT Astra Serif"/>
          <w:sz w:val="28"/>
          <w:szCs w:val="28"/>
          <w:lang w:val="ru-RU"/>
        </w:rPr>
        <w:t>и информации о возможности повторно представить заявление и документы, необходимые для предоставления муниципальной услуги.</w:t>
      </w:r>
    </w:p>
    <w:p w:rsidR="00EA48ED" w:rsidRPr="00552970" w:rsidRDefault="00EA48E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После необходимых согласований с </w:t>
      </w:r>
      <w:r w:rsidR="00FC6CEC" w:rsidRPr="00552970">
        <w:rPr>
          <w:rFonts w:ascii="PT Astra Serif" w:hAnsi="PT Astra Serif"/>
          <w:sz w:val="28"/>
          <w:szCs w:val="28"/>
          <w:lang w:val="ru-RU"/>
        </w:rPr>
        <w:t>начальником Управления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проект </w:t>
      </w:r>
      <w:r w:rsidR="00693670" w:rsidRPr="00552970">
        <w:rPr>
          <w:rFonts w:ascii="PT Astra Serif" w:hAnsi="PT Astra Serif"/>
          <w:sz w:val="28"/>
          <w:szCs w:val="28"/>
          <w:lang w:val="ru-RU"/>
        </w:rPr>
        <w:t>уведомления об отказе в регистрации заявления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переда</w:t>
      </w:r>
      <w:r w:rsidR="00693670" w:rsidRPr="00552970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тся </w:t>
      </w:r>
      <w:r w:rsidR="00735530">
        <w:rPr>
          <w:rFonts w:ascii="PT Astra Serif" w:hAnsi="PT Astra Serif"/>
          <w:sz w:val="28"/>
          <w:szCs w:val="28"/>
          <w:lang w:val="ru-RU"/>
        </w:rPr>
        <w:t xml:space="preserve">Руководителю </w:t>
      </w:r>
      <w:r w:rsidR="00AB25C0" w:rsidRPr="00552970">
        <w:rPr>
          <w:rFonts w:ascii="PT Astra Serif" w:hAnsi="PT Astra Serif"/>
          <w:sz w:val="28"/>
          <w:szCs w:val="28"/>
          <w:lang w:val="ru-RU"/>
        </w:rPr>
        <w:t>уполномоченного органа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EA48ED" w:rsidRPr="00552970" w:rsidRDefault="0073553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Руководитель уполномоченного органа</w:t>
      </w:r>
      <w:r w:rsidR="00FC6CEC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A48ED" w:rsidRPr="00552970">
        <w:rPr>
          <w:rFonts w:ascii="PT Astra Serif" w:hAnsi="PT Astra Serif"/>
          <w:sz w:val="28"/>
          <w:szCs w:val="28"/>
          <w:lang w:val="ru-RU"/>
        </w:rPr>
        <w:t>подписывает</w:t>
      </w:r>
      <w:r w:rsidR="00693670" w:rsidRPr="00552970">
        <w:rPr>
          <w:rFonts w:ascii="PT Astra Serif" w:hAnsi="PT Astra Serif"/>
          <w:sz w:val="28"/>
          <w:szCs w:val="28"/>
          <w:lang w:val="ru-RU"/>
        </w:rPr>
        <w:t xml:space="preserve"> проект уведомления об отказе в регистрации заявления и передаёт его на регистрацию в соответствии с инструкцией по делопроизводству.</w:t>
      </w:r>
    </w:p>
    <w:p w:rsidR="004E77CD" w:rsidRDefault="00C03851" w:rsidP="00DB2641">
      <w:pPr>
        <w:pStyle w:val="a5"/>
        <w:spacing w:before="0"/>
        <w:ind w:firstLine="709"/>
        <w:rPr>
          <w:rFonts w:ascii="PT Astra Serif" w:hAnsi="PT Astra Serif"/>
          <w:sz w:val="28"/>
          <w:szCs w:val="28"/>
        </w:rPr>
      </w:pPr>
      <w:r w:rsidRPr="00552970">
        <w:rPr>
          <w:rFonts w:ascii="PT Astra Serif" w:hAnsi="PT Astra Serif"/>
          <w:sz w:val="28"/>
          <w:szCs w:val="28"/>
        </w:rPr>
        <w:t xml:space="preserve">Специалист уведомляет заявителя </w:t>
      </w:r>
      <w:r w:rsidR="00551074">
        <w:rPr>
          <w:rFonts w:ascii="PT Astra Serif" w:hAnsi="PT Astra Serif"/>
          <w:sz w:val="28"/>
          <w:szCs w:val="28"/>
        </w:rPr>
        <w:t xml:space="preserve">посредством телефонной связи по указанному </w:t>
      </w:r>
      <w:r w:rsidR="00735530">
        <w:rPr>
          <w:rFonts w:ascii="PT Astra Serif" w:hAnsi="PT Astra Serif"/>
          <w:sz w:val="28"/>
          <w:szCs w:val="28"/>
        </w:rPr>
        <w:t xml:space="preserve">в заявлении контактному номеру </w:t>
      </w:r>
      <w:r w:rsidRPr="00552970">
        <w:rPr>
          <w:rFonts w:ascii="PT Astra Serif" w:hAnsi="PT Astra Serif"/>
          <w:sz w:val="28"/>
          <w:szCs w:val="28"/>
        </w:rPr>
        <w:t>о том, что ему отказано в регистрации заявления, а также сообщает информацию о возможности повторно представить заявление и документы, необходимые для пред</w:t>
      </w:r>
      <w:r w:rsidR="004E77CD">
        <w:rPr>
          <w:rFonts w:ascii="PT Astra Serif" w:hAnsi="PT Astra Serif"/>
          <w:sz w:val="28"/>
          <w:szCs w:val="28"/>
        </w:rPr>
        <w:t>оставления муниципальной услуги.</w:t>
      </w:r>
    </w:p>
    <w:p w:rsidR="00C03851" w:rsidRPr="00552970" w:rsidRDefault="00C03851" w:rsidP="00DB2641">
      <w:pPr>
        <w:pStyle w:val="a5"/>
        <w:spacing w:before="0"/>
        <w:ind w:firstLine="709"/>
        <w:rPr>
          <w:rFonts w:ascii="PT Astra Serif" w:hAnsi="PT Astra Serif"/>
          <w:sz w:val="28"/>
          <w:szCs w:val="28"/>
        </w:rPr>
      </w:pPr>
      <w:r w:rsidRPr="00552970">
        <w:rPr>
          <w:rFonts w:ascii="PT Astra Serif" w:hAnsi="PT Astra Serif"/>
          <w:sz w:val="28"/>
          <w:szCs w:val="28"/>
        </w:rPr>
        <w:t>Уведомление об отказе в регистрации заявления направляется в адрес заявителя посредством почтовой связи либо выдаётся лично заявителю.</w:t>
      </w:r>
    </w:p>
    <w:p w:rsidR="00EA48ED" w:rsidRPr="00552970" w:rsidRDefault="00EA48E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Результатом выполнения административной процедуры является</w:t>
      </w:r>
      <w:r w:rsidR="00C03851" w:rsidRPr="00552970">
        <w:rPr>
          <w:rFonts w:ascii="PT Astra Serif" w:hAnsi="PT Astra Serif"/>
          <w:sz w:val="28"/>
          <w:szCs w:val="28"/>
          <w:lang w:val="ru-RU"/>
        </w:rPr>
        <w:t xml:space="preserve"> направление (выдача) уведомления об отказе в регистрации заявления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EA48ED" w:rsidRPr="00552970" w:rsidRDefault="00EA48E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3570C2">
        <w:rPr>
          <w:rFonts w:ascii="PT Astra Serif" w:hAnsi="PT Astra Serif"/>
          <w:sz w:val="28"/>
          <w:szCs w:val="28"/>
          <w:lang w:val="ru-RU"/>
        </w:rPr>
        <w:t>составляет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03851" w:rsidRPr="00552970">
        <w:rPr>
          <w:rFonts w:ascii="PT Astra Serif" w:hAnsi="PT Astra Serif"/>
          <w:sz w:val="28"/>
          <w:szCs w:val="28"/>
          <w:lang w:val="ru-RU"/>
        </w:rPr>
        <w:t>1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C03851" w:rsidRPr="00552970">
        <w:rPr>
          <w:rFonts w:ascii="PT Astra Serif" w:hAnsi="PT Astra Serif"/>
          <w:sz w:val="28"/>
          <w:szCs w:val="28"/>
          <w:lang w:val="ru-RU"/>
        </w:rPr>
        <w:t>один</w:t>
      </w:r>
      <w:r w:rsidRPr="00552970">
        <w:rPr>
          <w:rFonts w:ascii="PT Astra Serif" w:hAnsi="PT Astra Serif"/>
          <w:sz w:val="28"/>
          <w:szCs w:val="28"/>
          <w:lang w:val="ru-RU"/>
        </w:rPr>
        <w:t>) рабочи</w:t>
      </w:r>
      <w:r w:rsidR="00C03851" w:rsidRPr="00552970">
        <w:rPr>
          <w:rFonts w:ascii="PT Astra Serif" w:hAnsi="PT Astra Serif"/>
          <w:sz w:val="28"/>
          <w:szCs w:val="28"/>
          <w:lang w:val="ru-RU"/>
        </w:rPr>
        <w:t>й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д</w:t>
      </w:r>
      <w:r w:rsidR="00C03851" w:rsidRPr="00552970">
        <w:rPr>
          <w:rFonts w:ascii="PT Astra Serif" w:hAnsi="PT Astra Serif"/>
          <w:sz w:val="28"/>
          <w:szCs w:val="28"/>
          <w:lang w:val="ru-RU"/>
        </w:rPr>
        <w:t>е</w:t>
      </w:r>
      <w:r w:rsidRPr="00552970">
        <w:rPr>
          <w:rFonts w:ascii="PT Astra Serif" w:hAnsi="PT Astra Serif"/>
          <w:sz w:val="28"/>
          <w:szCs w:val="28"/>
          <w:lang w:val="ru-RU"/>
        </w:rPr>
        <w:t>н</w:t>
      </w:r>
      <w:r w:rsidR="00C03851" w:rsidRPr="00552970">
        <w:rPr>
          <w:rFonts w:ascii="PT Astra Serif" w:hAnsi="PT Astra Serif"/>
          <w:sz w:val="28"/>
          <w:szCs w:val="28"/>
          <w:lang w:val="ru-RU"/>
        </w:rPr>
        <w:t>ь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со дня </w:t>
      </w:r>
      <w:r w:rsidR="00C03851" w:rsidRPr="00552970">
        <w:rPr>
          <w:rFonts w:ascii="PT Astra Serif" w:hAnsi="PT Astra Serif"/>
          <w:sz w:val="28"/>
          <w:szCs w:val="28"/>
          <w:lang w:val="ru-RU"/>
        </w:rPr>
        <w:t>поступления заявления и документов, необходимых для предоставления муниципальной услуги в уполномоченный орган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FC6CEC" w:rsidRPr="00552970" w:rsidRDefault="00EA48E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Способом фиксации результата выполнения админ</w:t>
      </w:r>
      <w:r w:rsidR="00FC6CEC" w:rsidRPr="00552970">
        <w:rPr>
          <w:rFonts w:ascii="PT Astra Serif" w:hAnsi="PT Astra Serif"/>
          <w:sz w:val="28"/>
          <w:szCs w:val="28"/>
          <w:lang w:val="ru-RU"/>
        </w:rPr>
        <w:t xml:space="preserve">истративной процедуры является </w:t>
      </w:r>
      <w:r w:rsidR="00CD4C39" w:rsidRPr="00552970">
        <w:rPr>
          <w:rFonts w:ascii="PT Astra Serif" w:hAnsi="PT Astra Serif"/>
          <w:sz w:val="28"/>
          <w:szCs w:val="28"/>
          <w:lang w:val="ru-RU"/>
        </w:rPr>
        <w:t>регистрация в журнале исходящей документации Управления</w:t>
      </w:r>
      <w:r w:rsidR="00FC6CEC" w:rsidRPr="00552970">
        <w:rPr>
          <w:rFonts w:ascii="PT Astra Serif" w:hAnsi="PT Astra Serif"/>
          <w:sz w:val="28"/>
          <w:szCs w:val="28"/>
          <w:lang w:val="ru-RU"/>
        </w:rPr>
        <w:t xml:space="preserve"> уведомления</w:t>
      </w:r>
      <w:r w:rsidR="000F25B4">
        <w:rPr>
          <w:rFonts w:ascii="PT Astra Serif" w:hAnsi="PT Astra Serif"/>
          <w:sz w:val="28"/>
          <w:szCs w:val="28"/>
          <w:lang w:val="ru-RU"/>
        </w:rPr>
        <w:t xml:space="preserve"> об отказе в регистрации</w:t>
      </w:r>
      <w:r w:rsidR="00571054"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081763" w:rsidRPr="00552970" w:rsidRDefault="00FC6CEC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81763" w:rsidRPr="00552970">
        <w:rPr>
          <w:rFonts w:ascii="PT Astra Serif" w:hAnsi="PT Astra Serif"/>
          <w:sz w:val="28"/>
          <w:szCs w:val="28"/>
          <w:lang w:val="ru-RU"/>
        </w:rPr>
        <w:t>3</w:t>
      </w:r>
      <w:r w:rsidR="00607F1B" w:rsidRPr="00552970">
        <w:rPr>
          <w:rFonts w:ascii="PT Astra Serif" w:hAnsi="PT Astra Serif"/>
          <w:sz w:val="28"/>
          <w:szCs w:val="28"/>
          <w:lang w:val="ru-RU"/>
        </w:rPr>
        <w:t>.2</w:t>
      </w:r>
      <w:r w:rsidR="00081763" w:rsidRPr="00552970">
        <w:rPr>
          <w:rFonts w:ascii="PT Astra Serif" w:hAnsi="PT Astra Serif"/>
          <w:sz w:val="28"/>
          <w:szCs w:val="28"/>
          <w:lang w:val="ru-RU"/>
        </w:rPr>
        <w:t>.</w:t>
      </w:r>
      <w:r w:rsidR="00EA48ED" w:rsidRPr="00552970">
        <w:rPr>
          <w:rFonts w:ascii="PT Astra Serif" w:hAnsi="PT Astra Serif"/>
          <w:sz w:val="28"/>
          <w:szCs w:val="28"/>
          <w:lang w:val="ru-RU"/>
        </w:rPr>
        <w:t>3</w:t>
      </w:r>
      <w:r w:rsidR="00081763"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8060DA" w:rsidRPr="00552970">
        <w:rPr>
          <w:rFonts w:ascii="PT Astra Serif" w:hAnsi="PT Astra Serif"/>
          <w:sz w:val="28"/>
          <w:szCs w:val="28"/>
          <w:lang w:val="ru-RU"/>
        </w:rPr>
        <w:t>Формирование и н</w:t>
      </w:r>
      <w:r w:rsidR="00081763" w:rsidRPr="00552970">
        <w:rPr>
          <w:rFonts w:ascii="PT Astra Serif" w:hAnsi="PT Astra Serif"/>
          <w:sz w:val="28"/>
          <w:szCs w:val="28"/>
          <w:lang w:val="ru-RU"/>
        </w:rPr>
        <w:t>аправление межведомственных запросов.</w:t>
      </w:r>
    </w:p>
    <w:p w:rsidR="00081763" w:rsidRPr="002048F8" w:rsidRDefault="00735530" w:rsidP="00D5303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Основанием для </w:t>
      </w:r>
      <w:r w:rsidR="00081763" w:rsidRPr="00552970">
        <w:rPr>
          <w:rFonts w:ascii="PT Astra Serif" w:hAnsi="PT Astra Serif"/>
          <w:sz w:val="28"/>
          <w:szCs w:val="28"/>
          <w:lang w:val="ru-RU"/>
        </w:rPr>
        <w:t>начал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AB12C5">
        <w:rPr>
          <w:rFonts w:ascii="PT Astra Serif" w:hAnsi="PT Astra Serif"/>
          <w:sz w:val="28"/>
          <w:szCs w:val="28"/>
          <w:lang w:val="ru-RU"/>
        </w:rPr>
        <w:t xml:space="preserve"> административной процедуры</w:t>
      </w:r>
      <w:r w:rsidR="00081763" w:rsidRPr="00552970">
        <w:rPr>
          <w:rFonts w:ascii="PT Astra Serif" w:hAnsi="PT Astra Serif"/>
          <w:sz w:val="28"/>
          <w:szCs w:val="28"/>
          <w:lang w:val="ru-RU"/>
        </w:rPr>
        <w:t xml:space="preserve"> является </w:t>
      </w:r>
      <w:r w:rsidR="00081763" w:rsidRPr="002048F8">
        <w:rPr>
          <w:rFonts w:ascii="PT Astra Serif" w:hAnsi="PT Astra Serif"/>
          <w:sz w:val="28"/>
          <w:szCs w:val="28"/>
          <w:lang w:val="ru-RU"/>
        </w:rPr>
        <w:t>непредставление заявителем в уполномоченный орган документ</w:t>
      </w:r>
      <w:r w:rsidR="00736E62">
        <w:rPr>
          <w:rFonts w:ascii="PT Astra Serif" w:hAnsi="PT Astra Serif"/>
          <w:sz w:val="28"/>
          <w:szCs w:val="28"/>
          <w:lang w:val="ru-RU"/>
        </w:rPr>
        <w:t>а</w:t>
      </w:r>
      <w:r w:rsidR="003C4347" w:rsidRPr="002048F8">
        <w:rPr>
          <w:rFonts w:ascii="PT Astra Serif" w:hAnsi="PT Astra Serif"/>
          <w:sz w:val="28"/>
          <w:szCs w:val="28"/>
          <w:lang w:val="ru-RU"/>
        </w:rPr>
        <w:t>,</w:t>
      </w:r>
      <w:r w:rsidR="00081763" w:rsidRPr="002048F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3049D" w:rsidRPr="002048F8">
        <w:rPr>
          <w:rFonts w:ascii="PT Astra Serif" w:hAnsi="PT Astra Serif"/>
          <w:sz w:val="28"/>
          <w:szCs w:val="28"/>
          <w:lang w:val="ru-RU"/>
        </w:rPr>
        <w:t>указанн</w:t>
      </w:r>
      <w:r w:rsidR="00736E62">
        <w:rPr>
          <w:rFonts w:ascii="PT Astra Serif" w:hAnsi="PT Astra Serif"/>
          <w:sz w:val="28"/>
          <w:szCs w:val="28"/>
          <w:lang w:val="ru-RU"/>
        </w:rPr>
        <w:t>ого</w:t>
      </w:r>
      <w:r w:rsidR="0003049D" w:rsidRPr="002048F8">
        <w:rPr>
          <w:rFonts w:ascii="PT Astra Serif" w:hAnsi="PT Astra Serif"/>
          <w:sz w:val="28"/>
          <w:szCs w:val="28"/>
          <w:lang w:val="ru-RU"/>
        </w:rPr>
        <w:t xml:space="preserve"> в </w:t>
      </w:r>
      <w:r w:rsidR="00041445" w:rsidRPr="002048F8">
        <w:rPr>
          <w:rFonts w:ascii="PT Astra Serif" w:hAnsi="PT Astra Serif"/>
          <w:sz w:val="28"/>
          <w:szCs w:val="28"/>
          <w:lang w:val="ru-RU"/>
        </w:rPr>
        <w:t>подпункт</w:t>
      </w:r>
      <w:r w:rsidR="00736E62">
        <w:rPr>
          <w:rFonts w:ascii="PT Astra Serif" w:hAnsi="PT Astra Serif"/>
          <w:sz w:val="28"/>
          <w:szCs w:val="28"/>
          <w:lang w:val="ru-RU"/>
        </w:rPr>
        <w:t>е</w:t>
      </w:r>
      <w:r w:rsidR="0003049D" w:rsidRPr="002048F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36E62">
        <w:rPr>
          <w:rFonts w:ascii="PT Astra Serif" w:hAnsi="PT Astra Serif"/>
          <w:sz w:val="28"/>
          <w:szCs w:val="28"/>
          <w:lang w:val="ru-RU"/>
        </w:rPr>
        <w:t>7</w:t>
      </w:r>
      <w:r w:rsidR="00607F1B" w:rsidRPr="002048F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C4347" w:rsidRPr="002048F8">
        <w:rPr>
          <w:rFonts w:ascii="PT Astra Serif" w:hAnsi="PT Astra Serif"/>
          <w:sz w:val="28"/>
          <w:szCs w:val="28"/>
          <w:lang w:val="ru-RU"/>
        </w:rPr>
        <w:t>под</w:t>
      </w:r>
      <w:r w:rsidR="00607F1B" w:rsidRPr="002048F8">
        <w:rPr>
          <w:rFonts w:ascii="PT Astra Serif" w:hAnsi="PT Astra Serif"/>
          <w:sz w:val="28"/>
          <w:szCs w:val="28"/>
          <w:lang w:val="ru-RU"/>
        </w:rPr>
        <w:t>пункта</w:t>
      </w:r>
      <w:r w:rsidR="00081763" w:rsidRPr="002048F8">
        <w:rPr>
          <w:rFonts w:ascii="PT Astra Serif" w:hAnsi="PT Astra Serif"/>
          <w:sz w:val="28"/>
          <w:szCs w:val="28"/>
          <w:lang w:val="ru-RU"/>
        </w:rPr>
        <w:t xml:space="preserve"> 2.</w:t>
      </w:r>
      <w:r w:rsidR="00607F1B" w:rsidRPr="002048F8">
        <w:rPr>
          <w:rFonts w:ascii="PT Astra Serif" w:hAnsi="PT Astra Serif"/>
          <w:sz w:val="28"/>
          <w:szCs w:val="28"/>
          <w:lang w:val="ru-RU"/>
        </w:rPr>
        <w:t>6</w:t>
      </w:r>
      <w:r w:rsidR="003C4347" w:rsidRPr="002048F8">
        <w:rPr>
          <w:rFonts w:ascii="PT Astra Serif" w:hAnsi="PT Astra Serif"/>
          <w:sz w:val="28"/>
          <w:szCs w:val="28"/>
          <w:lang w:val="ru-RU"/>
        </w:rPr>
        <w:t>.1</w:t>
      </w:r>
      <w:r w:rsidR="00AB12C5">
        <w:rPr>
          <w:rFonts w:ascii="PT Astra Serif" w:hAnsi="PT Astra Serif"/>
          <w:sz w:val="28"/>
          <w:szCs w:val="28"/>
          <w:lang w:val="ru-RU"/>
        </w:rPr>
        <w:t xml:space="preserve"> пункта 2.6 раздела 2 </w:t>
      </w:r>
      <w:r w:rsidR="00081763" w:rsidRPr="002048F8">
        <w:rPr>
          <w:rFonts w:ascii="PT Astra Serif" w:hAnsi="PT Astra Serif"/>
          <w:sz w:val="28"/>
          <w:szCs w:val="28"/>
          <w:lang w:val="ru-RU"/>
        </w:rPr>
        <w:t xml:space="preserve">настоящего </w:t>
      </w:r>
      <w:r w:rsidR="00CB47A1" w:rsidRPr="002048F8">
        <w:rPr>
          <w:rFonts w:ascii="PT Astra Serif" w:hAnsi="PT Astra Serif"/>
          <w:sz w:val="28"/>
          <w:szCs w:val="28"/>
          <w:lang w:val="ru-RU"/>
        </w:rPr>
        <w:t>а</w:t>
      </w:r>
      <w:r w:rsidR="00041445" w:rsidRPr="002048F8">
        <w:rPr>
          <w:rFonts w:ascii="PT Astra Serif" w:hAnsi="PT Astra Serif"/>
          <w:sz w:val="28"/>
          <w:szCs w:val="28"/>
          <w:lang w:val="ru-RU"/>
        </w:rPr>
        <w:t>дминистративного регламента</w:t>
      </w:r>
      <w:r w:rsidR="00081763" w:rsidRPr="002048F8">
        <w:rPr>
          <w:rFonts w:ascii="PT Astra Serif" w:hAnsi="PT Astra Serif"/>
          <w:sz w:val="28"/>
          <w:szCs w:val="28"/>
          <w:lang w:val="ru-RU"/>
        </w:rPr>
        <w:t>.</w:t>
      </w:r>
    </w:p>
    <w:p w:rsidR="008F1E49" w:rsidRPr="002048F8" w:rsidRDefault="00CE5D11" w:rsidP="00CE5D1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Копия платёжного документа об оплате государственной пошлины </w:t>
      </w:r>
      <w:r w:rsidRPr="002048F8">
        <w:rPr>
          <w:rFonts w:ascii="PT Astra Serif" w:eastAsiaTheme="minorHAnsi" w:hAnsi="PT Astra Serif"/>
          <w:sz w:val="28"/>
          <w:szCs w:val="28"/>
          <w:lang w:val="ru-RU" w:eastAsia="en-US"/>
        </w:rPr>
        <w:t>специалист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ом запрашивается </w:t>
      </w:r>
      <w:r w:rsidR="00A7054B" w:rsidRPr="002048F8">
        <w:rPr>
          <w:rFonts w:ascii="PT Astra Serif" w:eastAsiaTheme="minorHAnsi" w:hAnsi="PT Astra Serif"/>
          <w:sz w:val="28"/>
          <w:szCs w:val="28"/>
          <w:lang w:val="ru-RU" w:eastAsia="en-US"/>
        </w:rPr>
        <w:t>из ГИС ГМП.</w:t>
      </w:r>
    </w:p>
    <w:p w:rsidR="0003049D" w:rsidRPr="00552970" w:rsidRDefault="0003049D" w:rsidP="00D5303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048F8">
        <w:rPr>
          <w:rFonts w:ascii="PT Astra Serif" w:hAnsi="PT Astra Serif"/>
          <w:sz w:val="28"/>
          <w:szCs w:val="28"/>
          <w:lang w:val="ru-RU"/>
        </w:rPr>
        <w:t>Специалист запрашивает в рамках межведомственного информационного взаимодействия посредством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</w:t>
      </w:r>
      <w:r w:rsidR="00031D20">
        <w:rPr>
          <w:rFonts w:ascii="PT Astra Serif" w:hAnsi="PT Astra Serif"/>
          <w:sz w:val="28"/>
          <w:szCs w:val="28"/>
          <w:lang w:val="ru-RU"/>
        </w:rPr>
        <w:t xml:space="preserve">ЕГРЮЛ </w:t>
      </w:r>
      <w:r w:rsidR="00736E62">
        <w:rPr>
          <w:rFonts w:ascii="PT Astra Serif" w:hAnsi="PT Astra Serif"/>
          <w:sz w:val="28"/>
          <w:szCs w:val="28"/>
          <w:lang w:val="ru-RU"/>
        </w:rPr>
        <w:t xml:space="preserve">или </w:t>
      </w:r>
      <w:r w:rsidR="00031D20">
        <w:rPr>
          <w:rFonts w:ascii="PT Astra Serif" w:hAnsi="PT Astra Serif"/>
          <w:sz w:val="28"/>
          <w:szCs w:val="28"/>
          <w:lang w:val="ru-RU"/>
        </w:rPr>
        <w:t xml:space="preserve">ЕГРИП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736E62">
        <w:rPr>
          <w:rFonts w:ascii="PT Astra Serif" w:hAnsi="PT Astra Serif"/>
          <w:sz w:val="28"/>
          <w:szCs w:val="28"/>
          <w:lang w:val="ru-RU"/>
        </w:rPr>
        <w:t xml:space="preserve">Управлении </w:t>
      </w:r>
      <w:r w:rsidRPr="00552970">
        <w:rPr>
          <w:rFonts w:ascii="PT Astra Serif" w:hAnsi="PT Astra Serif"/>
          <w:sz w:val="28"/>
          <w:szCs w:val="28"/>
          <w:lang w:val="ru-RU"/>
        </w:rPr>
        <w:t>Федеральной налоговой служб</w:t>
      </w:r>
      <w:r w:rsidR="00736E62">
        <w:rPr>
          <w:rFonts w:ascii="PT Astra Serif" w:hAnsi="PT Astra Serif"/>
          <w:sz w:val="28"/>
          <w:szCs w:val="28"/>
          <w:lang w:val="ru-RU"/>
        </w:rPr>
        <w:t>ы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31D20">
        <w:rPr>
          <w:rFonts w:ascii="PT Astra Serif" w:hAnsi="PT Astra Serif"/>
          <w:sz w:val="28"/>
          <w:szCs w:val="28"/>
          <w:lang w:val="ru-RU"/>
        </w:rPr>
        <w:t xml:space="preserve">Российской Федерации по Ульяновской области </w:t>
      </w:r>
      <w:r w:rsidRPr="00552970">
        <w:rPr>
          <w:rFonts w:ascii="PT Astra Serif" w:hAnsi="PT Astra Serif"/>
          <w:sz w:val="28"/>
          <w:szCs w:val="28"/>
          <w:lang w:val="ru-RU"/>
        </w:rPr>
        <w:t>(далее – ФНС).</w:t>
      </w:r>
    </w:p>
    <w:p w:rsidR="0003049D" w:rsidRPr="00552970" w:rsidRDefault="0003049D" w:rsidP="00D5303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Срок подготовки и направления ответа на межведомственный запрос о представлении сведений в соответствии с частью 3 статьи 7.2 Федерального закона от 27.07.2010 № 210-ФЗ «Об организации предоставления </w:t>
      </w: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государственных и муниципальных услуг» не может превышать 5 (пяти) рабочих дней со дня поступления межведомственного запроса в ФНС.</w:t>
      </w:r>
    </w:p>
    <w:p w:rsidR="00081763" w:rsidRPr="00552970" w:rsidRDefault="00081763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Результатом административной процедуры является получение </w:t>
      </w:r>
      <w:r w:rsidR="00A7054B" w:rsidRPr="00552970">
        <w:rPr>
          <w:rFonts w:ascii="PT Astra Serif" w:hAnsi="PT Astra Serif"/>
          <w:sz w:val="28"/>
          <w:szCs w:val="28"/>
          <w:lang w:val="ru-RU"/>
        </w:rPr>
        <w:t>сведений и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з </w:t>
      </w:r>
      <w:r w:rsidR="00A7054B" w:rsidRPr="00552970">
        <w:rPr>
          <w:rFonts w:ascii="PT Astra Serif" w:hAnsi="PT Astra Serif"/>
          <w:sz w:val="28"/>
          <w:szCs w:val="28"/>
          <w:lang w:val="ru-RU"/>
        </w:rPr>
        <w:t>ФНС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A7054B" w:rsidRPr="00552970">
        <w:rPr>
          <w:rFonts w:ascii="PT Astra Serif" w:hAnsi="PT Astra Serif"/>
          <w:sz w:val="28"/>
          <w:szCs w:val="28"/>
          <w:lang w:val="ru-RU"/>
        </w:rPr>
        <w:t>ГИС ГМП</w:t>
      </w:r>
      <w:r w:rsidR="003570C2">
        <w:rPr>
          <w:rFonts w:ascii="PT Astra Serif" w:hAnsi="PT Astra Serif"/>
          <w:sz w:val="28"/>
          <w:szCs w:val="28"/>
          <w:lang w:val="ru-RU"/>
        </w:rPr>
        <w:t>.</w:t>
      </w:r>
    </w:p>
    <w:p w:rsidR="00081763" w:rsidRPr="00552970" w:rsidRDefault="00081763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3570C2">
        <w:rPr>
          <w:rFonts w:ascii="PT Astra Serif" w:hAnsi="PT Astra Serif"/>
          <w:sz w:val="28"/>
          <w:szCs w:val="28"/>
          <w:lang w:val="ru-RU"/>
        </w:rPr>
        <w:t>составляет</w:t>
      </w:r>
      <w:r w:rsidR="0009182E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314BA">
        <w:rPr>
          <w:rFonts w:ascii="PT Astra Serif" w:hAnsi="PT Astra Serif"/>
          <w:sz w:val="28"/>
          <w:szCs w:val="28"/>
          <w:lang w:val="ru-RU"/>
        </w:rPr>
        <w:t>5</w:t>
      </w:r>
      <w:r w:rsidR="00B212D1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2314BA">
        <w:rPr>
          <w:rFonts w:ascii="PT Astra Serif" w:hAnsi="PT Astra Serif"/>
          <w:sz w:val="28"/>
          <w:szCs w:val="28"/>
          <w:lang w:val="ru-RU"/>
        </w:rPr>
        <w:t>пят</w:t>
      </w:r>
      <w:r w:rsidR="00B212D1">
        <w:rPr>
          <w:rFonts w:ascii="PT Astra Serif" w:hAnsi="PT Astra Serif"/>
          <w:sz w:val="28"/>
          <w:szCs w:val="28"/>
          <w:lang w:val="ru-RU"/>
        </w:rPr>
        <w:t>ь)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дней.</w:t>
      </w:r>
    </w:p>
    <w:p w:rsidR="00A851B6" w:rsidRDefault="00184D0D" w:rsidP="00A851B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Способом фиксации результата выполнения административн</w:t>
      </w:r>
      <w:r w:rsidR="00CD4C39" w:rsidRPr="00552970">
        <w:rPr>
          <w:rFonts w:ascii="PT Astra Serif" w:hAnsi="PT Astra Serif"/>
          <w:sz w:val="28"/>
          <w:szCs w:val="28"/>
          <w:lang w:val="ru-RU"/>
        </w:rPr>
        <w:t>ой процедуры является</w:t>
      </w:r>
      <w:r w:rsidR="00A851B6" w:rsidRPr="00552970">
        <w:rPr>
          <w:rFonts w:ascii="PT Astra Serif" w:hAnsi="PT Astra Serif"/>
          <w:sz w:val="28"/>
          <w:szCs w:val="28"/>
          <w:lang w:val="ru-RU"/>
        </w:rPr>
        <w:t xml:space="preserve"> регистрация </w:t>
      </w:r>
      <w:r w:rsidR="002314BA">
        <w:rPr>
          <w:rFonts w:ascii="PT Astra Serif" w:hAnsi="PT Astra Serif"/>
          <w:sz w:val="28"/>
          <w:szCs w:val="28"/>
          <w:lang w:val="ru-RU"/>
        </w:rPr>
        <w:t>ответо</w:t>
      </w:r>
      <w:r w:rsidR="00A851B6" w:rsidRPr="00552970">
        <w:rPr>
          <w:rFonts w:ascii="PT Astra Serif" w:hAnsi="PT Astra Serif"/>
          <w:sz w:val="28"/>
          <w:szCs w:val="28"/>
          <w:lang w:val="ru-RU"/>
        </w:rPr>
        <w:t>в, полученных из ФНС, ГИС ГМП</w:t>
      </w:r>
      <w:r w:rsidR="00732D7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851B6" w:rsidRPr="00552970">
        <w:rPr>
          <w:rFonts w:ascii="PT Astra Serif" w:hAnsi="PT Astra Serif"/>
          <w:sz w:val="28"/>
          <w:szCs w:val="28"/>
          <w:lang w:val="ru-RU"/>
        </w:rPr>
        <w:t>в журнале входящей докум</w:t>
      </w:r>
      <w:r w:rsidR="00031D82">
        <w:rPr>
          <w:rFonts w:ascii="PT Astra Serif" w:hAnsi="PT Astra Serif"/>
          <w:sz w:val="28"/>
          <w:szCs w:val="28"/>
          <w:lang w:val="ru-RU"/>
        </w:rPr>
        <w:t>ентации Управления в день их поступления.</w:t>
      </w:r>
    </w:p>
    <w:p w:rsidR="00F12371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 Согласование маршрута транспортного средства</w:t>
      </w:r>
      <w:r w:rsidR="00F12371">
        <w:rPr>
          <w:rFonts w:ascii="PT Astra Serif" w:hAnsi="PT Astra Serif"/>
          <w:sz w:val="28"/>
          <w:szCs w:val="28"/>
          <w:lang w:val="ru-RU"/>
        </w:rPr>
        <w:t>.</w:t>
      </w:r>
    </w:p>
    <w:p w:rsidR="000B54D7" w:rsidRDefault="005429B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3.2.4.1. </w:t>
      </w:r>
      <w:r w:rsidR="000B54D7">
        <w:rPr>
          <w:rFonts w:ascii="PT Astra Serif" w:hAnsi="PT Astra Serif"/>
          <w:sz w:val="28"/>
          <w:szCs w:val="28"/>
          <w:lang w:val="ru-RU"/>
        </w:rPr>
        <w:t>Основанием для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начал</w:t>
      </w:r>
      <w:r w:rsidR="000B54D7">
        <w:rPr>
          <w:rFonts w:ascii="PT Astra Serif" w:hAnsi="PT Astra Serif"/>
          <w:sz w:val="28"/>
          <w:szCs w:val="28"/>
          <w:lang w:val="ru-RU"/>
        </w:rPr>
        <w:t>а</w:t>
      </w:r>
      <w:r w:rsidR="00AB12C5">
        <w:rPr>
          <w:rFonts w:ascii="PT Astra Serif" w:hAnsi="PT Astra Serif"/>
          <w:sz w:val="28"/>
          <w:szCs w:val="28"/>
          <w:lang w:val="ru-RU"/>
        </w:rPr>
        <w:t xml:space="preserve"> административной процедуры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является </w:t>
      </w:r>
      <w:r w:rsidR="000B54D7">
        <w:rPr>
          <w:rFonts w:ascii="PT Astra Serif" w:hAnsi="PT Astra Serif"/>
          <w:sz w:val="28"/>
          <w:szCs w:val="28"/>
          <w:lang w:val="ru-RU"/>
        </w:rPr>
        <w:t>получение специалистом запрашиваемых в</w:t>
      </w:r>
      <w:r w:rsidR="00AB12C5">
        <w:rPr>
          <w:rFonts w:ascii="PT Astra Serif" w:hAnsi="PT Astra Serif"/>
          <w:sz w:val="28"/>
          <w:szCs w:val="28"/>
          <w:lang w:val="ru-RU"/>
        </w:rPr>
        <w:t xml:space="preserve"> под</w:t>
      </w:r>
      <w:r w:rsidR="000B54D7">
        <w:rPr>
          <w:rFonts w:ascii="PT Astra Serif" w:hAnsi="PT Astra Serif"/>
          <w:sz w:val="28"/>
          <w:szCs w:val="28"/>
          <w:lang w:val="ru-RU"/>
        </w:rPr>
        <w:t xml:space="preserve">пункте 3.2.3 </w:t>
      </w:r>
      <w:r w:rsidR="00AB12C5">
        <w:rPr>
          <w:rFonts w:ascii="PT Astra Serif" w:hAnsi="PT Astra Serif"/>
          <w:sz w:val="28"/>
          <w:szCs w:val="28"/>
          <w:lang w:val="ru-RU"/>
        </w:rPr>
        <w:t xml:space="preserve">настоящего пункта </w:t>
      </w:r>
      <w:r w:rsidR="000B54D7">
        <w:rPr>
          <w:rFonts w:ascii="PT Astra Serif" w:hAnsi="PT Astra Serif"/>
          <w:sz w:val="28"/>
          <w:szCs w:val="28"/>
          <w:lang w:val="ru-RU"/>
        </w:rPr>
        <w:t xml:space="preserve">документов и сведений, а также </w:t>
      </w:r>
      <w:r w:rsidR="007236B4">
        <w:rPr>
          <w:rFonts w:ascii="PT Astra Serif" w:hAnsi="PT Astra Serif"/>
          <w:sz w:val="28"/>
          <w:szCs w:val="28"/>
          <w:lang w:val="ru-RU"/>
        </w:rPr>
        <w:t>отсутствие оснований для отказа в регистрации заявления.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Согласование маршрута </w:t>
      </w:r>
      <w:r w:rsidR="00B212D1" w:rsidRPr="00552970">
        <w:rPr>
          <w:rFonts w:ascii="PT Astra Serif" w:hAnsi="PT Astra Serif"/>
          <w:sz w:val="28"/>
          <w:szCs w:val="28"/>
          <w:lang w:val="ru-RU"/>
        </w:rPr>
        <w:t xml:space="preserve">тяжеловесного </w:t>
      </w:r>
      <w:r w:rsidR="00B212D1">
        <w:rPr>
          <w:rFonts w:ascii="PT Astra Serif" w:hAnsi="PT Astra Serif"/>
          <w:sz w:val="28"/>
          <w:szCs w:val="28"/>
          <w:lang w:val="ru-RU"/>
        </w:rPr>
        <w:t xml:space="preserve">и (или) </w:t>
      </w:r>
      <w:r w:rsidRPr="00552970">
        <w:rPr>
          <w:rFonts w:ascii="PT Astra Serif" w:hAnsi="PT Astra Serif"/>
          <w:sz w:val="28"/>
          <w:szCs w:val="28"/>
          <w:lang w:val="ru-RU"/>
        </w:rPr>
        <w:t>крупногабаритного транспортного средства осуществляется уполномоченным органом с владельцами автомобильных дорог и с Госавтоинспекцией.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Согласование с Госавтоинспекцией проводится также в случаях, если для движения тяжеловесного </w:t>
      </w:r>
      <w:r w:rsidR="00BA0809">
        <w:rPr>
          <w:rFonts w:ascii="PT Astra Serif" w:hAnsi="PT Astra Serif"/>
          <w:sz w:val="28"/>
          <w:szCs w:val="28"/>
          <w:lang w:val="ru-RU"/>
        </w:rPr>
        <w:t xml:space="preserve">и (или) </w:t>
      </w:r>
      <w:r w:rsidR="00BA0809" w:rsidRPr="00552970">
        <w:rPr>
          <w:rFonts w:ascii="PT Astra Serif" w:hAnsi="PT Astra Serif"/>
          <w:sz w:val="28"/>
          <w:szCs w:val="28"/>
          <w:lang w:val="ru-RU"/>
        </w:rPr>
        <w:t xml:space="preserve">крупногабаритного </w:t>
      </w:r>
      <w:r w:rsidRPr="00552970">
        <w:rPr>
          <w:rFonts w:ascii="PT Astra Serif" w:hAnsi="PT Astra Serif"/>
          <w:sz w:val="28"/>
          <w:szCs w:val="28"/>
          <w:lang w:val="ru-RU"/>
        </w:rPr>
        <w:t>транспортного средства требуется: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укрепление отдельных участков автомобильных дорог;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принятие специальных мер по обустройству автомо</w:t>
      </w:r>
      <w:r w:rsidR="00BA0809">
        <w:rPr>
          <w:rFonts w:ascii="PT Astra Serif" w:hAnsi="PT Astra Serif"/>
          <w:sz w:val="28"/>
          <w:szCs w:val="28"/>
          <w:lang w:val="ru-RU"/>
        </w:rPr>
        <w:t>бильных дорог</w:t>
      </w:r>
      <w:r w:rsidR="003A204E">
        <w:rPr>
          <w:rFonts w:ascii="PT Astra Serif" w:hAnsi="PT Astra Serif"/>
          <w:sz w:val="28"/>
          <w:szCs w:val="28"/>
          <w:lang w:val="ru-RU"/>
        </w:rPr>
        <w:t xml:space="preserve">, их участков, а также </w:t>
      </w:r>
      <w:r w:rsidR="00BA0809">
        <w:rPr>
          <w:rFonts w:ascii="PT Astra Serif" w:hAnsi="PT Astra Serif"/>
          <w:sz w:val="28"/>
          <w:szCs w:val="28"/>
          <w:lang w:val="ru-RU"/>
        </w:rPr>
        <w:t xml:space="preserve">пересекающих </w:t>
      </w:r>
      <w:r w:rsidR="00A851B6" w:rsidRPr="00552970">
        <w:rPr>
          <w:rFonts w:ascii="PT Astra Serif" w:hAnsi="PT Astra Serif"/>
          <w:sz w:val="28"/>
          <w:szCs w:val="28"/>
          <w:lang w:val="ru-RU"/>
        </w:rPr>
        <w:t xml:space="preserve">их </w:t>
      </w:r>
      <w:r w:rsidRPr="00552970">
        <w:rPr>
          <w:rFonts w:ascii="PT Astra Serif" w:hAnsi="PT Astra Serif"/>
          <w:sz w:val="28"/>
          <w:szCs w:val="28"/>
          <w:lang w:val="ru-RU"/>
        </w:rPr>
        <w:t>сооружений и инженерных коммуникаций в пределах маршрута транспортного средства;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изменение организации дорожного движения по маршруту тяжеловесного и (или) крупногабаритного транспортного средства;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03049D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Согласование маршрута транспортного средства (кроме Госав</w:t>
      </w:r>
      <w:r w:rsidR="00BA0809">
        <w:rPr>
          <w:rFonts w:ascii="PT Astra Serif" w:hAnsi="PT Astra Serif"/>
          <w:sz w:val="28"/>
          <w:szCs w:val="28"/>
          <w:lang w:val="ru-RU"/>
        </w:rPr>
        <w:t>тоинспекции) осуществляется путё</w:t>
      </w:r>
      <w:r w:rsidRPr="00552970">
        <w:rPr>
          <w:rFonts w:ascii="PT Astra Serif" w:hAnsi="PT Astra Serif"/>
          <w:sz w:val="28"/>
          <w:szCs w:val="28"/>
          <w:lang w:val="ru-RU"/>
        </w:rPr>
        <w:t>м предоставления документа о согласовании,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03049D" w:rsidRPr="00552970" w:rsidRDefault="008B1E7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3.2.4.2.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Специалист в течение</w:t>
      </w:r>
      <w:r w:rsidR="00184D0D" w:rsidRPr="00552970">
        <w:rPr>
          <w:rFonts w:ascii="PT Astra Serif" w:hAnsi="PT Astra Serif"/>
          <w:sz w:val="28"/>
          <w:szCs w:val="28"/>
          <w:lang w:val="ru-RU"/>
        </w:rPr>
        <w:t xml:space="preserve"> 4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84D0D" w:rsidRPr="00552970">
        <w:rPr>
          <w:rFonts w:ascii="PT Astra Serif" w:hAnsi="PT Astra Serif"/>
          <w:sz w:val="28"/>
          <w:szCs w:val="28"/>
          <w:lang w:val="ru-RU"/>
        </w:rPr>
        <w:t>(</w:t>
      </w:r>
      <w:r w:rsidR="00B94054">
        <w:rPr>
          <w:rFonts w:ascii="PT Astra Serif" w:hAnsi="PT Astra Serif"/>
          <w:sz w:val="28"/>
          <w:szCs w:val="28"/>
          <w:lang w:val="ru-RU"/>
        </w:rPr>
        <w:t>четырё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х</w:t>
      </w:r>
      <w:r w:rsidR="00184D0D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 со дня регистрации заявления: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1) устанавливает путь следования по заявленному маршруту;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2) определяет владельцев автомобильных дорог по пути следования заявленного маршрута;</w:t>
      </w:r>
    </w:p>
    <w:p w:rsidR="0003049D" w:rsidRPr="00552970" w:rsidRDefault="0003049D" w:rsidP="000C7E7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3) направляет в адрес владельцев автомобильных дорог, по дорогам которых проходит данный маршрут, часть маршрута, запрос на согласование маршрута тяжеловесного и (или) крупногаба</w:t>
      </w:r>
      <w:r w:rsidR="00732D72">
        <w:rPr>
          <w:rFonts w:ascii="PT Astra Serif" w:hAnsi="PT Astra Serif"/>
          <w:sz w:val="28"/>
          <w:szCs w:val="28"/>
          <w:lang w:val="ru-RU"/>
        </w:rPr>
        <w:t>ритного транспортного средства.</w:t>
      </w:r>
    </w:p>
    <w:p w:rsidR="0003049D" w:rsidRPr="00552970" w:rsidRDefault="008B1E7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</w:t>
      </w:r>
      <w:r w:rsidR="000C7E7F">
        <w:rPr>
          <w:rFonts w:ascii="PT Astra Serif" w:hAnsi="PT Astra Serif"/>
          <w:sz w:val="28"/>
          <w:szCs w:val="28"/>
          <w:lang w:val="ru-RU"/>
        </w:rPr>
        <w:t>3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Согласование маршрута тяжеловесного и (или) крупногабаритного транспортного средства проводится владельцами автомобильных дорог в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lastRenderedPageBreak/>
        <w:t xml:space="preserve">течение </w:t>
      </w:r>
      <w:r w:rsidR="00455A12">
        <w:rPr>
          <w:rFonts w:ascii="PT Astra Serif" w:hAnsi="PT Astra Serif"/>
          <w:sz w:val="28"/>
          <w:szCs w:val="28"/>
          <w:lang w:val="ru-RU"/>
        </w:rPr>
        <w:t xml:space="preserve">4 (четырёх) </w:t>
      </w:r>
      <w:r w:rsidR="0003049D" w:rsidRPr="009A3B9E">
        <w:rPr>
          <w:rFonts w:ascii="PT Astra Serif" w:hAnsi="PT Astra Serif"/>
          <w:sz w:val="28"/>
          <w:szCs w:val="28"/>
          <w:lang w:val="ru-RU"/>
        </w:rPr>
        <w:t>рабоч</w:t>
      </w:r>
      <w:r w:rsidR="00455A12">
        <w:rPr>
          <w:rFonts w:ascii="PT Astra Serif" w:hAnsi="PT Astra Serif"/>
          <w:sz w:val="28"/>
          <w:szCs w:val="28"/>
          <w:lang w:val="ru-RU"/>
        </w:rPr>
        <w:t>их</w:t>
      </w:r>
      <w:r w:rsidR="0003049D" w:rsidRPr="009A3B9E">
        <w:rPr>
          <w:rFonts w:ascii="PT Astra Serif" w:hAnsi="PT Astra Serif"/>
          <w:sz w:val="28"/>
          <w:szCs w:val="28"/>
          <w:lang w:val="ru-RU"/>
        </w:rPr>
        <w:t xml:space="preserve"> дн</w:t>
      </w:r>
      <w:r w:rsidR="00455A12">
        <w:rPr>
          <w:rFonts w:ascii="PT Astra Serif" w:hAnsi="PT Astra Serif"/>
          <w:sz w:val="28"/>
          <w:szCs w:val="28"/>
          <w:lang w:val="ru-RU"/>
        </w:rPr>
        <w:t>ей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с даты поступления от </w:t>
      </w:r>
      <w:r w:rsidR="00184D0D" w:rsidRPr="00552970">
        <w:rPr>
          <w:rFonts w:ascii="PT Astra Serif" w:hAnsi="PT Astra Serif"/>
          <w:sz w:val="28"/>
          <w:szCs w:val="28"/>
          <w:lang w:val="ru-RU"/>
        </w:rPr>
        <w:t>уполномоченного органа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запроса.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При согласовании маршрута тяжеловесного и (или) крупногабаритного транспортного средства владельцами автомобильных дорог определяется возможность движения тяжеловесного и (или) крупногабаритного транспортного средства, исходя из грузоподъ</w:t>
      </w:r>
      <w:r w:rsidR="00690F0F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>мности и габаритов искусственных и иных инженерных сооружений,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При согласовании маршрута тяжеловесного </w:t>
      </w:r>
      <w:r w:rsidR="00F840CA">
        <w:rPr>
          <w:rFonts w:ascii="PT Astra Serif" w:hAnsi="PT Astra Serif"/>
          <w:sz w:val="28"/>
          <w:szCs w:val="28"/>
          <w:lang w:val="ru-RU"/>
        </w:rPr>
        <w:t xml:space="preserve">и (или) крупногабаритного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транспортного средства владельцем автомобильной дороги в адрес 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 xml:space="preserve">уполномоченного органа </w:t>
      </w:r>
      <w:r w:rsidRPr="00552970">
        <w:rPr>
          <w:rFonts w:ascii="PT Astra Serif" w:hAnsi="PT Astra Serif"/>
          <w:sz w:val="28"/>
          <w:szCs w:val="28"/>
          <w:lang w:val="ru-RU"/>
        </w:rPr>
        <w:t>направляется расч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>т платы в сч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т возмещения вреда, причиняемого автомобильным дорогам тяжеловесным </w:t>
      </w:r>
      <w:r w:rsidR="00F840CA">
        <w:rPr>
          <w:rFonts w:ascii="PT Astra Serif" w:hAnsi="PT Astra Serif"/>
          <w:sz w:val="28"/>
          <w:szCs w:val="28"/>
          <w:lang w:val="ru-RU"/>
        </w:rPr>
        <w:t xml:space="preserve">и (или) крупногабаритным </w:t>
      </w:r>
      <w:r w:rsidRPr="00552970">
        <w:rPr>
          <w:rFonts w:ascii="PT Astra Serif" w:hAnsi="PT Astra Serif"/>
          <w:sz w:val="28"/>
          <w:szCs w:val="28"/>
          <w:lang w:val="ru-RU"/>
        </w:rPr>
        <w:t>транспортным средством.</w:t>
      </w:r>
    </w:p>
    <w:p w:rsidR="008B1E71" w:rsidRPr="00552970" w:rsidRDefault="008B1E7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В случае если установлено, что по маршруту, предложенному заявителем,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уполномоченный орган в течение </w:t>
      </w:r>
      <w:r w:rsidR="001C1440" w:rsidRPr="00552970">
        <w:rPr>
          <w:rFonts w:ascii="PT Astra Serif" w:hAnsi="PT Astra Serif"/>
          <w:sz w:val="28"/>
          <w:szCs w:val="28"/>
          <w:lang w:val="ru-RU"/>
        </w:rPr>
        <w:t>1 (</w:t>
      </w:r>
      <w:r w:rsidRPr="00552970">
        <w:rPr>
          <w:rFonts w:ascii="PT Astra Serif" w:hAnsi="PT Astra Serif"/>
          <w:sz w:val="28"/>
          <w:szCs w:val="28"/>
          <w:lang w:val="ru-RU"/>
        </w:rPr>
        <w:t>одного</w:t>
      </w:r>
      <w:r w:rsidR="001C1440" w:rsidRPr="00552970">
        <w:rPr>
          <w:rFonts w:ascii="PT Astra Serif" w:hAnsi="PT Astra Serif"/>
          <w:sz w:val="28"/>
          <w:szCs w:val="28"/>
          <w:lang w:val="ru-RU"/>
        </w:rPr>
        <w:t>)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рабочего дня со дня установления соответствующих сведений посредством почтового отправления, электронной почты либо по телефону, указанному в заявлении, информирует об этом заявителя. В указанном случае согласование маршрута тяжеловесного и (или) крупногабаритного транспортного средства осуществляется в соответствии с подпунктами </w:t>
      </w:r>
      <w:r w:rsidR="00D04AAA">
        <w:rPr>
          <w:rFonts w:ascii="PT Astra Serif" w:hAnsi="PT Astra Serif"/>
          <w:sz w:val="28"/>
          <w:szCs w:val="28"/>
          <w:lang w:val="ru-RU"/>
        </w:rPr>
        <w:t>3.2.4.</w:t>
      </w:r>
      <w:r w:rsidR="00F632E6">
        <w:rPr>
          <w:rFonts w:ascii="PT Astra Serif" w:hAnsi="PT Astra Serif"/>
          <w:sz w:val="28"/>
          <w:szCs w:val="28"/>
          <w:lang w:val="ru-RU"/>
        </w:rPr>
        <w:t>7</w:t>
      </w:r>
      <w:r w:rsidR="00AB12C5" w:rsidRPr="00AB12C5">
        <w:rPr>
          <w:rFonts w:ascii="PT Astra Serif" w:hAnsi="PT Astra Serif"/>
          <w:sz w:val="28"/>
          <w:szCs w:val="28"/>
          <w:lang w:val="ru-RU"/>
        </w:rPr>
        <w:t>–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3.</w:t>
      </w:r>
      <w:r w:rsidR="00240E5A">
        <w:rPr>
          <w:rFonts w:ascii="PT Astra Serif" w:hAnsi="PT Astra Serif"/>
          <w:sz w:val="28"/>
          <w:szCs w:val="28"/>
          <w:lang w:val="ru-RU"/>
        </w:rPr>
        <w:t>2.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4.</w:t>
      </w:r>
      <w:r w:rsidR="00F632E6">
        <w:rPr>
          <w:rFonts w:ascii="PT Astra Serif" w:hAnsi="PT Astra Serif"/>
          <w:sz w:val="28"/>
          <w:szCs w:val="28"/>
          <w:lang w:val="ru-RU"/>
        </w:rPr>
        <w:t>19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настоящего </w:t>
      </w:r>
      <w:r w:rsidR="00AB12C5">
        <w:rPr>
          <w:rFonts w:ascii="PT Astra Serif" w:hAnsi="PT Astra Serif"/>
          <w:sz w:val="28"/>
          <w:szCs w:val="28"/>
          <w:lang w:val="ru-RU"/>
        </w:rPr>
        <w:t>пунк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та, при этом разработка проекта организации дорожного движения, специального проекта в соответствии с частью 14 статьи 31 Федерального закона от 08.11.2007 </w:t>
      </w:r>
      <w:r w:rsidR="0011762E">
        <w:rPr>
          <w:rFonts w:ascii="PT Astra Serif" w:hAnsi="PT Astra Serif"/>
          <w:sz w:val="28"/>
          <w:szCs w:val="28"/>
          <w:lang w:val="ru-RU"/>
        </w:rPr>
        <w:t xml:space="preserve">                    </w:t>
      </w:r>
      <w:r w:rsidRPr="00552970">
        <w:rPr>
          <w:rFonts w:ascii="PT Astra Serif" w:hAnsi="PT Astra Serif"/>
          <w:sz w:val="28"/>
          <w:szCs w:val="28"/>
          <w:lang w:val="ru-RU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обеспечивается заявителем.</w:t>
      </w:r>
    </w:p>
    <w:p w:rsidR="0003049D" w:rsidRPr="00552970" w:rsidRDefault="00F632E6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3.2.4.4</w:t>
      </w:r>
      <w:r w:rsidR="008B1E71"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В случае движения тяжеловесного транспортного средства с нагрузкой на ось, превышающей допустимую нагрузку более чем на </w:t>
      </w:r>
      <w:r w:rsidR="008B1E71" w:rsidRPr="00552970">
        <w:rPr>
          <w:rFonts w:ascii="PT Astra Serif" w:hAnsi="PT Astra Serif"/>
          <w:sz w:val="28"/>
          <w:szCs w:val="28"/>
          <w:lang w:val="ru-RU"/>
        </w:rPr>
        <w:t>2</w:t>
      </w:r>
      <w:r w:rsidR="00AB12C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B1E71" w:rsidRPr="00552970">
        <w:rPr>
          <w:rFonts w:ascii="PT Astra Serif" w:hAnsi="PT Astra Serif"/>
          <w:sz w:val="28"/>
          <w:szCs w:val="28"/>
          <w:lang w:val="ru-RU"/>
        </w:rPr>
        <w:t>% 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два процента</w:t>
      </w:r>
      <w:r w:rsidR="008B1E71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, но не более чем на </w:t>
      </w:r>
      <w:r w:rsidR="008B1E71" w:rsidRPr="00552970">
        <w:rPr>
          <w:rFonts w:ascii="PT Astra Serif" w:hAnsi="PT Astra Serif"/>
          <w:sz w:val="28"/>
          <w:szCs w:val="28"/>
          <w:lang w:val="ru-RU"/>
        </w:rPr>
        <w:t>10</w:t>
      </w:r>
      <w:r w:rsidR="00AB12C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B1E71" w:rsidRPr="00552970">
        <w:rPr>
          <w:rFonts w:ascii="PT Astra Serif" w:hAnsi="PT Astra Serif"/>
          <w:sz w:val="28"/>
          <w:szCs w:val="28"/>
          <w:lang w:val="ru-RU"/>
        </w:rPr>
        <w:t>% 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десять процентов</w:t>
      </w:r>
      <w:r w:rsidR="008B1E71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, по установленному постоянному маршруту 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уполномоченным органом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в течение 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1 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одного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рабочего дня со дня регистрации заявления направляется запрос владельцу автомобильной дороги о размере платы в сч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ё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т возмещения вреда, причиняемого тяжеловесным</w:t>
      </w:r>
      <w:r w:rsidR="00F840CA">
        <w:rPr>
          <w:rFonts w:ascii="PT Astra Serif" w:hAnsi="PT Astra Serif"/>
          <w:sz w:val="28"/>
          <w:szCs w:val="28"/>
          <w:lang w:val="ru-RU"/>
        </w:rPr>
        <w:t xml:space="preserve"> и (или)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840CA">
        <w:rPr>
          <w:rFonts w:ascii="PT Astra Serif" w:hAnsi="PT Astra Serif"/>
          <w:sz w:val="28"/>
          <w:szCs w:val="28"/>
          <w:lang w:val="ru-RU"/>
        </w:rPr>
        <w:t>крупногабаритным</w:t>
      </w:r>
      <w:r w:rsidR="00F840CA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транспортным средством, при движении по данному постоянному маршруту.</w:t>
      </w:r>
    </w:p>
    <w:p w:rsidR="001C1440" w:rsidRPr="00552970" w:rsidRDefault="001C144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 случае если выдача специальных разрешений по установленно</w:t>
      </w:r>
      <w:r w:rsidR="00187B21">
        <w:rPr>
          <w:rFonts w:ascii="PT Astra Serif" w:hAnsi="PT Astra Serif"/>
          <w:sz w:val="28"/>
          <w:szCs w:val="28"/>
          <w:lang w:val="ru-RU"/>
        </w:rPr>
        <w:t>му постоянному маршруту в упрощё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нном порядке осуществляется собственником частной автомобильной дороги либо уполномоченным органом, который </w:t>
      </w: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 xml:space="preserve">является владельцем автомобильной дороги, на которой полностью размещается установленный постоянный маршрут, то он должен в течение 1 (одного) рабочего дня со дня регистрации заявления посредством почтового отправления, электронной почты либо по телефону, указанному в заявлении, проинформировать заявителя о размере платы в счёт возмещения вреда, причиняемого тяжеловесным </w:t>
      </w:r>
      <w:r w:rsidR="0095770C">
        <w:rPr>
          <w:rFonts w:ascii="PT Astra Serif" w:hAnsi="PT Astra Serif"/>
          <w:sz w:val="28"/>
          <w:szCs w:val="28"/>
          <w:lang w:val="ru-RU"/>
        </w:rPr>
        <w:t>и (или) крупн</w:t>
      </w:r>
      <w:r w:rsidR="0095770C" w:rsidRPr="0095770C">
        <w:rPr>
          <w:rFonts w:ascii="PT Astra Serif" w:hAnsi="PT Astra Serif"/>
          <w:sz w:val="28"/>
          <w:szCs w:val="28"/>
          <w:lang w:val="ru-RU"/>
        </w:rPr>
        <w:t xml:space="preserve">огабаритным </w:t>
      </w:r>
      <w:r w:rsidRPr="00552970">
        <w:rPr>
          <w:rFonts w:ascii="PT Astra Serif" w:hAnsi="PT Astra Serif"/>
          <w:sz w:val="28"/>
          <w:szCs w:val="28"/>
          <w:lang w:val="ru-RU"/>
        </w:rPr>
        <w:t>транспортным средством.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В случае движения тяжеловесного </w:t>
      </w:r>
      <w:r w:rsidR="0095770C">
        <w:rPr>
          <w:rFonts w:ascii="PT Astra Serif" w:hAnsi="PT Astra Serif"/>
          <w:sz w:val="28"/>
          <w:szCs w:val="28"/>
          <w:lang w:val="ru-RU"/>
        </w:rPr>
        <w:t>и (или) крупногабаритного</w:t>
      </w:r>
      <w:r w:rsidR="0095770C" w:rsidRPr="0095770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транспортного средства с общей массой, превышающей допустимую, и (или) с нагрузкой на ось или группу осей, превышающей допустимую нагрузку более чем на </w:t>
      </w:r>
      <w:r w:rsidR="00184D0D" w:rsidRPr="00552970">
        <w:rPr>
          <w:rFonts w:ascii="PT Astra Serif" w:hAnsi="PT Astra Serif"/>
          <w:sz w:val="28"/>
          <w:szCs w:val="28"/>
          <w:lang w:val="ru-RU"/>
        </w:rPr>
        <w:t>10</w:t>
      </w:r>
      <w:r w:rsidR="00AB12C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84D0D" w:rsidRPr="00552970">
        <w:rPr>
          <w:rFonts w:ascii="PT Astra Serif" w:hAnsi="PT Astra Serif"/>
          <w:sz w:val="28"/>
          <w:szCs w:val="28"/>
          <w:lang w:val="ru-RU"/>
        </w:rPr>
        <w:t>% (</w:t>
      </w:r>
      <w:r w:rsidRPr="00552970">
        <w:rPr>
          <w:rFonts w:ascii="PT Astra Serif" w:hAnsi="PT Astra Serif"/>
          <w:sz w:val="28"/>
          <w:szCs w:val="28"/>
          <w:lang w:val="ru-RU"/>
        </w:rPr>
        <w:t>десять процентов</w:t>
      </w:r>
      <w:r w:rsidR="00184D0D" w:rsidRPr="00552970">
        <w:rPr>
          <w:rFonts w:ascii="PT Astra Serif" w:hAnsi="PT Astra Serif"/>
          <w:sz w:val="28"/>
          <w:szCs w:val="28"/>
          <w:lang w:val="ru-RU"/>
        </w:rPr>
        <w:t>)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, по установленному постоянному маршруту 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 xml:space="preserve">уполномоченным органом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в течение 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4 (четырё</w:t>
      </w:r>
      <w:r w:rsidRPr="00552970">
        <w:rPr>
          <w:rFonts w:ascii="PT Astra Serif" w:hAnsi="PT Astra Serif"/>
          <w:sz w:val="28"/>
          <w:szCs w:val="28"/>
          <w:lang w:val="ru-RU"/>
        </w:rPr>
        <w:t>х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)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маршруту, причиняемого тяжеловесным </w:t>
      </w:r>
      <w:r w:rsidR="0095770C">
        <w:rPr>
          <w:rFonts w:ascii="PT Astra Serif" w:hAnsi="PT Astra Serif"/>
          <w:sz w:val="28"/>
          <w:szCs w:val="28"/>
          <w:lang w:val="ru-RU"/>
        </w:rPr>
        <w:t>и (или) крупн</w:t>
      </w:r>
      <w:r w:rsidR="0095770C" w:rsidRPr="0095770C">
        <w:rPr>
          <w:rFonts w:ascii="PT Astra Serif" w:hAnsi="PT Astra Serif"/>
          <w:sz w:val="28"/>
          <w:szCs w:val="28"/>
          <w:lang w:val="ru-RU"/>
        </w:rPr>
        <w:t xml:space="preserve">огабаритным </w:t>
      </w:r>
      <w:r w:rsidRPr="00552970">
        <w:rPr>
          <w:rFonts w:ascii="PT Astra Serif" w:hAnsi="PT Astra Serif"/>
          <w:sz w:val="28"/>
          <w:szCs w:val="28"/>
          <w:lang w:val="ru-RU"/>
        </w:rPr>
        <w:t>транспортным средством.</w:t>
      </w:r>
    </w:p>
    <w:p w:rsidR="0003049D" w:rsidRPr="00552970" w:rsidRDefault="001C144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З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апросы</w:t>
      </w:r>
      <w:r w:rsidRPr="00552970">
        <w:rPr>
          <w:rFonts w:ascii="PT Astra Serif" w:hAnsi="PT Astra Serif"/>
          <w:sz w:val="28"/>
          <w:szCs w:val="28"/>
          <w:lang w:val="ru-RU"/>
        </w:rPr>
        <w:t>, указанные в настоящем подпункте,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должны регистрироваться владельцем автомобильной дороги в течение 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1 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одного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рабочего дня с даты их поступления, в том числе в ведомственных информационных системах при использовании таких систем.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В течение 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1 (</w:t>
      </w:r>
      <w:r w:rsidRPr="00552970">
        <w:rPr>
          <w:rFonts w:ascii="PT Astra Serif" w:hAnsi="PT Astra Serif"/>
          <w:sz w:val="28"/>
          <w:szCs w:val="28"/>
          <w:lang w:val="ru-RU"/>
        </w:rPr>
        <w:t>одного</w:t>
      </w:r>
      <w:r w:rsidR="00DE22A6" w:rsidRPr="00552970">
        <w:rPr>
          <w:rFonts w:ascii="PT Astra Serif" w:hAnsi="PT Astra Serif"/>
          <w:sz w:val="28"/>
          <w:szCs w:val="28"/>
          <w:lang w:val="ru-RU"/>
        </w:rPr>
        <w:t>) рабочего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дня с даты поступления запроса, специалист должен направить заявителю сведения о размере платы в сч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т возмещения вреда, причиняемого тяжеловесным </w:t>
      </w:r>
      <w:r w:rsidR="0095770C">
        <w:rPr>
          <w:rFonts w:ascii="PT Astra Serif" w:hAnsi="PT Astra Serif"/>
          <w:sz w:val="28"/>
          <w:szCs w:val="28"/>
          <w:lang w:val="ru-RU"/>
        </w:rPr>
        <w:t>и (или) крупн</w:t>
      </w:r>
      <w:r w:rsidR="0095770C" w:rsidRPr="0095770C">
        <w:rPr>
          <w:rFonts w:ascii="PT Astra Serif" w:hAnsi="PT Astra Serif"/>
          <w:sz w:val="28"/>
          <w:szCs w:val="28"/>
          <w:lang w:val="ru-RU"/>
        </w:rPr>
        <w:t xml:space="preserve">огабаритным </w:t>
      </w:r>
      <w:r w:rsidRPr="00552970">
        <w:rPr>
          <w:rFonts w:ascii="PT Astra Serif" w:hAnsi="PT Astra Serif"/>
          <w:sz w:val="28"/>
          <w:szCs w:val="28"/>
          <w:lang w:val="ru-RU"/>
        </w:rPr>
        <w:t>транспортным средством, а также проинформировать его о способах и порядке оплаты.</w:t>
      </w:r>
    </w:p>
    <w:p w:rsidR="0003049D" w:rsidRPr="00B25189" w:rsidRDefault="00F632E6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3.2.4.5</w:t>
      </w:r>
      <w:r w:rsidR="001C1440"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по постоянному маршруту, </w:t>
      </w:r>
      <w:r w:rsidR="0003049D" w:rsidRPr="00B25189">
        <w:rPr>
          <w:rFonts w:ascii="PT Astra Serif" w:hAnsi="PT Astra Serif"/>
          <w:sz w:val="28"/>
          <w:szCs w:val="28"/>
          <w:lang w:val="ru-RU"/>
        </w:rPr>
        <w:t>специалист оформляет</w:t>
      </w:r>
      <w:r w:rsidR="001C1440" w:rsidRPr="00B25189">
        <w:rPr>
          <w:rFonts w:ascii="PT Astra Serif" w:hAnsi="PT Astra Serif"/>
          <w:sz w:val="28"/>
          <w:szCs w:val="28"/>
          <w:lang w:val="ru-RU"/>
        </w:rPr>
        <w:t xml:space="preserve"> проект</w:t>
      </w:r>
      <w:r w:rsidR="0003049D" w:rsidRPr="00B25189">
        <w:rPr>
          <w:rFonts w:ascii="PT Astra Serif" w:hAnsi="PT Astra Serif"/>
          <w:sz w:val="28"/>
          <w:szCs w:val="28"/>
          <w:lang w:val="ru-RU"/>
        </w:rPr>
        <w:t xml:space="preserve"> специально</w:t>
      </w:r>
      <w:r w:rsidR="001C1440" w:rsidRPr="00B25189">
        <w:rPr>
          <w:rFonts w:ascii="PT Astra Serif" w:hAnsi="PT Astra Serif"/>
          <w:sz w:val="28"/>
          <w:szCs w:val="28"/>
          <w:lang w:val="ru-RU"/>
        </w:rPr>
        <w:t>го</w:t>
      </w:r>
      <w:r w:rsidR="0003049D" w:rsidRPr="00B25189">
        <w:rPr>
          <w:rFonts w:ascii="PT Astra Serif" w:hAnsi="PT Astra Serif"/>
          <w:sz w:val="28"/>
          <w:szCs w:val="28"/>
          <w:lang w:val="ru-RU"/>
        </w:rPr>
        <w:t xml:space="preserve"> разрешени</w:t>
      </w:r>
      <w:r w:rsidR="001C1440" w:rsidRPr="00B25189">
        <w:rPr>
          <w:rFonts w:ascii="PT Astra Serif" w:hAnsi="PT Astra Serif"/>
          <w:sz w:val="28"/>
          <w:szCs w:val="28"/>
          <w:lang w:val="ru-RU"/>
        </w:rPr>
        <w:t>я</w:t>
      </w:r>
      <w:r w:rsidR="0003049D" w:rsidRPr="00B25189">
        <w:rPr>
          <w:rFonts w:ascii="PT Astra Serif" w:hAnsi="PT Astra Serif"/>
          <w:sz w:val="28"/>
          <w:szCs w:val="28"/>
          <w:lang w:val="ru-RU"/>
        </w:rPr>
        <w:t xml:space="preserve"> и направляет в адрес подразделения Госавтоинспекции запрос на согласование маршрута тяжеловесного и (или) крупногабаритного транспортного средства с приложением </w:t>
      </w:r>
      <w:r w:rsidR="001C1440" w:rsidRPr="00B25189">
        <w:rPr>
          <w:rFonts w:ascii="PT Astra Serif" w:hAnsi="PT Astra Serif"/>
          <w:sz w:val="28"/>
          <w:szCs w:val="28"/>
          <w:lang w:val="ru-RU"/>
        </w:rPr>
        <w:t>проекта</w:t>
      </w:r>
      <w:r w:rsidR="0003049D" w:rsidRPr="00B25189">
        <w:rPr>
          <w:rFonts w:ascii="PT Astra Serif" w:hAnsi="PT Astra Serif"/>
          <w:sz w:val="28"/>
          <w:szCs w:val="28"/>
          <w:lang w:val="ru-RU"/>
        </w:rPr>
        <w:t xml:space="preserve"> специального разрешения, копий документо</w:t>
      </w:r>
      <w:r w:rsidR="00AB12C5">
        <w:rPr>
          <w:rFonts w:ascii="PT Astra Serif" w:hAnsi="PT Astra Serif"/>
          <w:sz w:val="28"/>
          <w:szCs w:val="28"/>
          <w:lang w:val="ru-RU"/>
        </w:rPr>
        <w:t>в, указанных в подпунктах 4</w:t>
      </w:r>
      <w:r w:rsidR="006301F3" w:rsidRPr="00552970">
        <w:rPr>
          <w:rFonts w:ascii="PT Astra Serif" w:hAnsi="PT Astra Serif"/>
          <w:sz w:val="28"/>
          <w:szCs w:val="28"/>
          <w:lang w:val="ru-RU"/>
        </w:rPr>
        <w:t>–</w:t>
      </w:r>
      <w:r w:rsidR="008B1E71" w:rsidRPr="00B25189">
        <w:rPr>
          <w:rFonts w:ascii="PT Astra Serif" w:hAnsi="PT Astra Serif"/>
          <w:sz w:val="28"/>
          <w:szCs w:val="28"/>
          <w:lang w:val="ru-RU"/>
        </w:rPr>
        <w:t>6</w:t>
      </w:r>
      <w:r w:rsidR="000B3EF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B12C5">
        <w:rPr>
          <w:rFonts w:ascii="PT Astra Serif" w:hAnsi="PT Astra Serif"/>
          <w:sz w:val="28"/>
          <w:szCs w:val="28"/>
          <w:lang w:val="ru-RU"/>
        </w:rPr>
        <w:t>под</w:t>
      </w:r>
      <w:r w:rsidR="000B3EF3">
        <w:rPr>
          <w:rFonts w:ascii="PT Astra Serif" w:hAnsi="PT Astra Serif"/>
          <w:sz w:val="28"/>
          <w:szCs w:val="28"/>
          <w:lang w:val="ru-RU"/>
        </w:rPr>
        <w:t>пункта 2.6.1</w:t>
      </w:r>
      <w:r w:rsidR="0003049D" w:rsidRPr="00B2518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B12C5">
        <w:rPr>
          <w:rFonts w:ascii="PT Astra Serif" w:hAnsi="PT Astra Serif"/>
          <w:sz w:val="28"/>
          <w:szCs w:val="28"/>
          <w:lang w:val="ru-RU"/>
        </w:rPr>
        <w:t xml:space="preserve">пункта 2.6 раздела 2 </w:t>
      </w:r>
      <w:r w:rsidR="0003049D" w:rsidRPr="00B25189">
        <w:rPr>
          <w:rFonts w:ascii="PT Astra Serif" w:hAnsi="PT Astra Serif"/>
          <w:sz w:val="28"/>
          <w:szCs w:val="28"/>
          <w:lang w:val="ru-RU"/>
        </w:rPr>
        <w:t xml:space="preserve">настоящего </w:t>
      </w:r>
      <w:r w:rsidR="00065690" w:rsidRPr="00B25189">
        <w:rPr>
          <w:rFonts w:ascii="PT Astra Serif" w:hAnsi="PT Astra Serif"/>
          <w:sz w:val="28"/>
          <w:szCs w:val="28"/>
          <w:lang w:val="ru-RU"/>
        </w:rPr>
        <w:t>а</w:t>
      </w:r>
      <w:r w:rsidR="0003049D" w:rsidRPr="00B25189">
        <w:rPr>
          <w:rFonts w:ascii="PT Astra Serif" w:hAnsi="PT Astra Serif"/>
          <w:sz w:val="28"/>
          <w:szCs w:val="28"/>
          <w:lang w:val="ru-RU"/>
        </w:rPr>
        <w:t xml:space="preserve">дминистративного регламента, копий согласований маршрута транспортного средства, и проекта организации дорожного движения и (или) специального проекта (при необходимости). Запрос регистрируется Госавтоинспекцией в течение </w:t>
      </w:r>
      <w:r w:rsidR="008B1E71" w:rsidRPr="00B25189">
        <w:rPr>
          <w:rFonts w:ascii="PT Astra Serif" w:hAnsi="PT Astra Serif"/>
          <w:sz w:val="28"/>
          <w:szCs w:val="28"/>
          <w:lang w:val="ru-RU"/>
        </w:rPr>
        <w:t>1 (</w:t>
      </w:r>
      <w:r w:rsidR="0003049D" w:rsidRPr="00B25189">
        <w:rPr>
          <w:rFonts w:ascii="PT Astra Serif" w:hAnsi="PT Astra Serif"/>
          <w:sz w:val="28"/>
          <w:szCs w:val="28"/>
          <w:lang w:val="ru-RU"/>
        </w:rPr>
        <w:t>одного</w:t>
      </w:r>
      <w:r w:rsidR="008B1E71" w:rsidRPr="00B25189">
        <w:rPr>
          <w:rFonts w:ascii="PT Astra Serif" w:hAnsi="PT Astra Serif"/>
          <w:sz w:val="28"/>
          <w:szCs w:val="28"/>
          <w:lang w:val="ru-RU"/>
        </w:rPr>
        <w:t>)</w:t>
      </w:r>
      <w:r w:rsidR="0003049D" w:rsidRPr="00B25189">
        <w:rPr>
          <w:rFonts w:ascii="PT Astra Serif" w:hAnsi="PT Astra Serif"/>
          <w:sz w:val="28"/>
          <w:szCs w:val="28"/>
          <w:lang w:val="ru-RU"/>
        </w:rPr>
        <w:t xml:space="preserve"> рабочего дня с даты его поступления.</w:t>
      </w:r>
    </w:p>
    <w:p w:rsidR="0003049D" w:rsidRPr="00552970" w:rsidRDefault="00F632E6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3.2.4.6</w:t>
      </w:r>
      <w:r w:rsidR="001C1440" w:rsidRPr="00B25189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B25189">
        <w:rPr>
          <w:rFonts w:ascii="PT Astra Serif" w:hAnsi="PT Astra Serif"/>
          <w:sz w:val="28"/>
          <w:szCs w:val="28"/>
          <w:lang w:val="ru-RU"/>
        </w:rPr>
        <w:t>Согласование маршрута тяжеловесного и (или) крупногабаритного транспортного средства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проводится Госавтоинспекцией в течение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4 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четыр</w:t>
      </w:r>
      <w:r w:rsidR="000B3EF3">
        <w:rPr>
          <w:rFonts w:ascii="PT Astra Serif" w:hAnsi="PT Astra Serif"/>
          <w:sz w:val="28"/>
          <w:szCs w:val="28"/>
          <w:lang w:val="ru-RU"/>
        </w:rPr>
        <w:t>ё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х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 с даты регистрации запроса, полученного от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уполномоченного органа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1C1440" w:rsidRPr="00552970" w:rsidRDefault="001C144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При согласовании маршрута тяжеловесного и (или) крупногабаритного транспортного средства Госавтоинспекция делает записи в проекте специального разрешения о согласовании в пунктах «Вид сопровождения», «Особые условия движения» и «Владельцы автомобильных дорог, сооружений, </w:t>
      </w: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инженерных коммуникаций, Госавтоинспекция и другие организации, согласовавшие перевозку»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проект специального разрешения в уполномоченный орган.</w:t>
      </w:r>
    </w:p>
    <w:p w:rsidR="0003049D" w:rsidRPr="00552970" w:rsidRDefault="001C144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</w:t>
      </w:r>
      <w:r w:rsidR="00F632E6">
        <w:rPr>
          <w:rFonts w:ascii="PT Astra Serif" w:hAnsi="PT Astra Serif"/>
          <w:sz w:val="28"/>
          <w:szCs w:val="28"/>
          <w:lang w:val="ru-RU"/>
        </w:rPr>
        <w:t>7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В случае если для движения тяжеловесного и (или)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1 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одного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рабочего дня со дня регистрации им запроса от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уполномоченного органа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соответствующий запрос владельцам данных сооружений и инженерных коммуникаций и информирует об этом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Владельцы пересекающих автомобильную дорогу сооружений и инженерных коммуникаций в течение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 xml:space="preserve"> 2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(</w:t>
      </w:r>
      <w:r w:rsidRPr="00552970">
        <w:rPr>
          <w:rFonts w:ascii="PT Astra Serif" w:hAnsi="PT Astra Serif"/>
          <w:sz w:val="28"/>
          <w:szCs w:val="28"/>
          <w:lang w:val="ru-RU"/>
        </w:rPr>
        <w:t>двух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)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 с даты получения ими запроса направляют владельцу автомобильной дороги и в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информацию о предполагаемом размере расходов на принятие указанных мер и условиях их проведения.</w:t>
      </w:r>
    </w:p>
    <w:p w:rsidR="0003049D" w:rsidRPr="00552970" w:rsidRDefault="0006569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в течение </w:t>
      </w:r>
      <w:r w:rsidRPr="00552970">
        <w:rPr>
          <w:rFonts w:ascii="PT Astra Serif" w:hAnsi="PT Astra Serif"/>
          <w:sz w:val="28"/>
          <w:szCs w:val="28"/>
          <w:lang w:val="ru-RU"/>
        </w:rPr>
        <w:t>1 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одного</w:t>
      </w:r>
      <w:r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посредством почтового отправления, электронной почты либо по телефону, указанному в заявлении.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При получении согласия на проведение специальных мер по обустройству пересекающих автомобильную дорогу сооружений и инженерных коммуникаций от заявителя специалист направляет такое согласие владельцу пересекающих автомобильную дорогу сооружений и инженерных коммуникаций.</w:t>
      </w:r>
    </w:p>
    <w:p w:rsidR="0003049D" w:rsidRPr="00552970" w:rsidRDefault="001C144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</w:t>
      </w:r>
      <w:r w:rsidR="00F632E6">
        <w:rPr>
          <w:rFonts w:ascii="PT Astra Serif" w:hAnsi="PT Astra Serif"/>
          <w:sz w:val="28"/>
          <w:szCs w:val="28"/>
          <w:lang w:val="ru-RU"/>
        </w:rPr>
        <w:t>8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В случае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 xml:space="preserve"> 1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одного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ширина транспортного средства с грузом или без груза составляет 5 м и более и (или) высота от поверхности дороги 4,5 м и более;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длина транспортного средства с одним прицепом превышает 22 м или автопоезд имеет два и более прицепа;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скорость движения транспортного средства менее 8 км/ч.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Согласование владельцами инфраструктуры железнодорожного транспорта осуществляется в течение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3 (</w:t>
      </w:r>
      <w:r w:rsidRPr="00552970">
        <w:rPr>
          <w:rFonts w:ascii="PT Astra Serif" w:hAnsi="PT Astra Serif"/>
          <w:sz w:val="28"/>
          <w:szCs w:val="28"/>
          <w:lang w:val="ru-RU"/>
        </w:rPr>
        <w:t>тр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ё</w:t>
      </w:r>
      <w:r w:rsidRPr="00552970">
        <w:rPr>
          <w:rFonts w:ascii="PT Astra Serif" w:hAnsi="PT Astra Serif"/>
          <w:sz w:val="28"/>
          <w:szCs w:val="28"/>
          <w:lang w:val="ru-RU"/>
        </w:rPr>
        <w:t>х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)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 с даты получения запроса.</w:t>
      </w:r>
    </w:p>
    <w:p w:rsidR="0003049D" w:rsidRPr="00552970" w:rsidRDefault="001C144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</w:t>
      </w:r>
      <w:r w:rsidR="00F632E6">
        <w:rPr>
          <w:rFonts w:ascii="PT Astra Serif" w:hAnsi="PT Astra Serif"/>
          <w:sz w:val="28"/>
          <w:szCs w:val="28"/>
          <w:lang w:val="ru-RU"/>
        </w:rPr>
        <w:t>9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В случае если требуется принятие специальных мер по обустройству пересекающих автомобильную дорогу сооружений и инженерных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lastRenderedPageBreak/>
        <w:t xml:space="preserve">коммуникаций, а также если маршрут тяжеловесного и (или) крупногабаритного транспортного средства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03049D" w:rsidRPr="00552970" w:rsidRDefault="001C144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3.2.4.1</w:t>
      </w:r>
      <w:r w:rsidR="00F632E6">
        <w:rPr>
          <w:rFonts w:ascii="PT Astra Serif" w:hAnsi="PT Astra Serif"/>
          <w:sz w:val="28"/>
          <w:szCs w:val="28"/>
          <w:lang w:val="ru-RU"/>
        </w:rPr>
        <w:t>0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В случае если требуется оценка технического состояния автомобильных дорог, в том числе если масса транспортного средства (автопоезда) с грузом или без груза превышает фактическую </w:t>
      </w:r>
      <w:r w:rsidR="00187B21">
        <w:rPr>
          <w:rFonts w:ascii="PT Astra Serif" w:hAnsi="PT Astra Serif"/>
          <w:sz w:val="28"/>
          <w:szCs w:val="28"/>
          <w:lang w:val="ru-RU"/>
        </w:rPr>
        <w:t>грузоподъё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мность искусственных дорожных сооружений, расположенных по маршруту движения тяжеловесного </w:t>
      </w:r>
      <w:r w:rsidR="00BC52D9">
        <w:rPr>
          <w:rFonts w:ascii="PT Astra Serif" w:hAnsi="PT Astra Serif"/>
          <w:sz w:val="28"/>
          <w:szCs w:val="28"/>
          <w:lang w:val="ru-RU"/>
        </w:rPr>
        <w:t xml:space="preserve">и (или) крупногабаритного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транспортного средства, владельцы автомобильных дорог в течение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 xml:space="preserve"> 2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двух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 с даты регистрации ими запроса, полученного от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уполномоченного органа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, направляют в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В случае если требуется разработка проекта организации дорожного движения владельцы автомобильных дорог в течение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2 (</w:t>
      </w:r>
      <w:r w:rsidRPr="00552970">
        <w:rPr>
          <w:rFonts w:ascii="PT Astra Serif" w:hAnsi="PT Astra Serif"/>
          <w:sz w:val="28"/>
          <w:szCs w:val="28"/>
          <w:lang w:val="ru-RU"/>
        </w:rPr>
        <w:t>двух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)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 с даты регистрации ими запроса направляют в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информацию о необходимости разработки проекта организации дорожного движения.</w:t>
      </w:r>
    </w:p>
    <w:p w:rsidR="0003049D" w:rsidRPr="00552970" w:rsidRDefault="001C144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3.2.4.1</w:t>
      </w:r>
      <w:r w:rsidR="00F632E6">
        <w:rPr>
          <w:rFonts w:ascii="PT Astra Serif" w:hAnsi="PT Astra Serif"/>
          <w:sz w:val="28"/>
          <w:szCs w:val="28"/>
          <w:lang w:val="ru-RU"/>
        </w:rPr>
        <w:t>1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Специалист в течение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2 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двух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оценки, а также необходимости разработки проекта организации дорожного движения уведомляет об этом заявителя посредством почтового отправления, электронной почты либо по телефону, указанному в заявлении.</w:t>
      </w:r>
    </w:p>
    <w:p w:rsidR="00030422" w:rsidRDefault="00D074C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3.2.4.1</w:t>
      </w:r>
      <w:r w:rsidR="00F632E6">
        <w:rPr>
          <w:rFonts w:ascii="PT Astra Serif" w:hAnsi="PT Astra Serif"/>
          <w:sz w:val="28"/>
          <w:szCs w:val="28"/>
          <w:lang w:val="ru-RU"/>
        </w:rPr>
        <w:t>2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Заявитель в срок до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 xml:space="preserve"> 5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пяти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 со дня получения информации направляет в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 xml:space="preserve">уполномоченный орган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 xml:space="preserve">уполномоченный орган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принимает решение об отказе в оформлении специального разрешения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в соответствии с подпунктом 2.8.2 </w:t>
      </w:r>
      <w:r w:rsidR="00030422">
        <w:rPr>
          <w:rFonts w:ascii="PT Astra Serif" w:hAnsi="PT Astra Serif"/>
          <w:sz w:val="28"/>
          <w:szCs w:val="28"/>
          <w:lang w:val="ru-RU"/>
        </w:rPr>
        <w:t xml:space="preserve">пункта 2.8 раздела 2 </w:t>
      </w:r>
      <w:r w:rsidRPr="00552970">
        <w:rPr>
          <w:rFonts w:ascii="PT Astra Serif" w:hAnsi="PT Astra Serif"/>
          <w:sz w:val="28"/>
          <w:szCs w:val="28"/>
          <w:lang w:val="ru-RU"/>
        </w:rPr>
        <w:t>настояще</w:t>
      </w:r>
      <w:r w:rsidR="00030422">
        <w:rPr>
          <w:rFonts w:ascii="PT Astra Serif" w:hAnsi="PT Astra Serif"/>
          <w:sz w:val="28"/>
          <w:szCs w:val="28"/>
          <w:lang w:val="ru-RU"/>
        </w:rPr>
        <w:t xml:space="preserve">го административного регламента </w:t>
      </w:r>
      <w:r w:rsidRPr="00552970">
        <w:rPr>
          <w:rFonts w:ascii="PT Astra Serif" w:hAnsi="PT Astra Serif"/>
          <w:sz w:val="28"/>
          <w:szCs w:val="28"/>
          <w:lang w:val="ru-RU"/>
        </w:rPr>
        <w:t>и переходит к административным процедурам, указан</w:t>
      </w:r>
      <w:r w:rsidR="00C308BB">
        <w:rPr>
          <w:rFonts w:ascii="PT Astra Serif" w:hAnsi="PT Astra Serif"/>
          <w:sz w:val="28"/>
          <w:szCs w:val="28"/>
          <w:lang w:val="ru-RU"/>
        </w:rPr>
        <w:t xml:space="preserve">ным в подпунктах 3.2.5–3.2.6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настоящего </w:t>
      </w:r>
      <w:r w:rsidR="00030422">
        <w:rPr>
          <w:rFonts w:ascii="PT Astra Serif" w:hAnsi="PT Astra Serif"/>
          <w:sz w:val="28"/>
          <w:szCs w:val="28"/>
          <w:lang w:val="ru-RU"/>
        </w:rPr>
        <w:t>пункта.</w:t>
      </w:r>
    </w:p>
    <w:p w:rsidR="0003049D" w:rsidRPr="00552970" w:rsidRDefault="00D074C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3.2.4.1</w:t>
      </w:r>
      <w:r w:rsidR="00F632E6">
        <w:rPr>
          <w:rFonts w:ascii="PT Astra Serif" w:hAnsi="PT Astra Serif"/>
          <w:sz w:val="28"/>
          <w:szCs w:val="28"/>
          <w:lang w:val="ru-RU"/>
        </w:rPr>
        <w:t>3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Срок проведения оценки технического состояния автомобильных дорог и (или) их участков не должен превышать 30 </w:t>
      </w:r>
      <w:r w:rsidR="00BC52D9">
        <w:rPr>
          <w:rFonts w:ascii="PT Astra Serif" w:hAnsi="PT Astra Serif"/>
          <w:sz w:val="28"/>
          <w:szCs w:val="28"/>
          <w:lang w:val="ru-RU"/>
        </w:rPr>
        <w:t xml:space="preserve">(тридцать)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рабочих дней.</w:t>
      </w:r>
    </w:p>
    <w:p w:rsidR="0003049D" w:rsidRPr="00552970" w:rsidRDefault="00D074C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3.2.4.1</w:t>
      </w:r>
      <w:r w:rsidR="00F632E6">
        <w:rPr>
          <w:rFonts w:ascii="PT Astra Serif" w:hAnsi="PT Astra Serif"/>
          <w:sz w:val="28"/>
          <w:szCs w:val="28"/>
          <w:lang w:val="ru-RU"/>
        </w:rPr>
        <w:t>4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По результатам оценки технического состояния автомобильных дорог или их участков определяется возможность движения тяжеловесного и (или) 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обустройству автомобильных дорог или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lastRenderedPageBreak/>
        <w:t>их участков и расходы на проведение указанных мероприятий.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Заявитель возмещает расходы на проведение оценки технического состояния автомобильных дорог юридическим лицам и индивидуальным предпринимателям, осуществляющим такую оценку.</w:t>
      </w:r>
    </w:p>
    <w:p w:rsidR="0003049D" w:rsidRPr="00552970" w:rsidRDefault="00D074C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3.2.4.1</w:t>
      </w:r>
      <w:r w:rsidR="00F632E6">
        <w:rPr>
          <w:rFonts w:ascii="PT Astra Serif" w:hAnsi="PT Astra Serif"/>
          <w:sz w:val="28"/>
          <w:szCs w:val="28"/>
          <w:lang w:val="ru-RU"/>
        </w:rPr>
        <w:t>5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Информация о результатах оценки технического состояния автомобильных дорог или их участков направляется владельцами автомобильных дорог в адрес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уполномоченного органа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03049D" w:rsidRPr="00552970" w:rsidRDefault="0006569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Уполномоченный орган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в течение </w:t>
      </w:r>
      <w:r w:rsidRPr="00552970">
        <w:rPr>
          <w:rFonts w:ascii="PT Astra Serif" w:hAnsi="PT Astra Serif"/>
          <w:sz w:val="28"/>
          <w:szCs w:val="28"/>
          <w:lang w:val="ru-RU"/>
        </w:rPr>
        <w:t>3 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тр</w:t>
      </w:r>
      <w:r w:rsidRPr="00552970">
        <w:rPr>
          <w:rFonts w:ascii="PT Astra Serif" w:hAnsi="PT Astra Serif"/>
          <w:sz w:val="28"/>
          <w:szCs w:val="28"/>
          <w:lang w:val="ru-RU"/>
        </w:rPr>
        <w:t>ё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х</w:t>
      </w:r>
      <w:r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 со дня получения ответов от владельцев автомобильных дорог информирует об этом заявителя посредством почтового отправления, электронной почты либо по телефону, указанному в заявлении.</w:t>
      </w:r>
    </w:p>
    <w:p w:rsidR="0003049D" w:rsidRPr="00552970" w:rsidRDefault="00F632E6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3.2.4.16</w:t>
      </w:r>
      <w:r w:rsidR="00D074CF"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Заявитель в срок до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5 (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пяти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>)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рабочих дней со дня получения информации по результатам оценки технического состояния автомобильных дорог направляет в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 xml:space="preserve">уполномоченный орган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согласие на проведение укрепления автомобильных дорог или приняти</w:t>
      </w:r>
      <w:r w:rsidR="0017119D">
        <w:rPr>
          <w:rFonts w:ascii="PT Astra Serif" w:hAnsi="PT Astra Serif"/>
          <w:sz w:val="28"/>
          <w:szCs w:val="28"/>
          <w:lang w:val="ru-RU"/>
        </w:rPr>
        <w:t>е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 специальных мер по обустройству автомобильных дорог или их участков.</w:t>
      </w:r>
    </w:p>
    <w:p w:rsidR="00D074CF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</w:t>
      </w:r>
      <w:r w:rsidR="00065690" w:rsidRPr="00552970">
        <w:rPr>
          <w:rFonts w:ascii="PT Astra Serif" w:hAnsi="PT Astra Serif"/>
          <w:sz w:val="28"/>
          <w:szCs w:val="28"/>
          <w:lang w:val="ru-RU"/>
        </w:rPr>
        <w:t xml:space="preserve">уполномоченный орган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принимает решение об отказе </w:t>
      </w:r>
      <w:r w:rsidR="00D074CF" w:rsidRPr="00552970">
        <w:rPr>
          <w:rFonts w:ascii="PT Astra Serif" w:hAnsi="PT Astra Serif"/>
          <w:sz w:val="28"/>
          <w:szCs w:val="28"/>
          <w:lang w:val="ru-RU"/>
        </w:rPr>
        <w:t xml:space="preserve">в соответствии с подпунктом 2.8.2 </w:t>
      </w:r>
      <w:r w:rsidR="0017119D">
        <w:rPr>
          <w:rFonts w:ascii="PT Astra Serif" w:hAnsi="PT Astra Serif"/>
          <w:sz w:val="28"/>
          <w:szCs w:val="28"/>
          <w:lang w:val="ru-RU"/>
        </w:rPr>
        <w:t xml:space="preserve">пункта 2.8 </w:t>
      </w:r>
      <w:r w:rsidR="00D074CF" w:rsidRPr="00552970">
        <w:rPr>
          <w:rFonts w:ascii="PT Astra Serif" w:hAnsi="PT Astra Serif"/>
          <w:sz w:val="28"/>
          <w:szCs w:val="28"/>
          <w:lang w:val="ru-RU"/>
        </w:rPr>
        <w:t xml:space="preserve">настоящего административного регламента, и переходит к административным процедурам, указанным в подпунктах </w:t>
      </w:r>
      <w:r w:rsidR="0017119D">
        <w:rPr>
          <w:rFonts w:ascii="PT Astra Serif" w:hAnsi="PT Astra Serif"/>
          <w:sz w:val="28"/>
          <w:szCs w:val="28"/>
          <w:lang w:val="ru-RU"/>
        </w:rPr>
        <w:t xml:space="preserve">           </w:t>
      </w:r>
      <w:r w:rsidR="00D074CF" w:rsidRPr="00552970">
        <w:rPr>
          <w:rFonts w:ascii="PT Astra Serif" w:hAnsi="PT Astra Serif"/>
          <w:sz w:val="28"/>
          <w:szCs w:val="28"/>
          <w:lang w:val="ru-RU"/>
        </w:rPr>
        <w:t>3.2.5</w:t>
      </w:r>
      <w:r w:rsidR="0017119D">
        <w:rPr>
          <w:rFonts w:ascii="PT Astra Serif" w:hAnsi="PT Astra Serif"/>
          <w:sz w:val="28"/>
          <w:szCs w:val="28"/>
          <w:lang w:val="ru-RU"/>
        </w:rPr>
        <w:t>–</w:t>
      </w:r>
      <w:r w:rsidR="00D074CF" w:rsidRPr="00552970">
        <w:rPr>
          <w:rFonts w:ascii="PT Astra Serif" w:hAnsi="PT Astra Serif"/>
          <w:sz w:val="28"/>
          <w:szCs w:val="28"/>
          <w:lang w:val="ru-RU"/>
        </w:rPr>
        <w:t xml:space="preserve">3.2.6 настоящего </w:t>
      </w:r>
      <w:r w:rsidR="0017119D">
        <w:rPr>
          <w:rFonts w:ascii="PT Astra Serif" w:hAnsi="PT Astra Serif"/>
          <w:sz w:val="28"/>
          <w:szCs w:val="28"/>
          <w:lang w:val="ru-RU"/>
        </w:rPr>
        <w:t>пункт</w:t>
      </w:r>
      <w:r w:rsidR="00D074CF" w:rsidRPr="00552970">
        <w:rPr>
          <w:rFonts w:ascii="PT Astra Serif" w:hAnsi="PT Astra Serif"/>
          <w:sz w:val="28"/>
          <w:szCs w:val="28"/>
          <w:lang w:val="ru-RU"/>
        </w:rPr>
        <w:t>а.</w:t>
      </w:r>
    </w:p>
    <w:p w:rsidR="0003049D" w:rsidRPr="00552970" w:rsidRDefault="00D074C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3.2.4.1</w:t>
      </w:r>
      <w:r w:rsidR="00F632E6">
        <w:rPr>
          <w:rFonts w:ascii="PT Astra Serif" w:hAnsi="PT Astra Serif"/>
          <w:sz w:val="28"/>
          <w:szCs w:val="28"/>
          <w:lang w:val="ru-RU"/>
        </w:rPr>
        <w:t>7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Сроки и условия проведения укрепления автомобильных дорог и (или) принятия специальных мер по обустройству автомобильных дорог или их участков оп</w:t>
      </w:r>
      <w:r w:rsidR="007A3636">
        <w:rPr>
          <w:rFonts w:ascii="PT Astra Serif" w:hAnsi="PT Astra Serif"/>
          <w:sz w:val="28"/>
          <w:szCs w:val="28"/>
          <w:lang w:val="ru-RU"/>
        </w:rPr>
        <w:t>ределяются в зависимости от объё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>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03049D" w:rsidRPr="00552970" w:rsidRDefault="0003049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меры.</w:t>
      </w:r>
    </w:p>
    <w:p w:rsidR="0003049D" w:rsidRPr="00BC52D9" w:rsidRDefault="00F632E6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3.2.4.18</w:t>
      </w:r>
      <w:r w:rsidR="00D074CF"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049D" w:rsidRPr="00552970">
        <w:rPr>
          <w:rFonts w:ascii="PT Astra Serif" w:hAnsi="PT Astra Serif"/>
          <w:sz w:val="28"/>
          <w:szCs w:val="28"/>
          <w:lang w:val="ru-RU"/>
        </w:rPr>
        <w:t xml:space="preserve"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</w:t>
      </w:r>
      <w:r w:rsidR="0003049D" w:rsidRPr="00BC52D9">
        <w:rPr>
          <w:rFonts w:ascii="PT Astra Serif" w:hAnsi="PT Astra Serif"/>
          <w:sz w:val="28"/>
          <w:szCs w:val="28"/>
          <w:lang w:val="ru-RU"/>
        </w:rPr>
        <w:t xml:space="preserve">владельцы автомобильных дорог направляют в </w:t>
      </w:r>
      <w:r w:rsidR="00F45643" w:rsidRPr="00BC52D9">
        <w:rPr>
          <w:rFonts w:ascii="PT Astra Serif" w:hAnsi="PT Astra Serif"/>
          <w:sz w:val="28"/>
          <w:szCs w:val="28"/>
          <w:lang w:val="ru-RU"/>
        </w:rPr>
        <w:t xml:space="preserve">уполномоченный орган </w:t>
      </w:r>
      <w:r w:rsidR="0003049D" w:rsidRPr="00BC52D9">
        <w:rPr>
          <w:rFonts w:ascii="PT Astra Serif" w:hAnsi="PT Astra Serif"/>
          <w:sz w:val="28"/>
          <w:szCs w:val="28"/>
          <w:lang w:val="ru-RU"/>
        </w:rPr>
        <w:t>согласование маршрута тяжеловесных и (или) крупногабаритных транспортных средств по заявленно</w:t>
      </w:r>
      <w:r w:rsidR="00BC52D9" w:rsidRPr="00BC52D9">
        <w:rPr>
          <w:rFonts w:ascii="PT Astra Serif" w:hAnsi="PT Astra Serif"/>
          <w:sz w:val="28"/>
          <w:szCs w:val="28"/>
          <w:lang w:val="ru-RU"/>
        </w:rPr>
        <w:t>му маршруту и расч</w:t>
      </w:r>
      <w:r w:rsidR="000B3EF3">
        <w:rPr>
          <w:rFonts w:ascii="PT Astra Serif" w:hAnsi="PT Astra Serif"/>
          <w:sz w:val="28"/>
          <w:szCs w:val="28"/>
          <w:lang w:val="ru-RU"/>
        </w:rPr>
        <w:t>ё</w:t>
      </w:r>
      <w:r w:rsidR="00BC52D9" w:rsidRPr="00BC52D9">
        <w:rPr>
          <w:rFonts w:ascii="PT Astra Serif" w:hAnsi="PT Astra Serif"/>
          <w:sz w:val="28"/>
          <w:szCs w:val="28"/>
          <w:lang w:val="ru-RU"/>
        </w:rPr>
        <w:t>т платы в счё</w:t>
      </w:r>
      <w:r w:rsidR="0003049D" w:rsidRPr="00BC52D9">
        <w:rPr>
          <w:rFonts w:ascii="PT Astra Serif" w:hAnsi="PT Astra Serif"/>
          <w:sz w:val="28"/>
          <w:szCs w:val="28"/>
          <w:lang w:val="ru-RU"/>
        </w:rPr>
        <w:t xml:space="preserve">т возмещения вреда, причиняемого автомобильным дорогам тяжеловесным </w:t>
      </w:r>
      <w:r w:rsidR="00BC52D9" w:rsidRPr="00BC52D9">
        <w:rPr>
          <w:rFonts w:ascii="PT Astra Serif" w:hAnsi="PT Astra Serif"/>
          <w:sz w:val="28"/>
          <w:szCs w:val="28"/>
          <w:lang w:val="ru-RU"/>
        </w:rPr>
        <w:t xml:space="preserve">и (или) крупногабаритным </w:t>
      </w:r>
      <w:r w:rsidR="0003049D" w:rsidRPr="00BC52D9">
        <w:rPr>
          <w:rFonts w:ascii="PT Astra Serif" w:hAnsi="PT Astra Serif"/>
          <w:sz w:val="28"/>
          <w:szCs w:val="28"/>
          <w:lang w:val="ru-RU"/>
        </w:rPr>
        <w:t>транспортным средством.</w:t>
      </w:r>
    </w:p>
    <w:p w:rsidR="00D074CF" w:rsidRPr="00552970" w:rsidRDefault="00D074C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C52D9">
        <w:rPr>
          <w:rFonts w:ascii="PT Astra Serif" w:hAnsi="PT Astra Serif"/>
          <w:sz w:val="28"/>
          <w:szCs w:val="28"/>
          <w:lang w:val="ru-RU"/>
        </w:rPr>
        <w:t>3.2.4.</w:t>
      </w:r>
      <w:r w:rsidR="00F632E6">
        <w:rPr>
          <w:rFonts w:ascii="PT Astra Serif" w:hAnsi="PT Astra Serif"/>
          <w:sz w:val="28"/>
          <w:szCs w:val="28"/>
          <w:lang w:val="ru-RU"/>
        </w:rPr>
        <w:t>19</w:t>
      </w:r>
      <w:r w:rsidRPr="00BC52D9">
        <w:rPr>
          <w:rFonts w:ascii="PT Astra Serif" w:hAnsi="PT Astra Serif"/>
          <w:sz w:val="28"/>
          <w:szCs w:val="28"/>
          <w:lang w:val="ru-RU"/>
        </w:rPr>
        <w:t>.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в по указанному в заявлении маршруту, </w:t>
      </w: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владельцы автомобильных дорог направляют в уполномоченный орган мотивированный отказ в согласовании запроса.</w:t>
      </w:r>
    </w:p>
    <w:p w:rsidR="00DB2641" w:rsidRPr="00552970" w:rsidRDefault="00DB2641" w:rsidP="00DB2641">
      <w:pPr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Способом фиксации результата выполнения административной процедуры является</w:t>
      </w:r>
      <w:r w:rsidR="00674D0F">
        <w:rPr>
          <w:rFonts w:ascii="PT Astra Serif" w:hAnsi="PT Astra Serif"/>
          <w:sz w:val="28"/>
          <w:szCs w:val="28"/>
          <w:lang w:val="ru-RU"/>
        </w:rPr>
        <w:t xml:space="preserve"> отметка на заявлении о согласовании или об отказе в согласовании маршрута транспортного средства.</w:t>
      </w:r>
    </w:p>
    <w:p w:rsidR="00607F1B" w:rsidRPr="00552970" w:rsidRDefault="00607F1B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</w:t>
      </w:r>
      <w:r w:rsidR="00F45643" w:rsidRPr="00552970">
        <w:rPr>
          <w:rFonts w:ascii="PT Astra Serif" w:hAnsi="PT Astra Serif"/>
          <w:sz w:val="28"/>
          <w:szCs w:val="28"/>
          <w:lang w:val="ru-RU"/>
        </w:rPr>
        <w:t>5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674D0F">
        <w:rPr>
          <w:rFonts w:ascii="PT Astra Serif" w:hAnsi="PT Astra Serif"/>
          <w:sz w:val="28"/>
          <w:szCs w:val="28"/>
          <w:lang w:val="ru-RU"/>
        </w:rPr>
        <w:t>Принятие решения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, подготовка, согласование и подписание результата </w:t>
      </w:r>
      <w:r w:rsidR="00502263" w:rsidRPr="00552970"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674D0F" w:rsidRDefault="00C55C32" w:rsidP="00674D0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Основанием для </w:t>
      </w:r>
      <w:r w:rsidR="007474F8" w:rsidRPr="00552970">
        <w:rPr>
          <w:rFonts w:ascii="PT Astra Serif" w:hAnsi="PT Astra Serif"/>
          <w:sz w:val="28"/>
          <w:szCs w:val="28"/>
          <w:lang w:val="ru-RU"/>
        </w:rPr>
        <w:t>нач</w:t>
      </w:r>
      <w:r w:rsidR="00377C74" w:rsidRPr="00552970">
        <w:rPr>
          <w:rFonts w:ascii="PT Astra Serif" w:hAnsi="PT Astra Serif"/>
          <w:sz w:val="28"/>
          <w:szCs w:val="28"/>
          <w:lang w:val="ru-RU"/>
        </w:rPr>
        <w:t>ал</w:t>
      </w:r>
      <w:r w:rsidR="0017119D">
        <w:rPr>
          <w:rFonts w:ascii="PT Astra Serif" w:hAnsi="PT Astra Serif"/>
          <w:sz w:val="28"/>
          <w:szCs w:val="28"/>
          <w:lang w:val="ru-RU"/>
        </w:rPr>
        <w:t>а административной процедуры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17F" w:rsidRPr="00552970">
        <w:rPr>
          <w:rFonts w:ascii="PT Astra Serif" w:hAnsi="PT Astra Serif"/>
          <w:sz w:val="28"/>
          <w:szCs w:val="28"/>
          <w:lang w:val="ru-RU"/>
        </w:rPr>
        <w:t>является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674D0F">
        <w:rPr>
          <w:rFonts w:ascii="PT Astra Serif" w:hAnsi="PT Astra Serif"/>
          <w:sz w:val="28"/>
          <w:szCs w:val="28"/>
          <w:lang w:val="ru-RU"/>
        </w:rPr>
        <w:t xml:space="preserve">наличие полного комплекта документов, необходимых для предоставления муниципальной услуги, указанных в </w:t>
      </w:r>
      <w:r w:rsidR="0017119D">
        <w:rPr>
          <w:rFonts w:ascii="PT Astra Serif" w:hAnsi="PT Astra Serif"/>
          <w:sz w:val="28"/>
          <w:szCs w:val="28"/>
          <w:lang w:val="ru-RU"/>
        </w:rPr>
        <w:t>под</w:t>
      </w:r>
      <w:r w:rsidR="00674D0F">
        <w:rPr>
          <w:rFonts w:ascii="PT Astra Serif" w:hAnsi="PT Astra Serif"/>
          <w:sz w:val="28"/>
          <w:szCs w:val="28"/>
          <w:lang w:val="ru-RU"/>
        </w:rPr>
        <w:t>пункте 2.6.1</w:t>
      </w:r>
      <w:r w:rsidR="0017119D">
        <w:rPr>
          <w:rFonts w:ascii="PT Astra Serif" w:hAnsi="PT Astra Serif"/>
          <w:sz w:val="28"/>
          <w:szCs w:val="28"/>
          <w:lang w:val="ru-RU"/>
        </w:rPr>
        <w:t xml:space="preserve"> пункта 2.6 раздела 2 </w:t>
      </w:r>
      <w:r w:rsidR="00674D0F">
        <w:rPr>
          <w:rFonts w:ascii="PT Astra Serif" w:hAnsi="PT Astra Serif"/>
          <w:sz w:val="28"/>
          <w:szCs w:val="28"/>
          <w:lang w:val="ru-RU"/>
        </w:rPr>
        <w:t>настоящего административного регламента, а также согласование либо отказ в согласовании маршрута транспортного средства.</w:t>
      </w:r>
    </w:p>
    <w:p w:rsidR="00D074CF" w:rsidRPr="00552970" w:rsidRDefault="00D074CF" w:rsidP="00674D0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Для </w:t>
      </w:r>
      <w:r w:rsidR="00377C74" w:rsidRPr="00552970">
        <w:rPr>
          <w:rFonts w:ascii="PT Astra Serif" w:hAnsi="PT Astra Serif"/>
          <w:sz w:val="28"/>
          <w:szCs w:val="28"/>
          <w:lang w:val="ru-RU"/>
        </w:rPr>
        <w:t xml:space="preserve">дополнительного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определения наличия или отсутствия оснований для отказа, указанных в подпункте 2.8.2 </w:t>
      </w:r>
      <w:r w:rsidR="0017119D">
        <w:rPr>
          <w:rFonts w:ascii="PT Astra Serif" w:hAnsi="PT Astra Serif"/>
          <w:sz w:val="28"/>
          <w:szCs w:val="28"/>
          <w:lang w:val="ru-RU"/>
        </w:rPr>
        <w:t xml:space="preserve">пункта 2.8 раздела 2 </w:t>
      </w:r>
      <w:r w:rsidRPr="00552970">
        <w:rPr>
          <w:rFonts w:ascii="PT Astra Serif" w:hAnsi="PT Astra Serif"/>
          <w:sz w:val="28"/>
          <w:szCs w:val="28"/>
          <w:lang w:val="ru-RU"/>
        </w:rPr>
        <w:t>настоящего административного регламента</w:t>
      </w:r>
      <w:r w:rsidR="0017119D">
        <w:rPr>
          <w:rFonts w:ascii="PT Astra Serif" w:hAnsi="PT Astra Serif"/>
          <w:sz w:val="28"/>
          <w:szCs w:val="28"/>
          <w:lang w:val="ru-RU"/>
        </w:rPr>
        <w:t>,</w:t>
      </w:r>
      <w:r w:rsidR="00C100D3">
        <w:rPr>
          <w:rFonts w:ascii="PT Astra Serif" w:hAnsi="PT Astra Serif"/>
          <w:sz w:val="28"/>
          <w:szCs w:val="28"/>
          <w:lang w:val="ru-RU"/>
        </w:rPr>
        <w:t xml:space="preserve"> специалист запрашивает в ГИС Г</w:t>
      </w:r>
      <w:r w:rsidRPr="00552970">
        <w:rPr>
          <w:rFonts w:ascii="PT Astra Serif" w:hAnsi="PT Astra Serif"/>
          <w:sz w:val="28"/>
          <w:szCs w:val="28"/>
          <w:lang w:val="ru-RU"/>
        </w:rPr>
        <w:t>М</w:t>
      </w:r>
      <w:r w:rsidR="00C100D3">
        <w:rPr>
          <w:rFonts w:ascii="PT Astra Serif" w:hAnsi="PT Astra Serif"/>
          <w:sz w:val="28"/>
          <w:szCs w:val="28"/>
          <w:lang w:val="ru-RU"/>
        </w:rPr>
        <w:t>П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следующую информацию:</w:t>
      </w:r>
    </w:p>
    <w:p w:rsidR="00D074CF" w:rsidRPr="00552970" w:rsidRDefault="00D074CF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1) об оплате оценки технического состояния автомобильных дорог, их укрепления 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(</w:t>
      </w:r>
      <w:r w:rsidRPr="00552970">
        <w:rPr>
          <w:rFonts w:ascii="PT Astra Serif" w:hAnsi="PT Astra Serif"/>
          <w:sz w:val="28"/>
          <w:szCs w:val="28"/>
          <w:lang w:val="ru-RU"/>
        </w:rPr>
        <w:t>в случае, если такие работы были проведены по согласованию с заявителем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);</w:t>
      </w:r>
    </w:p>
    <w:p w:rsidR="00D074CF" w:rsidRPr="00552970" w:rsidRDefault="00D074CF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2) об оплате принятия специальных мер по обустройству автомобильных дорог, их участков, а также пересекающих автомобильную дорогу соору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жений и инженерных коммуникаций (</w:t>
      </w:r>
      <w:r w:rsidRPr="00552970">
        <w:rPr>
          <w:rFonts w:ascii="PT Astra Serif" w:hAnsi="PT Astra Serif"/>
          <w:sz w:val="28"/>
          <w:szCs w:val="28"/>
          <w:lang w:val="ru-RU"/>
        </w:rPr>
        <w:t>если такие работы были проведе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ны по согласованию с заявителем);</w:t>
      </w:r>
    </w:p>
    <w:p w:rsidR="00D074CF" w:rsidRPr="00552970" w:rsidRDefault="00D074CF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3) о внесении платы в счёт возмещения вреда, причиняемого автомобильным дорогам транспортным средством, осуществляющим перевозку тяжеловесных </w:t>
      </w:r>
      <w:r w:rsidR="00E2473F">
        <w:rPr>
          <w:rFonts w:ascii="PT Astra Serif" w:hAnsi="PT Astra Serif"/>
          <w:sz w:val="28"/>
          <w:szCs w:val="28"/>
          <w:lang w:val="ru-RU"/>
        </w:rPr>
        <w:t xml:space="preserve">и (или) крупногабаритных </w:t>
      </w:r>
      <w:r w:rsidRPr="00552970">
        <w:rPr>
          <w:rFonts w:ascii="PT Astra Serif" w:hAnsi="PT Astra Serif"/>
          <w:sz w:val="28"/>
          <w:szCs w:val="28"/>
          <w:lang w:val="ru-RU"/>
        </w:rPr>
        <w:t>грузов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2A317F" w:rsidRPr="00552970" w:rsidRDefault="002A317F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 случае согласования маршрута транспортного средства и отсутствия оснований дл</w:t>
      </w:r>
      <w:r w:rsidR="00217507" w:rsidRPr="00552970">
        <w:rPr>
          <w:rFonts w:ascii="PT Astra Serif" w:hAnsi="PT Astra Serif"/>
          <w:sz w:val="28"/>
          <w:szCs w:val="28"/>
          <w:lang w:val="ru-RU"/>
        </w:rPr>
        <w:t xml:space="preserve">я отказа, указанных в </w:t>
      </w:r>
      <w:r w:rsidR="007474F8" w:rsidRPr="00552970">
        <w:rPr>
          <w:rFonts w:ascii="PT Astra Serif" w:hAnsi="PT Astra Serif"/>
          <w:sz w:val="28"/>
          <w:szCs w:val="28"/>
          <w:lang w:val="ru-RU"/>
        </w:rPr>
        <w:t>под</w:t>
      </w:r>
      <w:r w:rsidR="00217507" w:rsidRPr="00552970">
        <w:rPr>
          <w:rFonts w:ascii="PT Astra Serif" w:hAnsi="PT Astra Serif"/>
          <w:sz w:val="28"/>
          <w:szCs w:val="28"/>
          <w:lang w:val="ru-RU"/>
        </w:rPr>
        <w:t>пункте 2.8</w:t>
      </w:r>
      <w:r w:rsidR="007474F8" w:rsidRPr="00552970">
        <w:rPr>
          <w:rFonts w:ascii="PT Astra Serif" w:hAnsi="PT Astra Serif"/>
          <w:sz w:val="28"/>
          <w:szCs w:val="28"/>
          <w:lang w:val="ru-RU"/>
        </w:rPr>
        <w:t>.2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7119D">
        <w:rPr>
          <w:rFonts w:ascii="PT Astra Serif" w:hAnsi="PT Astra Serif"/>
          <w:sz w:val="28"/>
          <w:szCs w:val="28"/>
          <w:lang w:val="ru-RU"/>
        </w:rPr>
        <w:t xml:space="preserve">пункта 2.8 раздела 2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настоящего </w:t>
      </w:r>
      <w:r w:rsidR="00CB47A1" w:rsidRPr="00552970">
        <w:rPr>
          <w:rFonts w:ascii="PT Astra Serif" w:hAnsi="PT Astra Serif"/>
          <w:sz w:val="28"/>
          <w:szCs w:val="28"/>
          <w:lang w:val="ru-RU"/>
        </w:rPr>
        <w:t>а</w:t>
      </w:r>
      <w:r w:rsidRPr="00552970">
        <w:rPr>
          <w:rFonts w:ascii="PT Astra Serif" w:hAnsi="PT Astra Serif"/>
          <w:sz w:val="28"/>
          <w:szCs w:val="28"/>
          <w:lang w:val="ru-RU"/>
        </w:rPr>
        <w:t>дминистративного регламента</w:t>
      </w:r>
      <w:r w:rsidR="00E2473F">
        <w:rPr>
          <w:rFonts w:ascii="PT Astra Serif" w:hAnsi="PT Astra Serif"/>
          <w:sz w:val="28"/>
          <w:szCs w:val="28"/>
          <w:lang w:val="ru-RU"/>
        </w:rPr>
        <w:t>,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специалист </w:t>
      </w:r>
      <w:r w:rsidR="00425AE4" w:rsidRPr="00552970">
        <w:rPr>
          <w:rFonts w:ascii="PT Astra Serif" w:hAnsi="PT Astra Serif"/>
          <w:sz w:val="28"/>
          <w:szCs w:val="28"/>
          <w:lang w:val="ru-RU"/>
        </w:rPr>
        <w:t xml:space="preserve">заполняет форму </w:t>
      </w:r>
      <w:r w:rsidR="000B7127" w:rsidRPr="00552970">
        <w:rPr>
          <w:rFonts w:ascii="PT Astra Serif" w:hAnsi="PT Astra Serif"/>
          <w:sz w:val="28"/>
          <w:szCs w:val="28"/>
          <w:lang w:val="ru-RU"/>
        </w:rPr>
        <w:t>специального разрешения.</w:t>
      </w:r>
    </w:p>
    <w:p w:rsidR="000B7127" w:rsidRPr="00552970" w:rsidRDefault="000B7127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 случае отказа в согласовании маршрута транспортного средства или наличия оснований для отказа в предоставлении муниципально</w:t>
      </w:r>
      <w:r w:rsidR="00217507" w:rsidRPr="00552970">
        <w:rPr>
          <w:rFonts w:ascii="PT Astra Serif" w:hAnsi="PT Astra Serif"/>
          <w:sz w:val="28"/>
          <w:szCs w:val="28"/>
          <w:lang w:val="ru-RU"/>
        </w:rPr>
        <w:t xml:space="preserve">й услуги, указанных в </w:t>
      </w:r>
      <w:r w:rsidR="007474F8" w:rsidRPr="00552970">
        <w:rPr>
          <w:rFonts w:ascii="PT Astra Serif" w:hAnsi="PT Astra Serif"/>
          <w:sz w:val="28"/>
          <w:szCs w:val="28"/>
          <w:lang w:val="ru-RU"/>
        </w:rPr>
        <w:t>под</w:t>
      </w:r>
      <w:r w:rsidR="00217507" w:rsidRPr="00552970">
        <w:rPr>
          <w:rFonts w:ascii="PT Astra Serif" w:hAnsi="PT Astra Serif"/>
          <w:sz w:val="28"/>
          <w:szCs w:val="28"/>
          <w:lang w:val="ru-RU"/>
        </w:rPr>
        <w:t>пункте 2.8</w:t>
      </w:r>
      <w:r w:rsidR="007474F8" w:rsidRPr="00552970">
        <w:rPr>
          <w:rFonts w:ascii="PT Astra Serif" w:hAnsi="PT Astra Serif"/>
          <w:sz w:val="28"/>
          <w:szCs w:val="28"/>
          <w:lang w:val="ru-RU"/>
        </w:rPr>
        <w:t>.2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7119D">
        <w:rPr>
          <w:rFonts w:ascii="PT Astra Serif" w:hAnsi="PT Astra Serif"/>
          <w:sz w:val="28"/>
          <w:szCs w:val="28"/>
          <w:lang w:val="ru-RU"/>
        </w:rPr>
        <w:t xml:space="preserve">пункта 2.8 раздела 2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настоящего </w:t>
      </w:r>
      <w:r w:rsidR="00CB47A1" w:rsidRPr="00552970">
        <w:rPr>
          <w:rFonts w:ascii="PT Astra Serif" w:hAnsi="PT Astra Serif"/>
          <w:sz w:val="28"/>
          <w:szCs w:val="28"/>
          <w:lang w:val="ru-RU"/>
        </w:rPr>
        <w:t>а</w:t>
      </w:r>
      <w:r w:rsidRPr="00552970">
        <w:rPr>
          <w:rFonts w:ascii="PT Astra Serif" w:hAnsi="PT Astra Serif"/>
          <w:sz w:val="28"/>
          <w:szCs w:val="28"/>
          <w:lang w:val="ru-RU"/>
        </w:rPr>
        <w:t>дминистративного регламента, специалист осуществляет подготовку</w:t>
      </w:r>
      <w:r w:rsidR="00357D09" w:rsidRPr="00552970">
        <w:rPr>
          <w:rFonts w:ascii="PT Astra Serif" w:hAnsi="PT Astra Serif"/>
          <w:sz w:val="28"/>
          <w:szCs w:val="28"/>
          <w:lang w:val="ru-RU"/>
        </w:rPr>
        <w:t xml:space="preserve"> проекта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24B28">
        <w:rPr>
          <w:rFonts w:ascii="PT Astra Serif" w:hAnsi="PT Astra Serif"/>
          <w:sz w:val="28"/>
          <w:szCs w:val="28"/>
          <w:lang w:val="ru-RU"/>
        </w:rPr>
        <w:t xml:space="preserve">постановления </w:t>
      </w:r>
      <w:r w:rsidR="00607F1B" w:rsidRPr="00552970">
        <w:rPr>
          <w:rFonts w:ascii="PT Astra Serif" w:hAnsi="PT Astra Serif"/>
          <w:sz w:val="28"/>
          <w:szCs w:val="28"/>
          <w:lang w:val="ru-RU"/>
        </w:rPr>
        <w:t>об отказе</w:t>
      </w:r>
      <w:r w:rsidR="00357D09" w:rsidRPr="00552970">
        <w:rPr>
          <w:rFonts w:ascii="PT Astra Serif" w:hAnsi="PT Astra Serif"/>
          <w:sz w:val="28"/>
          <w:szCs w:val="28"/>
          <w:lang w:val="ru-RU"/>
        </w:rPr>
        <w:t xml:space="preserve">, который должен содержать </w:t>
      </w:r>
      <w:r w:rsidR="00681194" w:rsidRPr="00552970">
        <w:rPr>
          <w:rFonts w:ascii="PT Astra Serif" w:hAnsi="PT Astra Serif"/>
          <w:sz w:val="28"/>
          <w:szCs w:val="28"/>
          <w:lang w:val="ru-RU"/>
        </w:rPr>
        <w:t xml:space="preserve">основания, </w:t>
      </w:r>
      <w:r w:rsidR="00FF113E" w:rsidRPr="00552970">
        <w:rPr>
          <w:rFonts w:ascii="PT Astra Serif" w:hAnsi="PT Astra Serif"/>
          <w:sz w:val="28"/>
          <w:szCs w:val="28"/>
          <w:lang w:val="ru-RU"/>
        </w:rPr>
        <w:t>предусмотренные</w:t>
      </w:r>
      <w:r w:rsidR="00217507" w:rsidRPr="00552970">
        <w:rPr>
          <w:rFonts w:ascii="PT Astra Serif" w:hAnsi="PT Astra Serif"/>
          <w:sz w:val="28"/>
          <w:szCs w:val="28"/>
          <w:lang w:val="ru-RU"/>
        </w:rPr>
        <w:t xml:space="preserve"> в </w:t>
      </w:r>
      <w:r w:rsidR="007474F8" w:rsidRPr="00552970">
        <w:rPr>
          <w:rFonts w:ascii="PT Astra Serif" w:hAnsi="PT Astra Serif"/>
          <w:sz w:val="28"/>
          <w:szCs w:val="28"/>
          <w:lang w:val="ru-RU"/>
        </w:rPr>
        <w:t>под</w:t>
      </w:r>
      <w:r w:rsidR="00217507" w:rsidRPr="00552970">
        <w:rPr>
          <w:rFonts w:ascii="PT Astra Serif" w:hAnsi="PT Astra Serif"/>
          <w:sz w:val="28"/>
          <w:szCs w:val="28"/>
          <w:lang w:val="ru-RU"/>
        </w:rPr>
        <w:t>пункте 2.8</w:t>
      </w:r>
      <w:r w:rsidR="007474F8" w:rsidRPr="00552970">
        <w:rPr>
          <w:rFonts w:ascii="PT Astra Serif" w:hAnsi="PT Astra Serif"/>
          <w:sz w:val="28"/>
          <w:szCs w:val="28"/>
          <w:lang w:val="ru-RU"/>
        </w:rPr>
        <w:t>.2</w:t>
      </w:r>
      <w:r w:rsidR="00681194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7119D">
        <w:rPr>
          <w:rFonts w:ascii="PT Astra Serif" w:hAnsi="PT Astra Serif"/>
          <w:sz w:val="28"/>
          <w:szCs w:val="28"/>
          <w:lang w:val="ru-RU"/>
        </w:rPr>
        <w:t xml:space="preserve">пункта 2.8 раздела 2 </w:t>
      </w:r>
      <w:r w:rsidR="00681194" w:rsidRPr="00552970">
        <w:rPr>
          <w:rFonts w:ascii="PT Astra Serif" w:hAnsi="PT Astra Serif"/>
          <w:sz w:val="28"/>
          <w:szCs w:val="28"/>
          <w:lang w:val="ru-RU"/>
        </w:rPr>
        <w:t xml:space="preserve">настоящего </w:t>
      </w:r>
      <w:r w:rsidR="00CB47A1" w:rsidRPr="00552970">
        <w:rPr>
          <w:rFonts w:ascii="PT Astra Serif" w:hAnsi="PT Astra Serif"/>
          <w:sz w:val="28"/>
          <w:szCs w:val="28"/>
          <w:lang w:val="ru-RU"/>
        </w:rPr>
        <w:t>а</w:t>
      </w:r>
      <w:r w:rsidR="0009182E" w:rsidRPr="00552970">
        <w:rPr>
          <w:rFonts w:ascii="PT Astra Serif" w:hAnsi="PT Astra Serif"/>
          <w:sz w:val="28"/>
          <w:szCs w:val="28"/>
          <w:lang w:val="ru-RU"/>
        </w:rPr>
        <w:t xml:space="preserve">дминистративного </w:t>
      </w:r>
      <w:r w:rsidR="00681194" w:rsidRPr="00552970">
        <w:rPr>
          <w:rFonts w:ascii="PT Astra Serif" w:hAnsi="PT Astra Serif"/>
          <w:sz w:val="28"/>
          <w:szCs w:val="28"/>
          <w:lang w:val="ru-RU"/>
        </w:rPr>
        <w:t xml:space="preserve">регламента. </w:t>
      </w:r>
    </w:p>
    <w:p w:rsidR="00E2473F" w:rsidRPr="00267AEB" w:rsidRDefault="000B7127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После всех </w:t>
      </w:r>
      <w:r w:rsidRPr="00267AEB">
        <w:rPr>
          <w:rFonts w:ascii="PT Astra Serif" w:hAnsi="PT Astra Serif"/>
          <w:sz w:val="28"/>
          <w:szCs w:val="28"/>
          <w:lang w:val="ru-RU"/>
        </w:rPr>
        <w:t xml:space="preserve">необходимых согласований </w:t>
      </w:r>
      <w:r w:rsidR="005E6C66" w:rsidRPr="00267AEB">
        <w:rPr>
          <w:rFonts w:ascii="PT Astra Serif" w:hAnsi="PT Astra Serif"/>
          <w:sz w:val="28"/>
          <w:szCs w:val="28"/>
          <w:lang w:val="ru-RU"/>
        </w:rPr>
        <w:t xml:space="preserve">с </w:t>
      </w:r>
      <w:r w:rsidR="00267AEB" w:rsidRPr="00267AEB">
        <w:rPr>
          <w:rFonts w:ascii="PT Astra Serif" w:hAnsi="PT Astra Serif"/>
          <w:sz w:val="28"/>
          <w:szCs w:val="28"/>
          <w:lang w:val="ru-RU"/>
        </w:rPr>
        <w:t xml:space="preserve">начальником Управления </w:t>
      </w:r>
      <w:r w:rsidR="00C0220E" w:rsidRPr="00267AEB">
        <w:rPr>
          <w:rFonts w:ascii="PT Astra Serif" w:hAnsi="PT Astra Serif"/>
          <w:sz w:val="28"/>
          <w:szCs w:val="28"/>
          <w:lang w:val="ru-RU"/>
        </w:rPr>
        <w:t xml:space="preserve">и с Госавтоинспекцией </w:t>
      </w:r>
      <w:r w:rsidRPr="00267AEB">
        <w:rPr>
          <w:rFonts w:ascii="PT Astra Serif" w:hAnsi="PT Astra Serif"/>
          <w:sz w:val="28"/>
          <w:szCs w:val="28"/>
          <w:lang w:val="ru-RU"/>
        </w:rPr>
        <w:t>проект специального разрешения</w:t>
      </w:r>
      <w:r w:rsidR="00E2473F" w:rsidRPr="00267AE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67AEB">
        <w:rPr>
          <w:rFonts w:ascii="PT Astra Serif" w:hAnsi="PT Astra Serif"/>
          <w:sz w:val="28"/>
          <w:szCs w:val="28"/>
          <w:lang w:val="ru-RU"/>
        </w:rPr>
        <w:t>либо проект</w:t>
      </w:r>
      <w:r w:rsidR="00FF113E" w:rsidRPr="00267AE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24B28" w:rsidRPr="00267AEB">
        <w:rPr>
          <w:rFonts w:ascii="PT Astra Serif" w:hAnsi="PT Astra Serif"/>
          <w:sz w:val="28"/>
          <w:szCs w:val="28"/>
          <w:lang w:val="ru-RU"/>
        </w:rPr>
        <w:t>постановления о</w:t>
      </w:r>
      <w:r w:rsidR="00B33035" w:rsidRPr="00267AEB">
        <w:rPr>
          <w:rFonts w:ascii="PT Astra Serif" w:hAnsi="PT Astra Serif"/>
          <w:sz w:val="28"/>
          <w:szCs w:val="28"/>
          <w:lang w:val="ru-RU"/>
        </w:rPr>
        <w:t>б отказе</w:t>
      </w:r>
      <w:r w:rsidR="00FF113E" w:rsidRPr="00267AE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2473F" w:rsidRPr="00267AEB">
        <w:rPr>
          <w:rFonts w:ascii="PT Astra Serif" w:hAnsi="PT Astra Serif"/>
          <w:sz w:val="28"/>
          <w:szCs w:val="28"/>
          <w:lang w:val="ru-RU"/>
        </w:rPr>
        <w:t xml:space="preserve">передаётся на подпись </w:t>
      </w:r>
      <w:r w:rsidR="000B3EF3" w:rsidRPr="00267AEB">
        <w:rPr>
          <w:rFonts w:ascii="PT Astra Serif" w:hAnsi="PT Astra Serif"/>
          <w:sz w:val="28"/>
          <w:szCs w:val="28"/>
          <w:lang w:val="ru-RU"/>
        </w:rPr>
        <w:t>Руководителю уполномоченного органа</w:t>
      </w:r>
      <w:r w:rsidR="00E2473F" w:rsidRPr="00267AEB">
        <w:rPr>
          <w:rFonts w:ascii="PT Astra Serif" w:hAnsi="PT Astra Serif"/>
          <w:sz w:val="28"/>
          <w:szCs w:val="28"/>
          <w:lang w:val="ru-RU"/>
        </w:rPr>
        <w:t>.</w:t>
      </w:r>
    </w:p>
    <w:p w:rsidR="006A6C35" w:rsidRDefault="00A40F93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Руководитель</w:t>
      </w:r>
      <w:r w:rsidR="00E2473F" w:rsidRPr="00552970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 </w:t>
      </w:r>
      <w:r w:rsidR="000B7127" w:rsidRPr="00552970">
        <w:rPr>
          <w:rFonts w:ascii="PT Astra Serif" w:hAnsi="PT Astra Serif"/>
          <w:sz w:val="28"/>
          <w:szCs w:val="28"/>
          <w:lang w:val="ru-RU"/>
        </w:rPr>
        <w:t xml:space="preserve">подписывает </w:t>
      </w:r>
      <w:r w:rsidR="000911D4" w:rsidRPr="00552970">
        <w:rPr>
          <w:rFonts w:ascii="PT Astra Serif" w:hAnsi="PT Astra Serif"/>
          <w:sz w:val="28"/>
          <w:szCs w:val="28"/>
          <w:lang w:val="ru-RU"/>
        </w:rPr>
        <w:t>специальное</w:t>
      </w:r>
      <w:r w:rsidR="000B7127" w:rsidRPr="00552970">
        <w:rPr>
          <w:rFonts w:ascii="PT Astra Serif" w:hAnsi="PT Astra Serif"/>
          <w:sz w:val="28"/>
          <w:szCs w:val="28"/>
          <w:lang w:val="ru-RU"/>
        </w:rPr>
        <w:t xml:space="preserve"> разрешени</w:t>
      </w:r>
      <w:r w:rsidR="000911D4" w:rsidRPr="00552970">
        <w:rPr>
          <w:rFonts w:ascii="PT Astra Serif" w:hAnsi="PT Astra Serif"/>
          <w:sz w:val="28"/>
          <w:szCs w:val="28"/>
          <w:lang w:val="ru-RU"/>
        </w:rPr>
        <w:t>е</w:t>
      </w:r>
      <w:r w:rsidR="001802F1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F63D4C">
        <w:rPr>
          <w:rFonts w:ascii="PT Astra Serif" w:hAnsi="PT Astra Serif"/>
          <w:sz w:val="28"/>
          <w:szCs w:val="28"/>
          <w:lang w:val="ru-RU"/>
        </w:rPr>
        <w:t>постановлени</w:t>
      </w:r>
      <w:r w:rsidR="001802F1">
        <w:rPr>
          <w:rFonts w:ascii="PT Astra Serif" w:hAnsi="PT Astra Serif"/>
          <w:sz w:val="28"/>
          <w:szCs w:val="28"/>
          <w:lang w:val="ru-RU"/>
        </w:rPr>
        <w:t>е</w:t>
      </w:r>
      <w:r w:rsidR="00F63D4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A6C35">
        <w:rPr>
          <w:rFonts w:ascii="PT Astra Serif" w:hAnsi="PT Astra Serif"/>
          <w:sz w:val="28"/>
          <w:szCs w:val="28"/>
          <w:lang w:val="ru-RU"/>
        </w:rPr>
        <w:t>об отказе.</w:t>
      </w:r>
    </w:p>
    <w:p w:rsidR="000B7127" w:rsidRPr="00552970" w:rsidRDefault="000B7127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 xml:space="preserve">Результатом выполнения административной процедуры является подготовленное для выдачи специальное </w:t>
      </w:r>
      <w:r w:rsidR="00FF113E" w:rsidRPr="00552970">
        <w:rPr>
          <w:rFonts w:ascii="PT Astra Serif" w:hAnsi="PT Astra Serif"/>
          <w:sz w:val="28"/>
          <w:szCs w:val="28"/>
          <w:lang w:val="ru-RU"/>
        </w:rPr>
        <w:t>разреш</w:t>
      </w:r>
      <w:r w:rsidR="0017119D">
        <w:rPr>
          <w:rFonts w:ascii="PT Astra Serif" w:hAnsi="PT Astra Serif"/>
          <w:sz w:val="28"/>
          <w:szCs w:val="28"/>
          <w:lang w:val="ru-RU"/>
        </w:rPr>
        <w:t>ение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либо</w:t>
      </w:r>
      <w:r w:rsidR="00FF113E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24B28">
        <w:rPr>
          <w:rFonts w:ascii="PT Astra Serif" w:hAnsi="PT Astra Serif"/>
          <w:sz w:val="28"/>
          <w:szCs w:val="28"/>
          <w:lang w:val="ru-RU"/>
        </w:rPr>
        <w:t>постановлени</w:t>
      </w:r>
      <w:r w:rsidR="006A6C35">
        <w:rPr>
          <w:rFonts w:ascii="PT Astra Serif" w:hAnsi="PT Astra Serif"/>
          <w:sz w:val="28"/>
          <w:szCs w:val="28"/>
          <w:lang w:val="ru-RU"/>
        </w:rPr>
        <w:t>е</w:t>
      </w:r>
      <w:r w:rsidR="00A24B28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>об отказе.</w:t>
      </w:r>
    </w:p>
    <w:p w:rsidR="0087180B" w:rsidRPr="00552970" w:rsidRDefault="0087180B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09182E" w:rsidRPr="00552970">
        <w:rPr>
          <w:rFonts w:ascii="PT Astra Serif" w:hAnsi="PT Astra Serif"/>
          <w:sz w:val="28"/>
          <w:szCs w:val="28"/>
          <w:lang w:val="ru-RU"/>
        </w:rPr>
        <w:t>–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2473F">
        <w:rPr>
          <w:rFonts w:ascii="PT Astra Serif" w:hAnsi="PT Astra Serif"/>
          <w:sz w:val="28"/>
          <w:szCs w:val="28"/>
          <w:lang w:val="ru-RU"/>
        </w:rPr>
        <w:t>1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E2473F">
        <w:rPr>
          <w:rFonts w:ascii="PT Astra Serif" w:hAnsi="PT Astra Serif"/>
          <w:sz w:val="28"/>
          <w:szCs w:val="28"/>
          <w:lang w:val="ru-RU"/>
        </w:rPr>
        <w:t>один</w:t>
      </w:r>
      <w:r w:rsidR="003A281C" w:rsidRPr="00552970">
        <w:rPr>
          <w:rFonts w:ascii="PT Astra Serif" w:hAnsi="PT Astra Serif"/>
          <w:sz w:val="28"/>
          <w:szCs w:val="28"/>
          <w:lang w:val="ru-RU"/>
        </w:rPr>
        <w:t>)</w:t>
      </w:r>
      <w:r w:rsidR="00E2473F">
        <w:rPr>
          <w:rFonts w:ascii="PT Astra Serif" w:hAnsi="PT Astra Serif"/>
          <w:sz w:val="28"/>
          <w:szCs w:val="28"/>
          <w:lang w:val="ru-RU"/>
        </w:rPr>
        <w:t xml:space="preserve"> рабочий день</w:t>
      </w:r>
      <w:r w:rsidR="007474F8" w:rsidRPr="00552970">
        <w:rPr>
          <w:rFonts w:ascii="PT Astra Serif" w:hAnsi="PT Astra Serif"/>
          <w:sz w:val="28"/>
          <w:szCs w:val="28"/>
          <w:lang w:val="ru-RU"/>
        </w:rPr>
        <w:t xml:space="preserve"> со дня начала административной процедуры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3A281C" w:rsidRPr="00552970" w:rsidRDefault="003A281C" w:rsidP="00DB2641">
      <w:pPr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bookmarkStart w:id="6" w:name="Par600"/>
      <w:bookmarkStart w:id="7" w:name="Par625"/>
      <w:bookmarkEnd w:id="6"/>
      <w:bookmarkEnd w:id="7"/>
      <w:r w:rsidRPr="00552970">
        <w:rPr>
          <w:rFonts w:ascii="PT Astra Serif" w:hAnsi="PT Astra Serif"/>
          <w:sz w:val="28"/>
          <w:szCs w:val="28"/>
          <w:lang w:val="ru-RU"/>
        </w:rPr>
        <w:t>Способом фиксации результата выполнения адми</w:t>
      </w:r>
      <w:r w:rsidR="00CA3502">
        <w:rPr>
          <w:rFonts w:ascii="PT Astra Serif" w:hAnsi="PT Astra Serif"/>
          <w:sz w:val="28"/>
          <w:szCs w:val="28"/>
          <w:lang w:val="ru-RU"/>
        </w:rPr>
        <w:t xml:space="preserve">нистративной процедуры является </w:t>
      </w:r>
      <w:r w:rsidR="0017119D">
        <w:rPr>
          <w:rFonts w:ascii="PT Astra Serif" w:hAnsi="PT Astra Serif"/>
          <w:sz w:val="28"/>
          <w:szCs w:val="28"/>
          <w:lang w:val="ru-RU"/>
        </w:rPr>
        <w:t xml:space="preserve">выдача специального разрешения </w:t>
      </w:r>
      <w:r w:rsidR="00CA3502">
        <w:rPr>
          <w:rFonts w:ascii="PT Astra Serif" w:hAnsi="PT Astra Serif"/>
          <w:sz w:val="28"/>
          <w:szCs w:val="28"/>
          <w:lang w:val="ru-RU"/>
        </w:rPr>
        <w:t>либо регистрация постановления об отказе в предоставлении муниципальной услуги.</w:t>
      </w:r>
    </w:p>
    <w:p w:rsidR="00ED2190" w:rsidRPr="00552970" w:rsidRDefault="00ED2190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</w:t>
      </w:r>
      <w:r w:rsidR="00F45643" w:rsidRPr="00552970">
        <w:rPr>
          <w:rFonts w:ascii="PT Astra Serif" w:hAnsi="PT Astra Serif"/>
          <w:sz w:val="28"/>
          <w:szCs w:val="28"/>
          <w:lang w:val="ru-RU"/>
        </w:rPr>
        <w:t>6</w:t>
      </w:r>
      <w:r w:rsidRPr="00552970">
        <w:rPr>
          <w:rFonts w:ascii="PT Astra Serif" w:hAnsi="PT Astra Serif"/>
          <w:sz w:val="28"/>
          <w:szCs w:val="28"/>
          <w:lang w:val="ru-RU"/>
        </w:rPr>
        <w:t>. Уведомление о готовности результата</w:t>
      </w:r>
      <w:r w:rsidR="00502263" w:rsidRPr="00552970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</w:t>
      </w:r>
      <w:r w:rsidRPr="00552970">
        <w:rPr>
          <w:rFonts w:ascii="PT Astra Serif" w:hAnsi="PT Astra Serif"/>
          <w:sz w:val="28"/>
          <w:szCs w:val="28"/>
          <w:lang w:val="ru-RU"/>
        </w:rPr>
        <w:t>, выдача (направление) результата предоставления муниципальной услуги.</w:t>
      </w:r>
    </w:p>
    <w:p w:rsidR="00ED2190" w:rsidRPr="00552970" w:rsidRDefault="00ED2190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Основанием для начала административной процедуры является подписанное и зарегистрированное </w:t>
      </w:r>
      <w:r w:rsidR="00DF3EEA" w:rsidRPr="00552970">
        <w:rPr>
          <w:rFonts w:ascii="PT Astra Serif" w:hAnsi="PT Astra Serif"/>
          <w:sz w:val="28"/>
          <w:szCs w:val="28"/>
          <w:lang w:val="ru-RU"/>
        </w:rPr>
        <w:t xml:space="preserve">специальное разрешение либо </w:t>
      </w:r>
      <w:r w:rsidR="005230F0">
        <w:rPr>
          <w:rFonts w:ascii="PT Astra Serif" w:hAnsi="PT Astra Serif"/>
          <w:sz w:val="28"/>
          <w:szCs w:val="28"/>
          <w:lang w:val="ru-RU"/>
        </w:rPr>
        <w:t xml:space="preserve">постановление </w:t>
      </w:r>
      <w:r w:rsidRPr="00552970">
        <w:rPr>
          <w:rFonts w:ascii="PT Astra Serif" w:hAnsi="PT Astra Serif"/>
          <w:sz w:val="28"/>
          <w:szCs w:val="28"/>
          <w:lang w:val="ru-RU"/>
        </w:rPr>
        <w:t>об отказе.</w:t>
      </w:r>
    </w:p>
    <w:p w:rsidR="00ED2190" w:rsidRPr="00552970" w:rsidRDefault="00ED2190" w:rsidP="00DB2641">
      <w:pPr>
        <w:pStyle w:val="a5"/>
        <w:spacing w:before="0"/>
        <w:ind w:firstLine="709"/>
        <w:rPr>
          <w:rFonts w:ascii="PT Astra Serif" w:hAnsi="PT Astra Serif"/>
          <w:sz w:val="28"/>
          <w:szCs w:val="28"/>
        </w:rPr>
      </w:pPr>
      <w:r w:rsidRPr="00552970">
        <w:rPr>
          <w:rFonts w:ascii="PT Astra Serif" w:hAnsi="PT Astra Serif"/>
          <w:sz w:val="28"/>
          <w:szCs w:val="28"/>
        </w:rPr>
        <w:t>Специалист уведомляет заявителя о готовности результата</w:t>
      </w:r>
      <w:r w:rsidR="00502263" w:rsidRPr="00552970">
        <w:rPr>
          <w:rFonts w:ascii="PT Astra Serif" w:hAnsi="PT Astra Serif"/>
          <w:sz w:val="28"/>
          <w:szCs w:val="28"/>
        </w:rPr>
        <w:t xml:space="preserve"> предоставления муниципальной услуги</w:t>
      </w:r>
      <w:r w:rsidRPr="00552970">
        <w:rPr>
          <w:rFonts w:ascii="PT Astra Serif" w:hAnsi="PT Astra Serif"/>
          <w:sz w:val="28"/>
          <w:szCs w:val="28"/>
        </w:rPr>
        <w:t xml:space="preserve"> посредством телефонной связи по указанному </w:t>
      </w:r>
      <w:r w:rsidR="00686641" w:rsidRPr="00552970">
        <w:rPr>
          <w:rFonts w:ascii="PT Astra Serif" w:hAnsi="PT Astra Serif"/>
          <w:sz w:val="28"/>
          <w:szCs w:val="28"/>
        </w:rPr>
        <w:t xml:space="preserve">в заявлении </w:t>
      </w:r>
      <w:r w:rsidRPr="00552970">
        <w:rPr>
          <w:rFonts w:ascii="PT Astra Serif" w:hAnsi="PT Astra Serif"/>
          <w:sz w:val="28"/>
          <w:szCs w:val="28"/>
        </w:rPr>
        <w:t>контактному номеру и приглашает на выдачу результата</w:t>
      </w:r>
      <w:r w:rsidR="0009182E" w:rsidRPr="00552970">
        <w:rPr>
          <w:rFonts w:ascii="PT Astra Serif" w:hAnsi="PT Astra Serif"/>
          <w:sz w:val="28"/>
          <w:szCs w:val="28"/>
        </w:rPr>
        <w:t xml:space="preserve"> предоставления муниципальной услуги</w:t>
      </w:r>
      <w:r w:rsidR="0017119D">
        <w:rPr>
          <w:rFonts w:ascii="PT Astra Serif" w:hAnsi="PT Astra Serif"/>
          <w:sz w:val="28"/>
          <w:szCs w:val="28"/>
        </w:rPr>
        <w:t xml:space="preserve"> </w:t>
      </w:r>
      <w:r w:rsidRPr="00552970">
        <w:rPr>
          <w:rFonts w:ascii="PT Astra Serif" w:hAnsi="PT Astra Serif"/>
          <w:sz w:val="28"/>
          <w:szCs w:val="28"/>
        </w:rPr>
        <w:t>в случае, если данный способ получения результата предоставления муниципальной услуги был выбран заявителем.</w:t>
      </w:r>
    </w:p>
    <w:p w:rsidR="00ED2190" w:rsidRPr="00552970" w:rsidRDefault="00DF3EEA" w:rsidP="00DB264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Специальное разрешение либо </w:t>
      </w:r>
      <w:r w:rsidR="005230F0">
        <w:rPr>
          <w:rFonts w:ascii="PT Astra Serif" w:hAnsi="PT Astra Serif"/>
          <w:sz w:val="28"/>
          <w:szCs w:val="28"/>
          <w:lang w:val="ru-RU"/>
        </w:rPr>
        <w:t xml:space="preserve">постановление </w:t>
      </w:r>
      <w:r w:rsidR="00ED2190" w:rsidRPr="00552970">
        <w:rPr>
          <w:rFonts w:ascii="PT Astra Serif" w:hAnsi="PT Astra Serif"/>
          <w:sz w:val="28"/>
          <w:szCs w:val="28"/>
          <w:lang w:val="ru-RU"/>
        </w:rPr>
        <w:t>об отказе направляется в адрес заяви</w:t>
      </w:r>
      <w:r w:rsidR="0017119D">
        <w:rPr>
          <w:rFonts w:ascii="PT Astra Serif" w:hAnsi="PT Astra Serif"/>
          <w:sz w:val="28"/>
          <w:szCs w:val="28"/>
          <w:lang w:val="ru-RU"/>
        </w:rPr>
        <w:t>теля посредством почтовой связи</w:t>
      </w:r>
      <w:r w:rsidR="00ED2190" w:rsidRPr="00552970">
        <w:rPr>
          <w:rFonts w:ascii="PT Astra Serif" w:hAnsi="PT Astra Serif"/>
          <w:sz w:val="28"/>
          <w:szCs w:val="28"/>
          <w:lang w:val="ru-RU"/>
        </w:rPr>
        <w:t xml:space="preserve"> в случае, если данный способ получения результата предоставления муниципальной услуги был выбран заявителем в заявлении.</w:t>
      </w:r>
    </w:p>
    <w:p w:rsidR="00ED2190" w:rsidRPr="00552970" w:rsidRDefault="00ED2190" w:rsidP="00DB26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Результатом выполнения административной процедуры является выдача (направление) результата </w:t>
      </w:r>
      <w:r w:rsidR="00502263" w:rsidRPr="00552970">
        <w:rPr>
          <w:rFonts w:ascii="PT Astra Serif" w:hAnsi="PT Astra Serif"/>
          <w:sz w:val="28"/>
          <w:szCs w:val="28"/>
          <w:lang w:val="ru-RU"/>
        </w:rPr>
        <w:t xml:space="preserve">предоставления муниципальной услуги </w:t>
      </w:r>
      <w:r w:rsidRPr="00552970">
        <w:rPr>
          <w:rFonts w:ascii="PT Astra Serif" w:hAnsi="PT Astra Serif"/>
          <w:sz w:val="28"/>
          <w:szCs w:val="28"/>
          <w:lang w:val="ru-RU"/>
        </w:rPr>
        <w:t>заявителю</w:t>
      </w:r>
      <w:r w:rsidR="00E2473F">
        <w:rPr>
          <w:rFonts w:ascii="PT Astra Serif" w:hAnsi="PT Astra Serif"/>
          <w:sz w:val="28"/>
          <w:szCs w:val="28"/>
          <w:lang w:val="ru-RU"/>
        </w:rPr>
        <w:t xml:space="preserve"> лично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ED2190" w:rsidRPr="00552970" w:rsidRDefault="00ED2190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Максимальный срок выполне</w:t>
      </w:r>
      <w:r w:rsidR="0009182E" w:rsidRPr="00552970">
        <w:rPr>
          <w:rFonts w:ascii="PT Astra Serif" w:hAnsi="PT Astra Serif"/>
          <w:sz w:val="28"/>
          <w:szCs w:val="28"/>
          <w:lang w:val="ru-RU"/>
        </w:rPr>
        <w:t>ния административной процедуры –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1</w:t>
      </w:r>
      <w:r w:rsidR="00CA3502">
        <w:rPr>
          <w:rFonts w:ascii="PT Astra Serif" w:hAnsi="PT Astra Serif"/>
          <w:sz w:val="28"/>
          <w:szCs w:val="28"/>
          <w:lang w:val="ru-RU"/>
        </w:rPr>
        <w:t xml:space="preserve"> (один)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рабочи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й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д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е</w:t>
      </w:r>
      <w:r w:rsidRPr="00552970">
        <w:rPr>
          <w:rFonts w:ascii="PT Astra Serif" w:hAnsi="PT Astra Serif"/>
          <w:sz w:val="28"/>
          <w:szCs w:val="28"/>
          <w:lang w:val="ru-RU"/>
        </w:rPr>
        <w:t>н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ь</w:t>
      </w:r>
      <w:r w:rsidR="003A281C" w:rsidRPr="00552970">
        <w:rPr>
          <w:rFonts w:ascii="PT Astra Serif" w:hAnsi="PT Astra Serif"/>
          <w:sz w:val="28"/>
          <w:szCs w:val="28"/>
          <w:lang w:val="ru-RU"/>
        </w:rPr>
        <w:t xml:space="preserve"> со дня начала административной процедуры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3A281C" w:rsidRPr="00A56065" w:rsidRDefault="003A281C" w:rsidP="00DB26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Способом фиксации результата выполнения административной процедуры является</w:t>
      </w:r>
      <w:r w:rsidR="00D163E2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163E2" w:rsidRPr="00A56065">
        <w:rPr>
          <w:rFonts w:ascii="PT Astra Serif" w:hAnsi="PT Astra Serif"/>
          <w:sz w:val="28"/>
          <w:szCs w:val="28"/>
          <w:lang w:val="ru-RU"/>
        </w:rPr>
        <w:t xml:space="preserve">отметка о регистрации специального разрешения или </w:t>
      </w:r>
      <w:r w:rsidR="00684D23" w:rsidRPr="00A56065">
        <w:rPr>
          <w:rFonts w:ascii="PT Astra Serif" w:hAnsi="PT Astra Serif"/>
          <w:sz w:val="28"/>
          <w:szCs w:val="28"/>
          <w:lang w:val="ru-RU"/>
        </w:rPr>
        <w:t xml:space="preserve">постановления </w:t>
      </w:r>
      <w:r w:rsidR="00D163E2" w:rsidRPr="00A56065">
        <w:rPr>
          <w:rFonts w:ascii="PT Astra Serif" w:hAnsi="PT Astra Serif"/>
          <w:sz w:val="28"/>
          <w:szCs w:val="28"/>
          <w:lang w:val="ru-RU"/>
        </w:rPr>
        <w:t>об отказе в журнале учёта исходящей корреспонденции Управления.</w:t>
      </w:r>
    </w:p>
    <w:p w:rsidR="003C4347" w:rsidRPr="00A56065" w:rsidRDefault="003C4347" w:rsidP="003C434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66396" w:rsidRPr="0017119D" w:rsidRDefault="00466396" w:rsidP="00466396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17119D">
        <w:rPr>
          <w:rFonts w:ascii="PT Astra Serif" w:hAnsi="PT Astra Serif"/>
          <w:sz w:val="28"/>
          <w:szCs w:val="28"/>
          <w:lang w:val="ru-RU"/>
        </w:rPr>
        <w:t>В части повторной выдачи специального разрешения</w:t>
      </w:r>
    </w:p>
    <w:p w:rsidR="005B45CE" w:rsidRPr="00A56065" w:rsidRDefault="005B45CE" w:rsidP="00466396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66396" w:rsidRPr="00A56065" w:rsidRDefault="00466396" w:rsidP="0046639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6065">
        <w:rPr>
          <w:rFonts w:ascii="PT Astra Serif" w:hAnsi="PT Astra Serif"/>
          <w:sz w:val="28"/>
          <w:szCs w:val="28"/>
          <w:lang w:val="ru-RU"/>
        </w:rPr>
        <w:t>3.2.7. Приём, регистрация и рассмотрение заявления с необходимыми документами для предоставления муниципальной услуги.</w:t>
      </w:r>
    </w:p>
    <w:p w:rsidR="00466396" w:rsidRPr="00A56065" w:rsidRDefault="00686641" w:rsidP="0046639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6065">
        <w:rPr>
          <w:rFonts w:ascii="PT Astra Serif" w:hAnsi="PT Astra Serif"/>
          <w:sz w:val="28"/>
          <w:szCs w:val="28"/>
          <w:lang w:val="ru-RU"/>
        </w:rPr>
        <w:t>Основанием для</w:t>
      </w:r>
      <w:r w:rsidR="00466396" w:rsidRPr="00A56065">
        <w:rPr>
          <w:rFonts w:ascii="PT Astra Serif" w:hAnsi="PT Astra Serif"/>
          <w:sz w:val="28"/>
          <w:szCs w:val="28"/>
          <w:lang w:val="ru-RU"/>
        </w:rPr>
        <w:t xml:space="preserve"> начал</w:t>
      </w:r>
      <w:r w:rsidRPr="00A56065">
        <w:rPr>
          <w:rFonts w:ascii="PT Astra Serif" w:hAnsi="PT Astra Serif"/>
          <w:sz w:val="28"/>
          <w:szCs w:val="28"/>
          <w:lang w:val="ru-RU"/>
        </w:rPr>
        <w:t>а</w:t>
      </w:r>
      <w:r w:rsidR="00466396" w:rsidRPr="00A56065">
        <w:rPr>
          <w:rFonts w:ascii="PT Astra Serif" w:hAnsi="PT Astra Serif"/>
          <w:sz w:val="28"/>
          <w:szCs w:val="28"/>
          <w:lang w:val="ru-RU"/>
        </w:rPr>
        <w:t xml:space="preserve"> административной процедуры, является поступление заявления и </w:t>
      </w:r>
      <w:r w:rsidR="00A56065" w:rsidRPr="00A56065">
        <w:rPr>
          <w:rFonts w:ascii="PT Astra Serif" w:hAnsi="PT Astra Serif"/>
          <w:sz w:val="28"/>
          <w:szCs w:val="28"/>
          <w:lang w:val="ru-RU"/>
        </w:rPr>
        <w:t xml:space="preserve">приложенных к нему </w:t>
      </w:r>
      <w:r w:rsidR="00466396" w:rsidRPr="00A56065">
        <w:rPr>
          <w:rFonts w:ascii="PT Astra Serif" w:hAnsi="PT Astra Serif"/>
          <w:sz w:val="28"/>
          <w:szCs w:val="28"/>
          <w:lang w:val="ru-RU"/>
        </w:rPr>
        <w:t>документов в уполномоченный орган.</w:t>
      </w:r>
    </w:p>
    <w:p w:rsidR="00A56065" w:rsidRPr="00552970" w:rsidRDefault="00A56065" w:rsidP="00A5606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6065">
        <w:rPr>
          <w:rFonts w:ascii="PT Astra Serif" w:hAnsi="PT Astra Serif"/>
          <w:sz w:val="28"/>
          <w:szCs w:val="28"/>
          <w:lang w:val="ru-RU"/>
        </w:rPr>
        <w:t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времени получения. </w:t>
      </w:r>
    </w:p>
    <w:p w:rsidR="00A56065" w:rsidRDefault="00A56065" w:rsidP="00A5606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Сотрудник отдела по работе с обращениями граждан управления делопроизводства, обращений граждан и организаций </w:t>
      </w:r>
      <w:r w:rsidR="009F4292">
        <w:rPr>
          <w:rFonts w:ascii="PT Astra Serif" w:hAnsi="PT Astra Serif"/>
          <w:sz w:val="28"/>
          <w:szCs w:val="28"/>
          <w:lang w:val="ru-RU"/>
        </w:rPr>
        <w:t xml:space="preserve">администрации города </w:t>
      </w:r>
      <w:r w:rsidR="009F4292">
        <w:rPr>
          <w:rFonts w:ascii="PT Astra Serif" w:hAnsi="PT Astra Serif"/>
          <w:sz w:val="28"/>
          <w:szCs w:val="28"/>
          <w:lang w:val="ru-RU"/>
        </w:rPr>
        <w:lastRenderedPageBreak/>
        <w:t>Ульяновска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осуществляет </w:t>
      </w:r>
      <w:r>
        <w:rPr>
          <w:rFonts w:ascii="PT Astra Serif" w:hAnsi="PT Astra Serif"/>
          <w:sz w:val="28"/>
          <w:szCs w:val="28"/>
          <w:lang w:val="ru-RU"/>
        </w:rPr>
        <w:t xml:space="preserve">приём и регистрацию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>
        <w:rPr>
          <w:rFonts w:ascii="PT Astra Serif" w:hAnsi="PT Astra Serif"/>
          <w:sz w:val="28"/>
          <w:szCs w:val="28"/>
          <w:lang w:val="ru-RU"/>
        </w:rPr>
        <w:t xml:space="preserve">заявителя, изготавливает копии приложенных к заявлению оригиналов документов либо сверяет копии предоставленных документов с подлинниками и в течение </w:t>
      </w:r>
      <w:r w:rsidR="009F4292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>
        <w:rPr>
          <w:rFonts w:ascii="PT Astra Serif" w:hAnsi="PT Astra Serif"/>
          <w:sz w:val="28"/>
          <w:szCs w:val="28"/>
          <w:lang w:val="ru-RU"/>
        </w:rPr>
        <w:t>1 (одного) рабочего дня передаёт заявление с прилагаемыми к нему документами Руководителю уполномоченного органа.</w:t>
      </w:r>
    </w:p>
    <w:p w:rsidR="00A56065" w:rsidRPr="00552970" w:rsidRDefault="00A56065" w:rsidP="00A5606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Руководитель уполномоченного органа </w:t>
      </w:r>
      <w:r>
        <w:rPr>
          <w:rFonts w:ascii="PT Astra Serif" w:hAnsi="PT Astra Serif"/>
          <w:sz w:val="28"/>
          <w:szCs w:val="28"/>
          <w:lang w:val="ru-RU"/>
        </w:rPr>
        <w:t xml:space="preserve">в течение 1 (одного) рабочего дня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рассматривает документы, визирует и передаёт с поручениями </w:t>
      </w:r>
      <w:r>
        <w:rPr>
          <w:rFonts w:ascii="PT Astra Serif" w:hAnsi="PT Astra Serif"/>
          <w:sz w:val="28"/>
          <w:szCs w:val="28"/>
          <w:lang w:val="ru-RU"/>
        </w:rPr>
        <w:t>П</w:t>
      </w:r>
      <w:r w:rsidR="001802F1">
        <w:rPr>
          <w:rFonts w:ascii="PT Astra Serif" w:hAnsi="PT Astra Serif"/>
          <w:sz w:val="28"/>
          <w:szCs w:val="28"/>
          <w:lang w:val="ru-RU"/>
        </w:rPr>
        <w:t>ервому заместителю Главы города.</w:t>
      </w:r>
    </w:p>
    <w:p w:rsidR="00A56065" w:rsidRDefault="00A56065" w:rsidP="00A5606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Первый заместитель Главы города в день поступления заявления с пакетом документов визирует и передаёт заявление и прилагаемые к нему документы заместителю Главы города</w:t>
      </w:r>
      <w:r w:rsidR="00647BCB">
        <w:rPr>
          <w:rFonts w:ascii="PT Astra Serif" w:hAnsi="PT Astra Serif"/>
          <w:sz w:val="28"/>
          <w:szCs w:val="28"/>
          <w:lang w:val="ru-RU"/>
        </w:rPr>
        <w:t xml:space="preserve">. Заместитель Главы города </w:t>
      </w:r>
      <w:r>
        <w:rPr>
          <w:rFonts w:ascii="PT Astra Serif" w:hAnsi="PT Astra Serif"/>
          <w:sz w:val="28"/>
          <w:szCs w:val="28"/>
          <w:lang w:val="ru-RU"/>
        </w:rPr>
        <w:t xml:space="preserve">накладывает соответствующую резолюцию и направляет заявление с пакетом документов начальнику Управления для рассмотрения и проведения проверки. Поступившее начальнику Управления заявление с пакетом документов в течение одного рабочего дня отписывается для рассмотрения и проведения проверки </w:t>
      </w:r>
      <w:r w:rsidR="00647BCB">
        <w:rPr>
          <w:rFonts w:ascii="PT Astra Serif" w:hAnsi="PT Astra Serif"/>
          <w:sz w:val="28"/>
          <w:szCs w:val="28"/>
          <w:lang w:val="ru-RU"/>
        </w:rPr>
        <w:t>специалисту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A56065" w:rsidRPr="00552970" w:rsidRDefault="00A56065" w:rsidP="00A56065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Результатом выполнения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административной процедуры является </w:t>
      </w:r>
      <w:r>
        <w:rPr>
          <w:rFonts w:ascii="PT Astra Serif" w:hAnsi="PT Astra Serif"/>
          <w:sz w:val="28"/>
          <w:szCs w:val="28"/>
          <w:lang w:val="ru-RU"/>
        </w:rPr>
        <w:t xml:space="preserve">поступление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зарегистрированного </w:t>
      </w:r>
      <w:r>
        <w:rPr>
          <w:rFonts w:ascii="PT Astra Serif" w:hAnsi="PT Astra Serif"/>
          <w:sz w:val="28"/>
          <w:szCs w:val="28"/>
          <w:lang w:val="ru-RU"/>
        </w:rPr>
        <w:t xml:space="preserve">и завизированного </w:t>
      </w:r>
      <w:r w:rsidRPr="00552970">
        <w:rPr>
          <w:rFonts w:ascii="PT Astra Serif" w:hAnsi="PT Astra Serif"/>
          <w:sz w:val="28"/>
          <w:szCs w:val="28"/>
          <w:lang w:val="ru-RU"/>
        </w:rPr>
        <w:t>заявления</w:t>
      </w:r>
      <w:r>
        <w:rPr>
          <w:rFonts w:ascii="PT Astra Serif" w:hAnsi="PT Astra Serif"/>
          <w:sz w:val="28"/>
          <w:szCs w:val="28"/>
          <w:lang w:val="ru-RU"/>
        </w:rPr>
        <w:t xml:space="preserve"> и пакета документов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в работу специалисту </w:t>
      </w:r>
      <w:r>
        <w:rPr>
          <w:rFonts w:ascii="PT Astra Serif" w:hAnsi="PT Astra Serif"/>
          <w:sz w:val="28"/>
          <w:szCs w:val="28"/>
          <w:lang w:val="ru-RU"/>
        </w:rPr>
        <w:t xml:space="preserve">для рассмотрения и проверки, а также </w:t>
      </w:r>
      <w:r w:rsidRPr="00552970">
        <w:rPr>
          <w:rFonts w:ascii="PT Astra Serif" w:hAnsi="PT Astra Serif"/>
          <w:sz w:val="28"/>
          <w:szCs w:val="28"/>
          <w:lang w:val="ru-RU"/>
        </w:rPr>
        <w:t>переход к административным процедур</w:t>
      </w:r>
      <w:r w:rsidR="00647BCB">
        <w:rPr>
          <w:rFonts w:ascii="PT Astra Serif" w:hAnsi="PT Astra Serif"/>
          <w:sz w:val="28"/>
          <w:szCs w:val="28"/>
          <w:lang w:val="ru-RU"/>
        </w:rPr>
        <w:t>ам, указанным в подпунктах 3.2.8</w:t>
      </w:r>
      <w:r w:rsidRPr="00552970">
        <w:rPr>
          <w:rFonts w:ascii="PT Astra Serif" w:hAnsi="PT Astra Serif"/>
          <w:sz w:val="28"/>
          <w:szCs w:val="28"/>
          <w:lang w:val="ru-RU"/>
        </w:rPr>
        <w:t>–3.2.</w:t>
      </w:r>
      <w:r w:rsidR="00647BCB">
        <w:rPr>
          <w:rFonts w:ascii="PT Astra Serif" w:hAnsi="PT Astra Serif"/>
          <w:sz w:val="28"/>
          <w:szCs w:val="28"/>
          <w:lang w:val="ru-RU"/>
        </w:rPr>
        <w:t>10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настоящего </w:t>
      </w:r>
      <w:r w:rsidR="009F4292">
        <w:rPr>
          <w:rFonts w:ascii="PT Astra Serif" w:hAnsi="PT Astra Serif"/>
          <w:sz w:val="28"/>
          <w:szCs w:val="28"/>
          <w:lang w:val="ru-RU"/>
        </w:rPr>
        <w:t>пункт</w:t>
      </w:r>
      <w:r w:rsidRPr="00552970">
        <w:rPr>
          <w:rFonts w:ascii="PT Astra Serif" w:hAnsi="PT Astra Serif"/>
          <w:sz w:val="28"/>
          <w:szCs w:val="28"/>
          <w:lang w:val="ru-RU"/>
        </w:rPr>
        <w:t>а.</w:t>
      </w:r>
    </w:p>
    <w:p w:rsidR="00A56065" w:rsidRDefault="00A56065" w:rsidP="00A56065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Способом фиксации результата выполнения административной процедуры является регистрация заявления с пакетом документов в журнале входящей документации Управления.</w:t>
      </w:r>
    </w:p>
    <w:p w:rsidR="00A56065" w:rsidRPr="00552970" w:rsidRDefault="00A56065" w:rsidP="00A56065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Максимальный срок исполнения административной процедуры </w:t>
      </w:r>
      <w:r w:rsidR="006301F3">
        <w:rPr>
          <w:rFonts w:ascii="PT Astra Serif" w:hAnsi="PT Astra Serif"/>
          <w:sz w:val="28"/>
          <w:szCs w:val="28"/>
          <w:lang w:val="ru-RU"/>
        </w:rPr>
        <w:t xml:space="preserve">составляет </w:t>
      </w:r>
      <w:r>
        <w:rPr>
          <w:rFonts w:ascii="PT Astra Serif" w:hAnsi="PT Astra Serif"/>
          <w:sz w:val="28"/>
          <w:szCs w:val="28"/>
          <w:lang w:val="ru-RU"/>
        </w:rPr>
        <w:t>1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(</w:t>
      </w:r>
      <w:r>
        <w:rPr>
          <w:rFonts w:ascii="PT Astra Serif" w:hAnsi="PT Astra Serif"/>
          <w:sz w:val="28"/>
          <w:szCs w:val="28"/>
          <w:lang w:val="ru-RU"/>
        </w:rPr>
        <w:t>один) рабочий день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со дня начала административной процедуры. </w:t>
      </w:r>
    </w:p>
    <w:p w:rsidR="00466396" w:rsidRPr="00552970" w:rsidRDefault="00466396" w:rsidP="0046639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3.2.8. Согласование маршрута транспортного средства.</w:t>
      </w:r>
    </w:p>
    <w:p w:rsidR="00466396" w:rsidRPr="00552970" w:rsidRDefault="00AB454D" w:rsidP="0046639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Основанием для</w:t>
      </w:r>
      <w:r w:rsidR="00466396" w:rsidRPr="00552970">
        <w:rPr>
          <w:rFonts w:ascii="PT Astra Serif" w:hAnsi="PT Astra Serif"/>
          <w:sz w:val="28"/>
          <w:szCs w:val="28"/>
          <w:lang w:val="ru-RU"/>
        </w:rPr>
        <w:t xml:space="preserve"> начал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466396" w:rsidRPr="00552970">
        <w:rPr>
          <w:rFonts w:ascii="PT Astra Serif" w:hAnsi="PT Astra Serif"/>
          <w:sz w:val="28"/>
          <w:szCs w:val="28"/>
          <w:lang w:val="ru-RU"/>
        </w:rPr>
        <w:t xml:space="preserve"> административной процедуры является </w:t>
      </w:r>
      <w:r>
        <w:rPr>
          <w:rFonts w:ascii="PT Astra Serif" w:hAnsi="PT Astra Serif"/>
          <w:sz w:val="28"/>
          <w:szCs w:val="28"/>
          <w:lang w:val="ru-RU"/>
        </w:rPr>
        <w:t>получение специалистом зарегистрированного и завизированного заявления с прилагаемым к нему пакетом документов</w:t>
      </w:r>
      <w:r w:rsidR="00466396"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466396" w:rsidRPr="0056357B" w:rsidRDefault="00466396" w:rsidP="005B45C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357B">
        <w:rPr>
          <w:rFonts w:ascii="PT Astra Serif" w:hAnsi="PT Astra Serif"/>
          <w:sz w:val="28"/>
          <w:szCs w:val="28"/>
          <w:lang w:val="ru-RU"/>
        </w:rPr>
        <w:t xml:space="preserve">Согласование маршрута </w:t>
      </w:r>
      <w:r w:rsidR="0018426A" w:rsidRPr="0056357B">
        <w:rPr>
          <w:rFonts w:ascii="PT Astra Serif" w:hAnsi="PT Astra Serif"/>
          <w:sz w:val="28"/>
          <w:szCs w:val="28"/>
          <w:lang w:val="ru-RU"/>
        </w:rPr>
        <w:t xml:space="preserve">тяжеловесного и (или) </w:t>
      </w:r>
      <w:r w:rsidRPr="0056357B">
        <w:rPr>
          <w:rFonts w:ascii="PT Astra Serif" w:hAnsi="PT Astra Serif"/>
          <w:sz w:val="28"/>
          <w:szCs w:val="28"/>
          <w:lang w:val="ru-RU"/>
        </w:rPr>
        <w:t>крупногабаритного транспортного средства осуществляется уполномочен</w:t>
      </w:r>
      <w:r w:rsidR="00AB454D" w:rsidRPr="0056357B">
        <w:rPr>
          <w:rFonts w:ascii="PT Astra Serif" w:hAnsi="PT Astra Serif"/>
          <w:sz w:val="28"/>
          <w:szCs w:val="28"/>
          <w:lang w:val="ru-RU"/>
        </w:rPr>
        <w:t>ным органом с Госавтоинспекцией</w:t>
      </w:r>
      <w:r w:rsidR="00E06DFE" w:rsidRPr="0056357B">
        <w:rPr>
          <w:rFonts w:ascii="PT Astra Serif" w:hAnsi="PT Astra Serif"/>
          <w:sz w:val="28"/>
          <w:szCs w:val="28"/>
          <w:lang w:val="ru-RU"/>
        </w:rPr>
        <w:t>.</w:t>
      </w:r>
    </w:p>
    <w:p w:rsidR="00466396" w:rsidRPr="0056357B" w:rsidRDefault="005B45CE" w:rsidP="005B45C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357B">
        <w:rPr>
          <w:rFonts w:ascii="PT Astra Serif" w:hAnsi="PT Astra Serif"/>
          <w:sz w:val="28"/>
          <w:szCs w:val="28"/>
          <w:lang w:val="ru-RU"/>
        </w:rPr>
        <w:t>С</w:t>
      </w:r>
      <w:r w:rsidR="00466396" w:rsidRPr="0056357B">
        <w:rPr>
          <w:rFonts w:ascii="PT Astra Serif" w:hAnsi="PT Astra Serif"/>
          <w:sz w:val="28"/>
          <w:szCs w:val="28"/>
          <w:lang w:val="ru-RU"/>
        </w:rPr>
        <w:t>пециалист оформляет проект специального разрешения и направляет в адрес подразделения Госавтоинспекции запрос на согласование маршрута тяжеловесного и (или) крупногабаритного транспортного средства с приложением проекта специального разрешения.</w:t>
      </w:r>
    </w:p>
    <w:p w:rsidR="00866787" w:rsidRDefault="00466396" w:rsidP="0046639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357B">
        <w:rPr>
          <w:rFonts w:ascii="PT Astra Serif" w:hAnsi="PT Astra Serif"/>
          <w:sz w:val="28"/>
          <w:szCs w:val="28"/>
          <w:lang w:val="ru-RU"/>
        </w:rPr>
        <w:t>Согласование маршрута тяжеловесного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и (или) крупногабаритного транспортного средства проводится Госавтоинспекцией в случае повторной подачи заявления в соответствии с подпунктом </w:t>
      </w:r>
      <w:r w:rsidR="005B45CE" w:rsidRPr="00552970">
        <w:rPr>
          <w:rFonts w:ascii="PT Astra Serif" w:hAnsi="PT Astra Serif"/>
          <w:sz w:val="28"/>
          <w:szCs w:val="28"/>
          <w:lang w:val="ru-RU"/>
        </w:rPr>
        <w:t>5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45CE" w:rsidRPr="00552970">
        <w:rPr>
          <w:rFonts w:ascii="PT Astra Serif" w:hAnsi="PT Astra Serif"/>
          <w:sz w:val="28"/>
          <w:szCs w:val="28"/>
          <w:lang w:val="ru-RU"/>
        </w:rPr>
        <w:t>под</w:t>
      </w:r>
      <w:r w:rsidRPr="00552970">
        <w:rPr>
          <w:rFonts w:ascii="PT Astra Serif" w:hAnsi="PT Astra Serif"/>
          <w:sz w:val="28"/>
          <w:szCs w:val="28"/>
          <w:lang w:val="ru-RU"/>
        </w:rPr>
        <w:t>пункта 2.6</w:t>
      </w:r>
      <w:r w:rsidR="005B45CE" w:rsidRPr="00552970">
        <w:rPr>
          <w:rFonts w:ascii="PT Astra Serif" w:hAnsi="PT Astra Serif"/>
          <w:sz w:val="28"/>
          <w:szCs w:val="28"/>
          <w:lang w:val="ru-RU"/>
        </w:rPr>
        <w:t>.2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B1FEF">
        <w:rPr>
          <w:rFonts w:ascii="PT Astra Serif" w:hAnsi="PT Astra Serif"/>
          <w:sz w:val="28"/>
          <w:szCs w:val="28"/>
          <w:lang w:val="ru-RU"/>
        </w:rPr>
        <w:t xml:space="preserve">пункта 2.6 раздела 2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настоящего административного регламента в течение </w:t>
      </w:r>
      <w:r w:rsidR="00866787">
        <w:rPr>
          <w:rFonts w:ascii="PT Astra Serif" w:hAnsi="PT Astra Serif"/>
          <w:sz w:val="28"/>
          <w:szCs w:val="28"/>
          <w:lang w:val="ru-RU"/>
        </w:rPr>
        <w:t>1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866787">
        <w:rPr>
          <w:rFonts w:ascii="PT Astra Serif" w:hAnsi="PT Astra Serif"/>
          <w:sz w:val="28"/>
          <w:szCs w:val="28"/>
          <w:lang w:val="ru-RU"/>
        </w:rPr>
        <w:t>одного</w:t>
      </w:r>
      <w:r w:rsidRPr="00552970">
        <w:rPr>
          <w:rFonts w:ascii="PT Astra Serif" w:hAnsi="PT Astra Serif"/>
          <w:sz w:val="28"/>
          <w:szCs w:val="28"/>
          <w:lang w:val="ru-RU"/>
        </w:rPr>
        <w:t>) рабоч</w:t>
      </w:r>
      <w:r w:rsidR="00866787">
        <w:rPr>
          <w:rFonts w:ascii="PT Astra Serif" w:hAnsi="PT Astra Serif"/>
          <w:sz w:val="28"/>
          <w:szCs w:val="28"/>
          <w:lang w:val="ru-RU"/>
        </w:rPr>
        <w:t>его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дн</w:t>
      </w:r>
      <w:r w:rsidR="00866787">
        <w:rPr>
          <w:rFonts w:ascii="PT Astra Serif" w:hAnsi="PT Astra Serif"/>
          <w:sz w:val="28"/>
          <w:szCs w:val="28"/>
          <w:lang w:val="ru-RU"/>
        </w:rPr>
        <w:t>я.</w:t>
      </w:r>
    </w:p>
    <w:p w:rsidR="00466396" w:rsidRPr="00C961DC" w:rsidRDefault="00466396" w:rsidP="0046639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При согласовании маршрута тяжеловесного и (или) крупногабаритного транспортного средства Госавтоинспекция делает записи в проекте </w:t>
      </w: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специального разрешения о согласовании в пунктах</w:t>
      </w:r>
      <w:r w:rsidR="00694D1F">
        <w:rPr>
          <w:rFonts w:ascii="PT Astra Serif" w:hAnsi="PT Astra Serif"/>
          <w:sz w:val="28"/>
          <w:szCs w:val="28"/>
          <w:lang w:val="ru-RU"/>
        </w:rPr>
        <w:t>: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«Вид сопровождения», «Особые условия движения» и «Владельцы автомобильных дорог, сооружений, инженерных коммуникаций, Госавтоинспекция и другие организации, согласовавшие перевозку»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проект </w:t>
      </w:r>
      <w:r w:rsidRPr="00C961DC">
        <w:rPr>
          <w:rFonts w:ascii="PT Astra Serif" w:hAnsi="PT Astra Serif"/>
          <w:sz w:val="28"/>
          <w:szCs w:val="28"/>
          <w:lang w:val="ru-RU"/>
        </w:rPr>
        <w:t>специального разрешения в уполномоченный орган.</w:t>
      </w:r>
    </w:p>
    <w:p w:rsidR="005B45CE" w:rsidRPr="001829E6" w:rsidRDefault="005B45CE" w:rsidP="0046639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829E6">
        <w:rPr>
          <w:rFonts w:ascii="PT Astra Serif" w:hAnsi="PT Astra Serif"/>
          <w:sz w:val="28"/>
          <w:szCs w:val="28"/>
          <w:lang w:val="ru-RU"/>
        </w:rPr>
        <w:t>Максимальный срок выполне</w:t>
      </w:r>
      <w:r w:rsidR="006301F3">
        <w:rPr>
          <w:rFonts w:ascii="PT Astra Serif" w:hAnsi="PT Astra Serif"/>
          <w:sz w:val="28"/>
          <w:szCs w:val="28"/>
          <w:lang w:val="ru-RU"/>
        </w:rPr>
        <w:t>ния административной процедуры составляет</w:t>
      </w:r>
      <w:r w:rsidRPr="001829E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D716C">
        <w:rPr>
          <w:rFonts w:ascii="PT Astra Serif" w:hAnsi="PT Astra Serif"/>
          <w:sz w:val="28"/>
          <w:szCs w:val="28"/>
          <w:lang w:val="ru-RU"/>
        </w:rPr>
        <w:t>1</w:t>
      </w:r>
      <w:r w:rsidRPr="001829E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9244B" w:rsidRPr="001829E6">
        <w:rPr>
          <w:rFonts w:ascii="PT Astra Serif" w:hAnsi="PT Astra Serif"/>
          <w:sz w:val="28"/>
          <w:szCs w:val="28"/>
          <w:lang w:val="ru-RU"/>
        </w:rPr>
        <w:t>(</w:t>
      </w:r>
      <w:r w:rsidR="00DD716C">
        <w:rPr>
          <w:rFonts w:ascii="PT Astra Serif" w:hAnsi="PT Astra Serif"/>
          <w:sz w:val="28"/>
          <w:szCs w:val="28"/>
          <w:lang w:val="ru-RU"/>
        </w:rPr>
        <w:t>один</w:t>
      </w:r>
      <w:r w:rsidR="0018426A" w:rsidRPr="001829E6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DD716C">
        <w:rPr>
          <w:rFonts w:ascii="PT Astra Serif" w:hAnsi="PT Astra Serif"/>
          <w:sz w:val="28"/>
          <w:szCs w:val="28"/>
          <w:lang w:val="ru-RU"/>
        </w:rPr>
        <w:t>рабочий день</w:t>
      </w:r>
      <w:r w:rsidR="001829E6" w:rsidRPr="001829E6">
        <w:rPr>
          <w:rFonts w:ascii="PT Astra Serif" w:hAnsi="PT Astra Serif"/>
          <w:sz w:val="28"/>
          <w:szCs w:val="28"/>
          <w:lang w:val="ru-RU"/>
        </w:rPr>
        <w:t xml:space="preserve"> со дня регистрации повторного заявления</w:t>
      </w:r>
      <w:r w:rsidR="0009244B" w:rsidRPr="001829E6">
        <w:rPr>
          <w:rFonts w:ascii="PT Astra Serif" w:hAnsi="PT Astra Serif"/>
          <w:sz w:val="28"/>
          <w:szCs w:val="28"/>
          <w:lang w:val="ru-RU"/>
        </w:rPr>
        <w:t>.</w:t>
      </w:r>
    </w:p>
    <w:p w:rsidR="005B45CE" w:rsidRPr="00552970" w:rsidRDefault="005B45CE" w:rsidP="005B45CE">
      <w:pPr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1829E6">
        <w:rPr>
          <w:rFonts w:ascii="PT Astra Serif" w:hAnsi="PT Astra Serif"/>
          <w:sz w:val="28"/>
          <w:szCs w:val="28"/>
          <w:lang w:val="ru-RU"/>
        </w:rPr>
        <w:t xml:space="preserve">Способом фиксации результата выполнения административной процедуры является </w:t>
      </w:r>
      <w:r w:rsidR="00476E09" w:rsidRPr="001829E6">
        <w:rPr>
          <w:rFonts w:ascii="PT Astra Serif" w:hAnsi="PT Astra Serif"/>
          <w:sz w:val="28"/>
          <w:szCs w:val="28"/>
          <w:lang w:val="ru-RU"/>
        </w:rPr>
        <w:t xml:space="preserve">выдача Госавтоинспекцией согласованного маршрута </w:t>
      </w:r>
      <w:r w:rsidR="007C1699" w:rsidRPr="001829E6">
        <w:rPr>
          <w:rFonts w:ascii="PT Astra Serif" w:hAnsi="PT Astra Serif"/>
          <w:sz w:val="28"/>
          <w:szCs w:val="28"/>
          <w:lang w:val="ru-RU"/>
        </w:rPr>
        <w:t xml:space="preserve">тяжеловесного и (или) крупногабаритного </w:t>
      </w:r>
      <w:r w:rsidR="00476E09" w:rsidRPr="001829E6">
        <w:rPr>
          <w:rFonts w:ascii="PT Astra Serif" w:hAnsi="PT Astra Serif"/>
          <w:sz w:val="28"/>
          <w:szCs w:val="28"/>
          <w:lang w:val="ru-RU"/>
        </w:rPr>
        <w:t>транспортного средства</w:t>
      </w:r>
      <w:r w:rsidR="00476E09">
        <w:rPr>
          <w:rFonts w:ascii="PT Astra Serif" w:hAnsi="PT Astra Serif"/>
          <w:sz w:val="28"/>
          <w:szCs w:val="28"/>
          <w:lang w:val="ru-RU"/>
        </w:rPr>
        <w:t>.</w:t>
      </w:r>
    </w:p>
    <w:p w:rsidR="00466396" w:rsidRPr="00552970" w:rsidRDefault="00466396" w:rsidP="0046639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3.2.</w:t>
      </w:r>
      <w:r w:rsidR="005B45CE" w:rsidRPr="00552970">
        <w:rPr>
          <w:rFonts w:ascii="PT Astra Serif" w:hAnsi="PT Astra Serif"/>
          <w:sz w:val="28"/>
          <w:szCs w:val="28"/>
          <w:lang w:val="ru-RU"/>
        </w:rPr>
        <w:t>9</w:t>
      </w:r>
      <w:r w:rsidRPr="00552970">
        <w:rPr>
          <w:rFonts w:ascii="PT Astra Serif" w:hAnsi="PT Astra Serif"/>
          <w:sz w:val="28"/>
          <w:szCs w:val="28"/>
          <w:lang w:val="ru-RU"/>
        </w:rPr>
        <w:t>. Принятие решения, подготовка, согласование и подписание результата предоставления муниципальной услуги.</w:t>
      </w:r>
    </w:p>
    <w:p w:rsidR="005B45CE" w:rsidRPr="00552970" w:rsidRDefault="002F5EAC" w:rsidP="005B45CE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Основанием для</w:t>
      </w:r>
      <w:r w:rsidR="005B45CE" w:rsidRPr="00552970">
        <w:rPr>
          <w:rFonts w:ascii="PT Astra Serif" w:hAnsi="PT Astra Serif"/>
          <w:sz w:val="28"/>
          <w:szCs w:val="28"/>
          <w:lang w:val="ru-RU"/>
        </w:rPr>
        <w:t xml:space="preserve"> начал</w:t>
      </w:r>
      <w:r>
        <w:rPr>
          <w:rFonts w:ascii="PT Astra Serif" w:hAnsi="PT Astra Serif"/>
          <w:sz w:val="28"/>
          <w:szCs w:val="28"/>
          <w:lang w:val="ru-RU"/>
        </w:rPr>
        <w:t>а административной процедуры</w:t>
      </w:r>
      <w:r w:rsidR="005B45CE" w:rsidRPr="00552970">
        <w:rPr>
          <w:rFonts w:ascii="PT Astra Serif" w:hAnsi="PT Astra Serif"/>
          <w:sz w:val="28"/>
          <w:szCs w:val="28"/>
          <w:lang w:val="ru-RU"/>
        </w:rPr>
        <w:t xml:space="preserve"> является </w:t>
      </w:r>
      <w:r>
        <w:rPr>
          <w:rFonts w:ascii="PT Astra Serif" w:hAnsi="PT Astra Serif"/>
          <w:sz w:val="28"/>
          <w:szCs w:val="28"/>
          <w:lang w:val="ru-RU"/>
        </w:rPr>
        <w:t>наличие полного комплекта документов, необходимых для предоставления м</w:t>
      </w:r>
      <w:r w:rsidR="001B569E">
        <w:rPr>
          <w:rFonts w:ascii="PT Astra Serif" w:hAnsi="PT Astra Serif"/>
          <w:sz w:val="28"/>
          <w:szCs w:val="28"/>
          <w:lang w:val="ru-RU"/>
        </w:rPr>
        <w:t xml:space="preserve">униципальной услуги, указанных </w:t>
      </w:r>
      <w:r w:rsidR="00EC7684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7A1FDF">
        <w:rPr>
          <w:rFonts w:ascii="PT Astra Serif" w:hAnsi="PT Astra Serif"/>
          <w:sz w:val="28"/>
          <w:szCs w:val="28"/>
          <w:lang w:val="ru-RU"/>
        </w:rPr>
        <w:t xml:space="preserve">подпункте </w:t>
      </w:r>
      <w:r>
        <w:rPr>
          <w:rFonts w:ascii="PT Astra Serif" w:hAnsi="PT Astra Serif"/>
          <w:sz w:val="28"/>
          <w:szCs w:val="28"/>
          <w:lang w:val="ru-RU"/>
        </w:rPr>
        <w:t xml:space="preserve">2.6.2 </w:t>
      </w:r>
      <w:r w:rsidR="001B1FEF">
        <w:rPr>
          <w:rFonts w:ascii="PT Astra Serif" w:hAnsi="PT Astra Serif"/>
          <w:sz w:val="28"/>
          <w:szCs w:val="28"/>
          <w:lang w:val="ru-RU"/>
        </w:rPr>
        <w:t xml:space="preserve">пункта 2.6 раздела 2 </w:t>
      </w:r>
      <w:r>
        <w:rPr>
          <w:rFonts w:ascii="PT Astra Serif" w:hAnsi="PT Astra Serif"/>
          <w:sz w:val="28"/>
          <w:szCs w:val="28"/>
          <w:lang w:val="ru-RU"/>
        </w:rPr>
        <w:t xml:space="preserve">настоящего административного регламента, а также </w:t>
      </w:r>
      <w:r w:rsidR="005B45CE" w:rsidRPr="00552970">
        <w:rPr>
          <w:rFonts w:ascii="PT Astra Serif" w:hAnsi="PT Astra Serif"/>
          <w:sz w:val="28"/>
          <w:szCs w:val="28"/>
          <w:lang w:val="ru-RU"/>
        </w:rPr>
        <w:t>согласование либо отказ в согласовании маршрута транспортного средства.</w:t>
      </w:r>
    </w:p>
    <w:p w:rsidR="00466396" w:rsidRPr="00552970" w:rsidRDefault="005B45CE" w:rsidP="00466396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Специалист запрашивает с</w:t>
      </w:r>
      <w:r w:rsidR="00466396"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ведения, указанные </w:t>
      </w:r>
      <w:r w:rsidR="00466396" w:rsidRPr="00552970">
        <w:rPr>
          <w:rFonts w:ascii="PT Astra Serif" w:hAnsi="PT Astra Serif"/>
          <w:sz w:val="28"/>
          <w:szCs w:val="28"/>
          <w:lang w:val="ru-RU"/>
        </w:rPr>
        <w:t xml:space="preserve">в подпункте </w:t>
      </w:r>
      <w:r w:rsidRPr="00552970">
        <w:rPr>
          <w:rFonts w:ascii="PT Astra Serif" w:hAnsi="PT Astra Serif"/>
          <w:sz w:val="28"/>
          <w:szCs w:val="28"/>
          <w:lang w:val="ru-RU"/>
        </w:rPr>
        <w:t>4</w:t>
      </w:r>
      <w:r w:rsidR="00466396" w:rsidRPr="00552970">
        <w:rPr>
          <w:rFonts w:ascii="PT Astra Serif" w:hAnsi="PT Astra Serif"/>
          <w:sz w:val="28"/>
          <w:szCs w:val="28"/>
          <w:lang w:val="ru-RU"/>
        </w:rPr>
        <w:t xml:space="preserve"> подпункта 2.6.</w:t>
      </w:r>
      <w:r w:rsidRPr="00552970">
        <w:rPr>
          <w:rFonts w:ascii="PT Astra Serif" w:hAnsi="PT Astra Serif"/>
          <w:sz w:val="28"/>
          <w:szCs w:val="28"/>
          <w:lang w:val="ru-RU"/>
        </w:rPr>
        <w:t>2</w:t>
      </w:r>
      <w:r w:rsidR="00466396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B1FEF">
        <w:rPr>
          <w:rFonts w:ascii="PT Astra Serif" w:hAnsi="PT Astra Serif"/>
          <w:sz w:val="28"/>
          <w:szCs w:val="28"/>
          <w:lang w:val="ru-RU"/>
        </w:rPr>
        <w:t xml:space="preserve">пункта 2.6 </w:t>
      </w:r>
      <w:r w:rsidR="00466396"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настоящего административного регламента </w:t>
      </w:r>
      <w:r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="00466396" w:rsidRPr="0055297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ГИС ГМП.</w:t>
      </w:r>
    </w:p>
    <w:p w:rsidR="00466396" w:rsidRPr="00552970" w:rsidRDefault="00466396" w:rsidP="0046639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 случае согласования маршрута транспортного средства и отсутствия оснований для отказа, указанных в подпункте 2.8.2</w:t>
      </w:r>
      <w:r w:rsidR="001B1FEF">
        <w:rPr>
          <w:rFonts w:ascii="PT Astra Serif" w:hAnsi="PT Astra Serif"/>
          <w:sz w:val="28"/>
          <w:szCs w:val="28"/>
          <w:lang w:val="ru-RU"/>
        </w:rPr>
        <w:t xml:space="preserve"> пункта 2.8 раздела 2 </w:t>
      </w:r>
      <w:r w:rsidRPr="00552970">
        <w:rPr>
          <w:rFonts w:ascii="PT Astra Serif" w:hAnsi="PT Astra Serif"/>
          <w:sz w:val="28"/>
          <w:szCs w:val="28"/>
          <w:lang w:val="ru-RU"/>
        </w:rPr>
        <w:t>настоящего административного регламента</w:t>
      </w:r>
      <w:r w:rsidR="00FF061A">
        <w:rPr>
          <w:rFonts w:ascii="PT Astra Serif" w:hAnsi="PT Astra Serif"/>
          <w:sz w:val="28"/>
          <w:szCs w:val="28"/>
          <w:lang w:val="ru-RU"/>
        </w:rPr>
        <w:t>,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специалист заполняет форму специального разрешения.</w:t>
      </w:r>
    </w:p>
    <w:p w:rsidR="00694D1F" w:rsidRDefault="00466396" w:rsidP="0046639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В случае отказа в согласовании маршрута транспортного средства или наличия оснований для отказа в предоставлении муниципальной услуги, указанных в подпункте 2.8.2 </w:t>
      </w:r>
      <w:r w:rsidR="001B1FEF">
        <w:rPr>
          <w:rFonts w:ascii="PT Astra Serif" w:hAnsi="PT Astra Serif"/>
          <w:sz w:val="28"/>
          <w:szCs w:val="28"/>
          <w:lang w:val="ru-RU"/>
        </w:rPr>
        <w:t xml:space="preserve">пункта 2.8 раздела 2 </w:t>
      </w:r>
      <w:r w:rsidRPr="00552970">
        <w:rPr>
          <w:rFonts w:ascii="PT Astra Serif" w:hAnsi="PT Astra Serif"/>
          <w:sz w:val="28"/>
          <w:szCs w:val="28"/>
          <w:lang w:val="ru-RU"/>
        </w:rPr>
        <w:t>настоящего административного регламента, специалист осуществляет подготовку проекта</w:t>
      </w:r>
      <w:r w:rsidR="00FF061A">
        <w:rPr>
          <w:rFonts w:ascii="PT Astra Serif" w:hAnsi="PT Astra Serif"/>
          <w:sz w:val="28"/>
          <w:szCs w:val="28"/>
          <w:lang w:val="ru-RU"/>
        </w:rPr>
        <w:t xml:space="preserve"> постановления </w:t>
      </w:r>
      <w:r w:rsidR="00694D1F">
        <w:rPr>
          <w:rFonts w:ascii="PT Astra Serif" w:hAnsi="PT Astra Serif"/>
          <w:sz w:val="28"/>
          <w:szCs w:val="28"/>
          <w:lang w:val="ru-RU"/>
        </w:rPr>
        <w:t>об отказе.</w:t>
      </w:r>
    </w:p>
    <w:p w:rsidR="00466396" w:rsidRPr="00552970" w:rsidRDefault="00466396" w:rsidP="0046639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После всех необходимых согласований с</w:t>
      </w:r>
      <w:r w:rsidR="00945A49">
        <w:rPr>
          <w:rFonts w:ascii="PT Astra Serif" w:hAnsi="PT Astra Serif"/>
          <w:sz w:val="28"/>
          <w:szCs w:val="28"/>
          <w:lang w:val="ru-RU"/>
        </w:rPr>
        <w:t xml:space="preserve"> Госавтоинспекцией </w:t>
      </w:r>
      <w:r w:rsidR="00A73033">
        <w:rPr>
          <w:rFonts w:ascii="PT Astra Serif" w:hAnsi="PT Astra Serif"/>
          <w:sz w:val="28"/>
          <w:szCs w:val="28"/>
          <w:lang w:val="ru-RU"/>
        </w:rPr>
        <w:t>проект специального разрешения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либо проект </w:t>
      </w:r>
      <w:r w:rsidR="00FF061A">
        <w:rPr>
          <w:rFonts w:ascii="PT Astra Serif" w:hAnsi="PT Astra Serif"/>
          <w:sz w:val="28"/>
          <w:szCs w:val="28"/>
          <w:lang w:val="ru-RU"/>
        </w:rPr>
        <w:t xml:space="preserve">постановления </w:t>
      </w:r>
      <w:r w:rsidRPr="00552970">
        <w:rPr>
          <w:rFonts w:ascii="PT Astra Serif" w:hAnsi="PT Astra Serif"/>
          <w:sz w:val="28"/>
          <w:szCs w:val="28"/>
          <w:lang w:val="ru-RU"/>
        </w:rPr>
        <w:t>об отказе передаются на подпись Руководителю уполномоченного органа.</w:t>
      </w:r>
    </w:p>
    <w:p w:rsidR="001C04C2" w:rsidRPr="0056357B" w:rsidRDefault="00466396" w:rsidP="0046639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357B">
        <w:rPr>
          <w:rFonts w:ascii="PT Astra Serif" w:hAnsi="PT Astra Serif"/>
          <w:sz w:val="28"/>
          <w:szCs w:val="28"/>
          <w:lang w:val="ru-RU"/>
        </w:rPr>
        <w:t>Руководитель уполномоченного органа под</w:t>
      </w:r>
      <w:r w:rsidR="00A73033">
        <w:rPr>
          <w:rFonts w:ascii="PT Astra Serif" w:hAnsi="PT Astra Serif"/>
          <w:sz w:val="28"/>
          <w:szCs w:val="28"/>
          <w:lang w:val="ru-RU"/>
        </w:rPr>
        <w:t>писывает специальное разрешение</w:t>
      </w:r>
      <w:r w:rsidRPr="0056357B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FF061A" w:rsidRPr="0056357B">
        <w:rPr>
          <w:rFonts w:ascii="PT Astra Serif" w:hAnsi="PT Astra Serif"/>
          <w:sz w:val="28"/>
          <w:szCs w:val="28"/>
          <w:lang w:val="ru-RU"/>
        </w:rPr>
        <w:t>постановлени</w:t>
      </w:r>
      <w:r w:rsidR="00121B87">
        <w:rPr>
          <w:rFonts w:ascii="PT Astra Serif" w:hAnsi="PT Astra Serif"/>
          <w:sz w:val="28"/>
          <w:szCs w:val="28"/>
          <w:lang w:val="ru-RU"/>
        </w:rPr>
        <w:t>е</w:t>
      </w:r>
      <w:r w:rsidR="00FF061A" w:rsidRPr="0056357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C04C2" w:rsidRPr="0056357B">
        <w:rPr>
          <w:rFonts w:ascii="PT Astra Serif" w:hAnsi="PT Astra Serif"/>
          <w:sz w:val="28"/>
          <w:szCs w:val="28"/>
          <w:lang w:val="ru-RU"/>
        </w:rPr>
        <w:t>об отказе.</w:t>
      </w:r>
    </w:p>
    <w:p w:rsidR="001C04C2" w:rsidRPr="0056357B" w:rsidRDefault="00466396" w:rsidP="0046639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357B">
        <w:rPr>
          <w:rFonts w:ascii="PT Astra Serif" w:hAnsi="PT Astra Serif"/>
          <w:sz w:val="28"/>
          <w:szCs w:val="28"/>
          <w:lang w:val="ru-RU"/>
        </w:rPr>
        <w:t xml:space="preserve">Результатом выполнения административной процедуры является подготовленное для </w:t>
      </w:r>
      <w:r w:rsidR="00FF061A" w:rsidRPr="0056357B">
        <w:rPr>
          <w:rFonts w:ascii="PT Astra Serif" w:hAnsi="PT Astra Serif"/>
          <w:sz w:val="28"/>
          <w:szCs w:val="28"/>
          <w:lang w:val="ru-RU"/>
        </w:rPr>
        <w:t xml:space="preserve">повторной </w:t>
      </w:r>
      <w:r w:rsidRPr="0056357B">
        <w:rPr>
          <w:rFonts w:ascii="PT Astra Serif" w:hAnsi="PT Astra Serif"/>
          <w:sz w:val="28"/>
          <w:szCs w:val="28"/>
          <w:lang w:val="ru-RU"/>
        </w:rPr>
        <w:t xml:space="preserve">выдачи специальное разрешение либо </w:t>
      </w:r>
      <w:r w:rsidR="00FF061A" w:rsidRPr="0056357B">
        <w:rPr>
          <w:rFonts w:ascii="PT Astra Serif" w:hAnsi="PT Astra Serif"/>
          <w:sz w:val="28"/>
          <w:szCs w:val="28"/>
          <w:lang w:val="ru-RU"/>
        </w:rPr>
        <w:t xml:space="preserve">постановление </w:t>
      </w:r>
      <w:r w:rsidR="001C04C2" w:rsidRPr="0056357B">
        <w:rPr>
          <w:rFonts w:ascii="PT Astra Serif" w:hAnsi="PT Astra Serif"/>
          <w:sz w:val="28"/>
          <w:szCs w:val="28"/>
          <w:lang w:val="ru-RU"/>
        </w:rPr>
        <w:t>об отказе.</w:t>
      </w:r>
    </w:p>
    <w:p w:rsidR="00866787" w:rsidRPr="0056357B" w:rsidRDefault="00466396" w:rsidP="0046639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357B">
        <w:rPr>
          <w:rFonts w:ascii="PT Astra Serif" w:hAnsi="PT Astra Serif"/>
          <w:sz w:val="28"/>
          <w:szCs w:val="28"/>
          <w:lang w:val="ru-RU"/>
        </w:rPr>
        <w:t>Максимальный срок выполне</w:t>
      </w:r>
      <w:r w:rsidR="006301F3">
        <w:rPr>
          <w:rFonts w:ascii="PT Astra Serif" w:hAnsi="PT Astra Serif"/>
          <w:sz w:val="28"/>
          <w:szCs w:val="28"/>
          <w:lang w:val="ru-RU"/>
        </w:rPr>
        <w:t>ния административной процедуры составляет</w:t>
      </w:r>
      <w:r w:rsidRPr="0056357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C04C2" w:rsidRPr="0056357B">
        <w:rPr>
          <w:rFonts w:ascii="PT Astra Serif" w:hAnsi="PT Astra Serif"/>
          <w:sz w:val="28"/>
          <w:szCs w:val="28"/>
          <w:lang w:val="ru-RU"/>
        </w:rPr>
        <w:t>1</w:t>
      </w:r>
      <w:r w:rsidRPr="0056357B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1C04C2" w:rsidRPr="0056357B">
        <w:rPr>
          <w:rFonts w:ascii="PT Astra Serif" w:hAnsi="PT Astra Serif"/>
          <w:sz w:val="28"/>
          <w:szCs w:val="28"/>
          <w:lang w:val="ru-RU"/>
        </w:rPr>
        <w:t>один</w:t>
      </w:r>
      <w:r w:rsidRPr="0056357B">
        <w:rPr>
          <w:rFonts w:ascii="PT Astra Serif" w:hAnsi="PT Astra Serif"/>
          <w:sz w:val="28"/>
          <w:szCs w:val="28"/>
          <w:lang w:val="ru-RU"/>
        </w:rPr>
        <w:t>) рабочи</w:t>
      </w:r>
      <w:r w:rsidR="001C04C2" w:rsidRPr="0056357B">
        <w:rPr>
          <w:rFonts w:ascii="PT Astra Serif" w:hAnsi="PT Astra Serif"/>
          <w:sz w:val="28"/>
          <w:szCs w:val="28"/>
          <w:lang w:val="ru-RU"/>
        </w:rPr>
        <w:t>й</w:t>
      </w:r>
      <w:r w:rsidRPr="0056357B">
        <w:rPr>
          <w:rFonts w:ascii="PT Astra Serif" w:hAnsi="PT Astra Serif"/>
          <w:sz w:val="28"/>
          <w:szCs w:val="28"/>
          <w:lang w:val="ru-RU"/>
        </w:rPr>
        <w:t xml:space="preserve"> д</w:t>
      </w:r>
      <w:r w:rsidR="001C04C2" w:rsidRPr="0056357B">
        <w:rPr>
          <w:rFonts w:ascii="PT Astra Serif" w:hAnsi="PT Astra Serif"/>
          <w:sz w:val="28"/>
          <w:szCs w:val="28"/>
          <w:lang w:val="ru-RU"/>
        </w:rPr>
        <w:t>ень</w:t>
      </w:r>
      <w:r w:rsidRPr="0056357B">
        <w:rPr>
          <w:rFonts w:ascii="PT Astra Serif" w:hAnsi="PT Astra Serif"/>
          <w:sz w:val="28"/>
          <w:szCs w:val="28"/>
          <w:lang w:val="ru-RU"/>
        </w:rPr>
        <w:t xml:space="preserve"> со дня </w:t>
      </w:r>
      <w:r w:rsidR="00866787">
        <w:rPr>
          <w:rFonts w:ascii="PT Astra Serif" w:hAnsi="PT Astra Serif"/>
          <w:sz w:val="28"/>
          <w:szCs w:val="28"/>
          <w:lang w:val="ru-RU"/>
        </w:rPr>
        <w:t xml:space="preserve">выдачи </w:t>
      </w:r>
      <w:r w:rsidR="00866787" w:rsidRPr="001829E6">
        <w:rPr>
          <w:rFonts w:ascii="PT Astra Serif" w:hAnsi="PT Astra Serif"/>
          <w:sz w:val="28"/>
          <w:szCs w:val="28"/>
          <w:lang w:val="ru-RU"/>
        </w:rPr>
        <w:t>Госавтоинспекцией согласованного маршрута тяжеловесного и (или) крупногабаритного транспортного средства</w:t>
      </w:r>
      <w:r w:rsidR="00866787">
        <w:rPr>
          <w:rFonts w:ascii="PT Astra Serif" w:hAnsi="PT Astra Serif"/>
          <w:sz w:val="28"/>
          <w:szCs w:val="28"/>
          <w:lang w:val="ru-RU"/>
        </w:rPr>
        <w:t>.</w:t>
      </w:r>
    </w:p>
    <w:p w:rsidR="00466396" w:rsidRPr="0056357B" w:rsidRDefault="00466396" w:rsidP="00FF061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357B">
        <w:rPr>
          <w:rFonts w:ascii="PT Astra Serif" w:hAnsi="PT Astra Serif"/>
          <w:sz w:val="28"/>
          <w:szCs w:val="28"/>
          <w:lang w:val="ru-RU"/>
        </w:rPr>
        <w:lastRenderedPageBreak/>
        <w:t>Способом фиксации результата выполнения административной процедуры является</w:t>
      </w:r>
      <w:r w:rsidR="00FF061A" w:rsidRPr="0056357B">
        <w:rPr>
          <w:rFonts w:ascii="PT Astra Serif" w:hAnsi="PT Astra Serif"/>
          <w:sz w:val="28"/>
          <w:szCs w:val="28"/>
          <w:lang w:val="ru-RU"/>
        </w:rPr>
        <w:t xml:space="preserve"> повторная выдача специального разрешения либо постановления </w:t>
      </w:r>
      <w:r w:rsidR="00F8706D" w:rsidRPr="0056357B">
        <w:rPr>
          <w:rFonts w:ascii="PT Astra Serif" w:hAnsi="PT Astra Serif"/>
          <w:sz w:val="28"/>
          <w:szCs w:val="28"/>
          <w:lang w:val="ru-RU"/>
        </w:rPr>
        <w:t>об отказе.</w:t>
      </w:r>
    </w:p>
    <w:p w:rsidR="00466396" w:rsidRPr="00552970" w:rsidRDefault="00466396" w:rsidP="0046639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357B">
        <w:rPr>
          <w:rFonts w:ascii="PT Astra Serif" w:hAnsi="PT Astra Serif"/>
          <w:sz w:val="28"/>
          <w:szCs w:val="28"/>
          <w:lang w:val="ru-RU"/>
        </w:rPr>
        <w:t>3.2.</w:t>
      </w:r>
      <w:r w:rsidR="005B45CE" w:rsidRPr="0056357B">
        <w:rPr>
          <w:rFonts w:ascii="PT Astra Serif" w:hAnsi="PT Astra Serif"/>
          <w:sz w:val="28"/>
          <w:szCs w:val="28"/>
          <w:lang w:val="ru-RU"/>
        </w:rPr>
        <w:t>10</w:t>
      </w:r>
      <w:r w:rsidRPr="0056357B">
        <w:rPr>
          <w:rFonts w:ascii="PT Astra Serif" w:hAnsi="PT Astra Serif"/>
          <w:sz w:val="28"/>
          <w:szCs w:val="28"/>
          <w:lang w:val="ru-RU"/>
        </w:rPr>
        <w:t>. Уведомление о готовности результата предоставления муниципальной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услуги, выдача (направление) результата предоставления муниципальной услуги.</w:t>
      </w:r>
    </w:p>
    <w:p w:rsidR="00466396" w:rsidRPr="00552970" w:rsidRDefault="00466396" w:rsidP="0046639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Основанием для начала административной процедуры является подписанное и зарегистрированное специальное разрешение либо </w:t>
      </w:r>
      <w:r w:rsidR="00E63FEA">
        <w:rPr>
          <w:rFonts w:ascii="PT Astra Serif" w:hAnsi="PT Astra Serif"/>
          <w:sz w:val="28"/>
          <w:szCs w:val="28"/>
          <w:lang w:val="ru-RU"/>
        </w:rPr>
        <w:t xml:space="preserve">постановление </w:t>
      </w:r>
      <w:r w:rsidRPr="00552970">
        <w:rPr>
          <w:rFonts w:ascii="PT Astra Serif" w:hAnsi="PT Astra Serif"/>
          <w:sz w:val="28"/>
          <w:szCs w:val="28"/>
          <w:lang w:val="ru-RU"/>
        </w:rPr>
        <w:t>об отказе.</w:t>
      </w:r>
    </w:p>
    <w:p w:rsidR="00466396" w:rsidRPr="00552970" w:rsidRDefault="00466396" w:rsidP="00466396">
      <w:pPr>
        <w:pStyle w:val="a5"/>
        <w:spacing w:before="0"/>
        <w:ind w:firstLine="709"/>
        <w:rPr>
          <w:rFonts w:ascii="PT Astra Serif" w:hAnsi="PT Astra Serif"/>
          <w:sz w:val="28"/>
          <w:szCs w:val="28"/>
        </w:rPr>
      </w:pPr>
      <w:r w:rsidRPr="00552970">
        <w:rPr>
          <w:rFonts w:ascii="PT Astra Serif" w:hAnsi="PT Astra Serif"/>
          <w:sz w:val="28"/>
          <w:szCs w:val="28"/>
        </w:rPr>
        <w:t xml:space="preserve">Специалист уведомляет заявителя о готовности результата предоставления муниципальной услуги посредством телефонной связи по указанному </w:t>
      </w:r>
      <w:r w:rsidR="00DA1E9F" w:rsidRPr="00552970">
        <w:rPr>
          <w:rFonts w:ascii="PT Astra Serif" w:hAnsi="PT Astra Serif"/>
          <w:sz w:val="28"/>
          <w:szCs w:val="28"/>
        </w:rPr>
        <w:t xml:space="preserve">в заявлении </w:t>
      </w:r>
      <w:r w:rsidRPr="00552970">
        <w:rPr>
          <w:rFonts w:ascii="PT Astra Serif" w:hAnsi="PT Astra Serif"/>
          <w:sz w:val="28"/>
          <w:szCs w:val="28"/>
        </w:rPr>
        <w:t>контактному номеру и приглашает на выдачу результата предоставления муниципальной услуги в случае, если данный способ получения результата предоставления муниципальной услуги был выбран заявителем.</w:t>
      </w:r>
    </w:p>
    <w:p w:rsidR="00466396" w:rsidRPr="00552970" w:rsidRDefault="00466396" w:rsidP="00466396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Специал</w:t>
      </w:r>
      <w:r w:rsidR="00622321">
        <w:rPr>
          <w:rFonts w:ascii="PT Astra Serif" w:hAnsi="PT Astra Serif"/>
          <w:sz w:val="28"/>
          <w:szCs w:val="28"/>
          <w:lang w:val="ru-RU"/>
        </w:rPr>
        <w:t xml:space="preserve">ьное разрешение либо </w:t>
      </w:r>
      <w:r w:rsidR="00E63FEA">
        <w:rPr>
          <w:rFonts w:ascii="PT Astra Serif" w:hAnsi="PT Astra Serif"/>
          <w:sz w:val="28"/>
          <w:szCs w:val="28"/>
          <w:lang w:val="ru-RU"/>
        </w:rPr>
        <w:t xml:space="preserve">постановление </w:t>
      </w:r>
      <w:r w:rsidRPr="00552970">
        <w:rPr>
          <w:rFonts w:ascii="PT Astra Serif" w:hAnsi="PT Astra Serif"/>
          <w:sz w:val="28"/>
          <w:szCs w:val="28"/>
          <w:lang w:val="ru-RU"/>
        </w:rPr>
        <w:t>об отказе направляется в адрес заяви</w:t>
      </w:r>
      <w:r w:rsidR="005201DE">
        <w:rPr>
          <w:rFonts w:ascii="PT Astra Serif" w:hAnsi="PT Astra Serif"/>
          <w:sz w:val="28"/>
          <w:szCs w:val="28"/>
          <w:lang w:val="ru-RU"/>
        </w:rPr>
        <w:t>теля посредством почтовой связи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в случае, если данный способ получения результата предоставления муниципальной услуги был выбран заявителем в заявлении.</w:t>
      </w:r>
    </w:p>
    <w:p w:rsidR="00466396" w:rsidRPr="00552970" w:rsidRDefault="00466396" w:rsidP="0046639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Результатом выполнения административной процедуры является </w:t>
      </w:r>
      <w:r w:rsidR="00E63FEA">
        <w:rPr>
          <w:rFonts w:ascii="PT Astra Serif" w:hAnsi="PT Astra Serif"/>
          <w:sz w:val="28"/>
          <w:szCs w:val="28"/>
          <w:lang w:val="ru-RU"/>
        </w:rPr>
        <w:t xml:space="preserve">повторная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выдача (направление) результата предоставления муниципальной услуги заявителю. </w:t>
      </w:r>
    </w:p>
    <w:p w:rsidR="00466396" w:rsidRPr="00552970" w:rsidRDefault="00466396" w:rsidP="0046639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6301F3">
        <w:rPr>
          <w:rFonts w:ascii="PT Astra Serif" w:hAnsi="PT Astra Serif"/>
          <w:sz w:val="28"/>
          <w:szCs w:val="28"/>
          <w:lang w:val="ru-RU"/>
        </w:rPr>
        <w:t>составляет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668C1">
        <w:rPr>
          <w:rFonts w:ascii="PT Astra Serif" w:hAnsi="PT Astra Serif"/>
          <w:sz w:val="28"/>
          <w:szCs w:val="28"/>
          <w:lang w:val="ru-RU"/>
        </w:rPr>
        <w:t>1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D386E">
        <w:rPr>
          <w:rFonts w:ascii="PT Astra Serif" w:hAnsi="PT Astra Serif"/>
          <w:sz w:val="28"/>
          <w:szCs w:val="28"/>
          <w:lang w:val="ru-RU"/>
        </w:rPr>
        <w:t>(</w:t>
      </w:r>
      <w:r w:rsidR="008668C1">
        <w:rPr>
          <w:rFonts w:ascii="PT Astra Serif" w:hAnsi="PT Astra Serif"/>
          <w:sz w:val="28"/>
          <w:szCs w:val="28"/>
          <w:lang w:val="ru-RU"/>
        </w:rPr>
        <w:t>один</w:t>
      </w:r>
      <w:r w:rsidR="00FD386E">
        <w:rPr>
          <w:rFonts w:ascii="PT Astra Serif" w:hAnsi="PT Astra Serif"/>
          <w:sz w:val="28"/>
          <w:szCs w:val="28"/>
          <w:lang w:val="ru-RU"/>
        </w:rPr>
        <w:t xml:space="preserve">) </w:t>
      </w:r>
      <w:r w:rsidRPr="00552970">
        <w:rPr>
          <w:rFonts w:ascii="PT Astra Serif" w:hAnsi="PT Astra Serif"/>
          <w:sz w:val="28"/>
          <w:szCs w:val="28"/>
          <w:lang w:val="ru-RU"/>
        </w:rPr>
        <w:t>рабочи</w:t>
      </w:r>
      <w:r w:rsidR="008668C1">
        <w:rPr>
          <w:rFonts w:ascii="PT Astra Serif" w:hAnsi="PT Astra Serif"/>
          <w:sz w:val="28"/>
          <w:szCs w:val="28"/>
          <w:lang w:val="ru-RU"/>
        </w:rPr>
        <w:t>й день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со дня </w:t>
      </w:r>
      <w:r w:rsidR="008668C1">
        <w:rPr>
          <w:rFonts w:ascii="PT Astra Serif" w:hAnsi="PT Astra Serif"/>
          <w:sz w:val="28"/>
          <w:szCs w:val="28"/>
          <w:lang w:val="ru-RU"/>
        </w:rPr>
        <w:t>начала административной процедуры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466396" w:rsidRPr="00552970" w:rsidRDefault="00466396" w:rsidP="0046639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Способом фиксации результата выполнения административной процедуры является</w:t>
      </w:r>
      <w:r w:rsidR="00E63FE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668C1">
        <w:rPr>
          <w:rFonts w:ascii="PT Astra Serif" w:hAnsi="PT Astra Serif"/>
          <w:sz w:val="28"/>
          <w:szCs w:val="28"/>
          <w:lang w:val="ru-RU"/>
        </w:rPr>
        <w:t>отметка о регистрации специального разрешения или постановления об отказе в журнале учёта исходящей корреспонденции Управления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09182E" w:rsidRPr="00552970" w:rsidRDefault="0009182E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5F7B61" w:rsidRPr="00B22EB0" w:rsidRDefault="005F7B61" w:rsidP="00DB2641">
      <w:pPr>
        <w:suppressAutoHyphens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22EB0">
        <w:rPr>
          <w:rFonts w:ascii="PT Astra Serif" w:hAnsi="PT Astra Serif"/>
          <w:sz w:val="28"/>
          <w:szCs w:val="28"/>
          <w:lang w:val="ru-RU"/>
        </w:rPr>
        <w:t>3.</w:t>
      </w:r>
      <w:r w:rsidR="006301F3" w:rsidRPr="00B22EB0">
        <w:rPr>
          <w:rFonts w:ascii="PT Astra Serif" w:hAnsi="PT Astra Serif"/>
          <w:sz w:val="28"/>
          <w:szCs w:val="28"/>
          <w:lang w:val="ru-RU"/>
        </w:rPr>
        <w:t>3</w:t>
      </w:r>
      <w:r w:rsidRPr="00B22EB0">
        <w:rPr>
          <w:rFonts w:ascii="PT Astra Serif" w:hAnsi="PT Astra Serif"/>
          <w:sz w:val="28"/>
          <w:szCs w:val="28"/>
          <w:lang w:val="ru-RU"/>
        </w:rPr>
        <w:t>. Порядок выполнения административных процедур</w:t>
      </w:r>
      <w:r w:rsidR="0009182E" w:rsidRPr="00B22EB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9182E" w:rsidRPr="00B22EB0">
        <w:rPr>
          <w:rFonts w:ascii="PT Astra Serif" w:hAnsi="PT Astra Serif"/>
          <w:sz w:val="28"/>
          <w:szCs w:val="28"/>
          <w:lang w:val="ru-RU"/>
        </w:rPr>
        <w:br/>
        <w:t>в</w:t>
      </w:r>
      <w:r w:rsidRPr="00B22EB0">
        <w:rPr>
          <w:rFonts w:ascii="PT Astra Serif" w:hAnsi="PT Astra Serif"/>
          <w:sz w:val="28"/>
          <w:szCs w:val="28"/>
          <w:lang w:val="ru-RU"/>
        </w:rPr>
        <w:t xml:space="preserve"> ОГКУ «Правительство для граждан»</w:t>
      </w:r>
    </w:p>
    <w:p w:rsidR="0009182E" w:rsidRPr="00552970" w:rsidRDefault="0009182E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</w:t>
      </w:r>
      <w:r w:rsidR="006301F3">
        <w:rPr>
          <w:rFonts w:ascii="PT Astra Serif" w:hAnsi="PT Astra Serif"/>
          <w:sz w:val="28"/>
          <w:szCs w:val="28"/>
          <w:lang w:val="ru-RU"/>
        </w:rPr>
        <w:t>3</w:t>
      </w:r>
      <w:r w:rsidRPr="00552970">
        <w:rPr>
          <w:rFonts w:ascii="PT Astra Serif" w:hAnsi="PT Astra Serif"/>
          <w:sz w:val="28"/>
          <w:szCs w:val="28"/>
          <w:lang w:val="ru-RU"/>
        </w:rPr>
        <w:t>.1.</w:t>
      </w:r>
      <w:r w:rsidR="00FD386F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</w:t>
      </w:r>
      <w:r w:rsidR="0090054C">
        <w:rPr>
          <w:rFonts w:ascii="PT Astra Serif" w:hAnsi="PT Astra Serif"/>
          <w:sz w:val="28"/>
          <w:szCs w:val="28"/>
          <w:lang w:val="ru-RU"/>
        </w:rPr>
        <w:t>муниципально</w:t>
      </w:r>
      <w:r w:rsidRPr="00552970">
        <w:rPr>
          <w:rFonts w:ascii="PT Astra Serif" w:hAnsi="PT Astra Serif"/>
          <w:sz w:val="28"/>
          <w:szCs w:val="28"/>
          <w:lang w:val="ru-RU"/>
        </w:rPr>
        <w:t>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личного обращения заявителя;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по справочному телефону.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Информацию о ходе выполнения запроса заявитель может получить лично или по справочному телефону (8422) 37-31-31.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3.</w:t>
      </w:r>
      <w:r w:rsidR="008166D7">
        <w:rPr>
          <w:rFonts w:ascii="PT Astra Serif" w:hAnsi="PT Astra Serif"/>
          <w:sz w:val="28"/>
          <w:szCs w:val="28"/>
          <w:lang w:val="ru-RU"/>
        </w:rPr>
        <w:t>3</w:t>
      </w:r>
      <w:r w:rsidRPr="00552970">
        <w:rPr>
          <w:rFonts w:ascii="PT Astra Serif" w:hAnsi="PT Astra Serif"/>
          <w:sz w:val="28"/>
          <w:szCs w:val="28"/>
          <w:lang w:val="ru-RU"/>
        </w:rPr>
        <w:t>.2.</w:t>
      </w:r>
      <w:r w:rsidRPr="00552970">
        <w:rPr>
          <w:rFonts w:ascii="PT Astra Serif" w:hAnsi="PT Astra Serif"/>
          <w:sz w:val="28"/>
          <w:szCs w:val="28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Заявителю, подавшему</w:t>
      </w:r>
      <w:r w:rsidR="002C2519">
        <w:rPr>
          <w:rFonts w:ascii="PT Astra Serif" w:hAnsi="PT Astra Serif"/>
          <w:sz w:val="28"/>
          <w:szCs w:val="28"/>
          <w:lang w:val="ru-RU"/>
        </w:rPr>
        <w:t xml:space="preserve"> заявление, выдаётся расписка </w:t>
      </w:r>
      <w:r w:rsidRPr="00552970">
        <w:rPr>
          <w:rFonts w:ascii="PT Astra Serif" w:hAnsi="PT Astra Serif"/>
          <w:sz w:val="28"/>
          <w:szCs w:val="28"/>
          <w:lang w:val="ru-RU"/>
        </w:rPr>
        <w:t>в получении заявления и прилагаемых к нему документов с указанием их перечня, даты и времени</w:t>
      </w:r>
      <w:r w:rsidR="005F06C6">
        <w:rPr>
          <w:rFonts w:ascii="PT Astra Serif" w:hAnsi="PT Astra Serif"/>
          <w:sz w:val="28"/>
          <w:szCs w:val="28"/>
          <w:lang w:val="ru-RU"/>
        </w:rPr>
        <w:t xml:space="preserve"> их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получения. </w:t>
      </w:r>
    </w:p>
    <w:p w:rsidR="00D31E23" w:rsidRPr="007E004F" w:rsidRDefault="00D31E23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Регистрация заявления и прилагаемых к нему документов в ОГКУ «Правительство для граждан» осуществляется в автоматизированной информационной системе многофункциональных центров предоставления </w:t>
      </w:r>
      <w:r w:rsidRPr="007E004F">
        <w:rPr>
          <w:rFonts w:ascii="PT Astra Serif" w:hAnsi="PT Astra Serif"/>
          <w:sz w:val="28"/>
          <w:szCs w:val="28"/>
          <w:lang w:val="ru-RU"/>
        </w:rPr>
        <w:t>государ</w:t>
      </w:r>
      <w:r w:rsidR="002C2519" w:rsidRPr="007E004F">
        <w:rPr>
          <w:rFonts w:ascii="PT Astra Serif" w:hAnsi="PT Astra Serif"/>
          <w:sz w:val="28"/>
          <w:szCs w:val="28"/>
          <w:lang w:val="ru-RU"/>
        </w:rPr>
        <w:t xml:space="preserve">ственных и муниципальных услуг </w:t>
      </w:r>
      <w:r w:rsidR="007E493F" w:rsidRPr="007E004F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7E004F">
        <w:rPr>
          <w:rFonts w:ascii="PT Astra Serif" w:hAnsi="PT Astra Serif"/>
          <w:sz w:val="28"/>
          <w:szCs w:val="28"/>
          <w:lang w:val="ru-RU"/>
        </w:rPr>
        <w:t xml:space="preserve">момент обращения заявителя. </w:t>
      </w:r>
    </w:p>
    <w:p w:rsidR="007E004F" w:rsidRPr="007E004F" w:rsidRDefault="007E004F" w:rsidP="007E004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E004F">
        <w:rPr>
          <w:rFonts w:ascii="PT Astra Serif" w:hAnsi="PT Astra Serif"/>
          <w:sz w:val="28"/>
          <w:szCs w:val="28"/>
          <w:lang w:val="ru-RU"/>
        </w:rPr>
        <w:t>ОГКУ «Правительство для граждан» направляет в уполномоченный орган в электронном виде по защищённым каналам связи приняты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7E004F">
        <w:rPr>
          <w:rFonts w:ascii="PT Astra Serif" w:hAnsi="PT Astra Serif"/>
          <w:sz w:val="28"/>
          <w:szCs w:val="28"/>
          <w:lang w:val="ru-RU"/>
        </w:rPr>
        <w:t xml:space="preserve"> заявлени</w:t>
      </w:r>
      <w:r>
        <w:rPr>
          <w:rFonts w:ascii="PT Astra Serif" w:hAnsi="PT Astra Serif"/>
          <w:sz w:val="28"/>
          <w:szCs w:val="28"/>
          <w:lang w:val="ru-RU"/>
        </w:rPr>
        <w:t>я с приложенными к ним</w:t>
      </w:r>
      <w:r w:rsidRPr="007E004F">
        <w:rPr>
          <w:rFonts w:ascii="PT Astra Serif" w:hAnsi="PT Astra Serif"/>
          <w:sz w:val="28"/>
          <w:szCs w:val="28"/>
          <w:lang w:val="ru-RU"/>
        </w:rPr>
        <w:t xml:space="preserve"> документ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 w:rsidRPr="007E004F">
        <w:rPr>
          <w:rFonts w:ascii="PT Astra Serif" w:hAnsi="PT Astra Serif"/>
          <w:sz w:val="28"/>
          <w:szCs w:val="28"/>
          <w:lang w:val="ru-RU"/>
        </w:rPr>
        <w:t xml:space="preserve"> в</w:t>
      </w:r>
      <w:r>
        <w:rPr>
          <w:rFonts w:ascii="PT Astra Serif" w:hAnsi="PT Astra Serif"/>
          <w:sz w:val="28"/>
          <w:szCs w:val="28"/>
          <w:lang w:val="ru-RU"/>
        </w:rPr>
        <w:t xml:space="preserve"> срок не позднее 1 (одного) рабочего</w:t>
      </w:r>
      <w:r w:rsidRPr="007E004F">
        <w:rPr>
          <w:rFonts w:ascii="PT Astra Serif" w:hAnsi="PT Astra Serif"/>
          <w:sz w:val="28"/>
          <w:szCs w:val="28"/>
          <w:lang w:val="ru-RU"/>
        </w:rPr>
        <w:t xml:space="preserve"> д</w:t>
      </w:r>
      <w:r>
        <w:rPr>
          <w:rFonts w:ascii="PT Astra Serif" w:hAnsi="PT Astra Serif"/>
          <w:sz w:val="28"/>
          <w:szCs w:val="28"/>
          <w:lang w:val="ru-RU"/>
        </w:rPr>
        <w:t xml:space="preserve">ня, следующего за днём приёма документов в </w:t>
      </w:r>
      <w:r w:rsidRPr="007E004F">
        <w:rPr>
          <w:rFonts w:ascii="PT Astra Serif" w:hAnsi="PT Astra Serif"/>
          <w:sz w:val="28"/>
          <w:szCs w:val="28"/>
          <w:lang w:val="ru-RU"/>
        </w:rPr>
        <w:t>ОГКУ «Правительство для граждан»</w:t>
      </w:r>
      <w:r>
        <w:rPr>
          <w:rFonts w:ascii="PT Astra Serif" w:hAnsi="PT Astra Serif"/>
          <w:sz w:val="28"/>
          <w:szCs w:val="28"/>
          <w:lang w:val="ru-RU"/>
        </w:rPr>
        <w:t xml:space="preserve"> от заявителя.</w:t>
      </w:r>
    </w:p>
    <w:p w:rsidR="007E004F" w:rsidRPr="007E004F" w:rsidRDefault="007E004F" w:rsidP="007E004F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7E004F">
        <w:rPr>
          <w:rFonts w:ascii="PT Astra Serif" w:hAnsi="PT Astra Serif"/>
          <w:sz w:val="28"/>
          <w:szCs w:val="28"/>
          <w:lang w:val="ru-RU"/>
        </w:rPr>
        <w:t>В случае отсутствия технической возможности ОГКУ «Правительство для граждан» передаёт в уполномоченный орган заявление на бумажном носителе</w:t>
      </w:r>
      <w:r>
        <w:rPr>
          <w:rFonts w:ascii="PT Astra Serif" w:hAnsi="PT Astra Serif"/>
          <w:sz w:val="28"/>
          <w:szCs w:val="28"/>
          <w:lang w:val="ru-RU"/>
        </w:rPr>
        <w:t xml:space="preserve"> по реестру приёма-передачи с приложением </w:t>
      </w:r>
      <w:r w:rsidRPr="007E004F">
        <w:rPr>
          <w:rFonts w:ascii="PT Astra Serif" w:hAnsi="PT Astra Serif"/>
          <w:sz w:val="28"/>
          <w:szCs w:val="28"/>
          <w:lang w:val="ru-RU"/>
        </w:rPr>
        <w:t xml:space="preserve">всех принятых документов, сданных заявителем </w:t>
      </w:r>
      <w:r>
        <w:rPr>
          <w:rFonts w:ascii="PT Astra Serif" w:hAnsi="PT Astra Serif"/>
          <w:sz w:val="28"/>
          <w:szCs w:val="28"/>
          <w:lang w:val="ru-RU"/>
        </w:rPr>
        <w:t xml:space="preserve">через </w:t>
      </w:r>
      <w:r w:rsidRPr="007E004F">
        <w:rPr>
          <w:rFonts w:ascii="PT Astra Serif" w:hAnsi="PT Astra Serif"/>
          <w:sz w:val="28"/>
          <w:szCs w:val="28"/>
          <w:lang w:val="ru-RU"/>
        </w:rPr>
        <w:t xml:space="preserve">ОГКУ «Правительство </w:t>
      </w:r>
      <w:r>
        <w:rPr>
          <w:rFonts w:ascii="PT Astra Serif" w:hAnsi="PT Astra Serif"/>
          <w:sz w:val="28"/>
          <w:szCs w:val="28"/>
          <w:lang w:val="ru-RU"/>
        </w:rPr>
        <w:t xml:space="preserve">для граждан» в уполномоченный орган в срок, </w:t>
      </w:r>
      <w:r w:rsidRPr="007E004F">
        <w:rPr>
          <w:rFonts w:ascii="PT Astra Serif" w:hAnsi="PT Astra Serif"/>
          <w:sz w:val="28"/>
          <w:szCs w:val="28"/>
          <w:lang w:val="ru-RU"/>
        </w:rPr>
        <w:t>установленный соглашением о взаимодействии между ОГКУ «Правительство для граждан» и уполномоченным органом</w:t>
      </w:r>
      <w:r w:rsidRPr="007E004F">
        <w:rPr>
          <w:rFonts w:ascii="PT Astra Serif" w:hAnsi="PT Astra Serif"/>
          <w:bCs/>
          <w:sz w:val="28"/>
          <w:szCs w:val="28"/>
          <w:lang w:val="ru-RU"/>
        </w:rPr>
        <w:t>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5F7B61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D31E23" w:rsidRPr="00552970" w:rsidRDefault="00D31E23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начинается со дня поступления заявления и прилагаемых к нему документов в уполномоченный орган</w:t>
      </w:r>
      <w:r w:rsidR="007C1699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D0576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3.3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 xml:space="preserve">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lastRenderedPageBreak/>
        <w:t>систем уполномоченного органа.</w:t>
      </w:r>
    </w:p>
    <w:p w:rsidR="00AE7388" w:rsidRPr="00552970" w:rsidRDefault="00AE7388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</w:t>
      </w:r>
      <w:r w:rsidR="007C1699">
        <w:rPr>
          <w:rFonts w:ascii="PT Astra Serif" w:hAnsi="PT Astra Serif"/>
          <w:sz w:val="28"/>
          <w:szCs w:val="28"/>
          <w:lang w:val="ru-RU"/>
        </w:rPr>
        <w:t>: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не осуществляется.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является полученное от уполномоченного органа</w:t>
      </w:r>
      <w:r w:rsidR="00D31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F53DC">
        <w:rPr>
          <w:rFonts w:ascii="PT Astra Serif" w:hAnsi="PT Astra Serif"/>
          <w:sz w:val="28"/>
          <w:szCs w:val="28"/>
          <w:lang w:val="ru-RU"/>
        </w:rPr>
        <w:t xml:space="preserve">подписанное и зарегистрированное </w:t>
      </w:r>
      <w:r w:rsidR="00D31E23">
        <w:rPr>
          <w:rFonts w:ascii="PT Astra Serif" w:hAnsi="PT Astra Serif"/>
          <w:sz w:val="28"/>
          <w:szCs w:val="28"/>
          <w:lang w:val="ru-RU"/>
        </w:rPr>
        <w:t>специальное разрешение, либо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31E23">
        <w:rPr>
          <w:rFonts w:ascii="PT Astra Serif" w:hAnsi="PT Astra Serif"/>
          <w:sz w:val="28"/>
          <w:szCs w:val="28"/>
          <w:lang w:val="ru-RU"/>
        </w:rPr>
        <w:t xml:space="preserve">постановление </w:t>
      </w:r>
      <w:r w:rsidRPr="00552970">
        <w:rPr>
          <w:rFonts w:ascii="PT Astra Serif" w:hAnsi="PT Astra Serif"/>
          <w:sz w:val="28"/>
          <w:szCs w:val="28"/>
          <w:lang w:val="ru-RU"/>
        </w:rPr>
        <w:t>об отказе.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Уполномоченный орган обеспечивает передачу </w:t>
      </w:r>
      <w:r w:rsidR="008F53DC">
        <w:rPr>
          <w:rFonts w:ascii="PT Astra Serif" w:hAnsi="PT Astra Serif"/>
          <w:sz w:val="28"/>
          <w:szCs w:val="28"/>
          <w:lang w:val="ru-RU"/>
        </w:rPr>
        <w:t xml:space="preserve">специального разрешения или </w:t>
      </w:r>
      <w:r w:rsidR="00D31E23">
        <w:rPr>
          <w:rFonts w:ascii="PT Astra Serif" w:hAnsi="PT Astra Serif"/>
          <w:sz w:val="28"/>
          <w:szCs w:val="28"/>
          <w:lang w:val="ru-RU"/>
        </w:rPr>
        <w:t xml:space="preserve">постановления </w:t>
      </w:r>
      <w:r w:rsidR="00DF3EEA" w:rsidRPr="00552970">
        <w:rPr>
          <w:rFonts w:ascii="PT Astra Serif" w:hAnsi="PT Astra Serif"/>
          <w:sz w:val="28"/>
          <w:szCs w:val="28"/>
          <w:lang w:val="ru-RU"/>
        </w:rPr>
        <w:t xml:space="preserve">об отказе </w:t>
      </w:r>
      <w:r w:rsidR="003D5520">
        <w:rPr>
          <w:rFonts w:ascii="PT Astra Serif" w:hAnsi="PT Astra Serif"/>
          <w:sz w:val="28"/>
          <w:szCs w:val="28"/>
          <w:lang w:val="ru-RU"/>
        </w:rPr>
        <w:t xml:space="preserve">на бумажном носителе </w:t>
      </w:r>
      <w:r w:rsidRPr="0055297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не позднее 1</w:t>
      </w:r>
      <w:r w:rsidR="002C2519">
        <w:rPr>
          <w:rFonts w:ascii="PT Astra Serif" w:hAnsi="PT Astra Serif"/>
          <w:sz w:val="28"/>
          <w:szCs w:val="28"/>
          <w:lang w:val="ru-RU"/>
        </w:rPr>
        <w:t xml:space="preserve"> (одного) </w:t>
      </w:r>
      <w:r w:rsidRPr="00552970">
        <w:rPr>
          <w:rFonts w:ascii="PT Astra Serif" w:hAnsi="PT Astra Serif"/>
          <w:sz w:val="28"/>
          <w:szCs w:val="28"/>
          <w:lang w:val="ru-RU"/>
        </w:rPr>
        <w:t>рабочего дня до окончания срока предоставления муниципальной услуги.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</w:t>
      </w:r>
      <w:r w:rsidR="00D31E23">
        <w:rPr>
          <w:rFonts w:ascii="PT Astra Serif" w:hAnsi="PT Astra Serif"/>
          <w:sz w:val="28"/>
          <w:szCs w:val="28"/>
          <w:lang w:val="ru-RU"/>
        </w:rPr>
        <w:t xml:space="preserve">(тридцати) </w:t>
      </w:r>
      <w:r w:rsidRPr="00552970">
        <w:rPr>
          <w:rFonts w:ascii="PT Astra Serif" w:hAnsi="PT Astra Serif"/>
          <w:sz w:val="28"/>
          <w:szCs w:val="28"/>
          <w:lang w:val="ru-RU"/>
        </w:rPr>
        <w:t>календарных дней со дня получения таких документов.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</w:t>
      </w:r>
      <w:r w:rsidR="008F53DC">
        <w:rPr>
          <w:rFonts w:ascii="PT Astra Serif" w:hAnsi="PT Astra Serif"/>
          <w:sz w:val="28"/>
          <w:szCs w:val="28"/>
          <w:lang w:val="ru-RU"/>
        </w:rPr>
        <w:t xml:space="preserve">документов по результатам предоставления муниципальной услуги </w:t>
      </w:r>
      <w:r w:rsidRPr="00552970">
        <w:rPr>
          <w:rFonts w:ascii="PT Astra Serif" w:hAnsi="PT Astra Serif"/>
          <w:bCs/>
          <w:sz w:val="28"/>
          <w:szCs w:val="28"/>
          <w:lang w:val="ru-RU"/>
        </w:rPr>
        <w:t>при предъявлении заявителем документа, удостоверяющего личность, в случае об</w:t>
      </w:r>
      <w:r w:rsidR="005743B5">
        <w:rPr>
          <w:rFonts w:ascii="PT Astra Serif" w:hAnsi="PT Astra Serif"/>
          <w:bCs/>
          <w:sz w:val="28"/>
          <w:szCs w:val="28"/>
          <w:lang w:val="ru-RU"/>
        </w:rPr>
        <w:t>ращения представителя заявителя</w:t>
      </w:r>
      <w:r w:rsidRPr="00552970">
        <w:rPr>
          <w:rFonts w:ascii="PT Astra Serif" w:hAnsi="PT Astra Serif"/>
          <w:bCs/>
          <w:sz w:val="28"/>
          <w:szCs w:val="28"/>
          <w:lang w:val="ru-RU"/>
        </w:rPr>
        <w:t xml:space="preserve"> также </w:t>
      </w:r>
      <w:r w:rsidR="005743B5">
        <w:rPr>
          <w:rFonts w:ascii="PT Astra Serif" w:hAnsi="PT Astra Serif"/>
          <w:bCs/>
          <w:sz w:val="28"/>
          <w:szCs w:val="28"/>
          <w:lang w:val="ru-RU"/>
        </w:rPr>
        <w:t xml:space="preserve">проверяет </w:t>
      </w:r>
      <w:r w:rsidRPr="00552970">
        <w:rPr>
          <w:rFonts w:ascii="PT Astra Serif" w:hAnsi="PT Astra Serif"/>
          <w:bCs/>
          <w:sz w:val="28"/>
          <w:szCs w:val="28"/>
          <w:lang w:val="ru-RU"/>
        </w:rPr>
        <w:t>наличие документа, подтверждающего его полномочия, с проставлением подписи в расписке (описи)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В случае если заявитель не получил </w:t>
      </w:r>
      <w:r w:rsidR="003D5520">
        <w:rPr>
          <w:rFonts w:ascii="PT Astra Serif" w:hAnsi="PT Astra Serif"/>
          <w:sz w:val="28"/>
          <w:szCs w:val="28"/>
          <w:lang w:val="ru-RU"/>
        </w:rPr>
        <w:t>постановлен</w:t>
      </w:r>
      <w:r w:rsidR="00622321">
        <w:rPr>
          <w:rFonts w:ascii="PT Astra Serif" w:hAnsi="PT Astra Serif"/>
          <w:sz w:val="28"/>
          <w:szCs w:val="28"/>
          <w:lang w:val="ru-RU"/>
        </w:rPr>
        <w:t>и</w:t>
      </w:r>
      <w:r w:rsidR="00DF3EEA" w:rsidRPr="00552970">
        <w:rPr>
          <w:rFonts w:ascii="PT Astra Serif" w:hAnsi="PT Astra Serif"/>
          <w:sz w:val="28"/>
          <w:szCs w:val="28"/>
          <w:lang w:val="ru-RU"/>
        </w:rPr>
        <w:t xml:space="preserve">е об отказе </w:t>
      </w:r>
      <w:r w:rsidRPr="00552970">
        <w:rPr>
          <w:rFonts w:ascii="PT Astra Serif" w:hAnsi="PT Astra Serif"/>
          <w:sz w:val="28"/>
          <w:szCs w:val="28"/>
          <w:lang w:val="ru-RU"/>
        </w:rPr>
        <w:t>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09182E" w:rsidRPr="00552970" w:rsidRDefault="0009182E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5F7B61" w:rsidRPr="005743B5" w:rsidRDefault="005F7B61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5743B5">
        <w:rPr>
          <w:rFonts w:ascii="PT Astra Serif" w:hAnsi="PT Astra Serif"/>
          <w:sz w:val="28"/>
          <w:szCs w:val="28"/>
          <w:lang w:val="ru-RU"/>
        </w:rPr>
        <w:t>3.</w:t>
      </w:r>
      <w:r w:rsidR="00D0576D" w:rsidRPr="005743B5">
        <w:rPr>
          <w:rFonts w:ascii="PT Astra Serif" w:hAnsi="PT Astra Serif"/>
          <w:sz w:val="28"/>
          <w:szCs w:val="28"/>
          <w:lang w:val="ru-RU"/>
        </w:rPr>
        <w:t>4</w:t>
      </w:r>
      <w:r w:rsidRPr="005743B5">
        <w:rPr>
          <w:rFonts w:ascii="PT Astra Serif" w:hAnsi="PT Astra Serif"/>
          <w:sz w:val="28"/>
          <w:szCs w:val="28"/>
          <w:lang w:val="ru-RU"/>
        </w:rPr>
        <w:t>. Порядок исправления допущенных опечаток и (или) ошибок в выданных</w:t>
      </w:r>
      <w:r w:rsidR="00243A8F" w:rsidRPr="005743B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743B5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</w:t>
      </w:r>
      <w:r w:rsidR="009462BC" w:rsidRPr="005743B5">
        <w:rPr>
          <w:rFonts w:ascii="PT Astra Serif" w:hAnsi="PT Astra Serif"/>
          <w:sz w:val="28"/>
          <w:szCs w:val="28"/>
          <w:lang w:val="ru-RU"/>
        </w:rPr>
        <w:t>муниципальной услуги документах</w:t>
      </w:r>
    </w:p>
    <w:p w:rsidR="0009182E" w:rsidRPr="00552970" w:rsidRDefault="0009182E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7B61" w:rsidRPr="00552970" w:rsidRDefault="00D0576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3.4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>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  <w:r w:rsidR="006050E6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</w:t>
      </w:r>
      <w:proofErr w:type="gramStart"/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F53DC"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552970">
        <w:rPr>
          <w:rFonts w:ascii="PT Astra Serif" w:hAnsi="PT Astra Serif"/>
          <w:sz w:val="28"/>
          <w:szCs w:val="28"/>
          <w:lang w:val="ru-RU"/>
        </w:rPr>
        <w:t>(</w:t>
      </w:r>
      <w:proofErr w:type="gramEnd"/>
      <w:r w:rsidRPr="00552970">
        <w:rPr>
          <w:rFonts w:ascii="PT Astra Serif" w:hAnsi="PT Astra Serif"/>
          <w:sz w:val="28"/>
          <w:szCs w:val="28"/>
          <w:lang w:val="ru-RU"/>
        </w:rPr>
        <w:t>далее</w:t>
      </w:r>
      <w:r w:rsidR="008F53D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>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по испр</w:t>
      </w:r>
      <w:r w:rsidR="002D21E7">
        <w:rPr>
          <w:rFonts w:ascii="PT Astra Serif" w:hAnsi="PT Astra Serif"/>
          <w:sz w:val="28"/>
          <w:szCs w:val="28"/>
          <w:lang w:val="ru-RU"/>
        </w:rPr>
        <w:t>авлению опечаток и (или) ошибок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является поступление в уполномоченный орган заявления</w:t>
      </w:r>
      <w:r w:rsidRPr="002D21E7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При обращении за исправлением опечаток и (или) ошибок заявитель представляет: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заявление;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документы, имеющие юридическую силу</w:t>
      </w:r>
      <w:r w:rsidR="00F3382C">
        <w:rPr>
          <w:rFonts w:ascii="PT Astra Serif" w:hAnsi="PT Astra Serif"/>
          <w:sz w:val="28"/>
          <w:szCs w:val="28"/>
          <w:lang w:val="ru-RU"/>
        </w:rPr>
        <w:t>,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содержащие правильные данные;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Приём и регистрация заявления осуществляется в соответствии с </w:t>
      </w:r>
      <w:r w:rsidR="0009182E" w:rsidRPr="00552970">
        <w:rPr>
          <w:rFonts w:ascii="PT Astra Serif" w:hAnsi="PT Astra Serif"/>
          <w:sz w:val="28"/>
          <w:szCs w:val="28"/>
          <w:lang w:val="ru-RU"/>
        </w:rPr>
        <w:t>под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пунктом 3.2.1 </w:t>
      </w:r>
      <w:r w:rsidR="008F53DC">
        <w:rPr>
          <w:rFonts w:ascii="PT Astra Serif" w:hAnsi="PT Astra Serif"/>
          <w:sz w:val="28"/>
          <w:szCs w:val="28"/>
          <w:lang w:val="ru-RU"/>
        </w:rPr>
        <w:t xml:space="preserve">пункта 3.2 </w:t>
      </w:r>
      <w:r w:rsidRPr="00552970">
        <w:rPr>
          <w:rFonts w:ascii="PT Astra Serif" w:hAnsi="PT Astra Serif"/>
          <w:sz w:val="28"/>
          <w:szCs w:val="28"/>
          <w:lang w:val="ru-RU"/>
        </w:rPr>
        <w:t>настоящего</w:t>
      </w:r>
      <w:r w:rsidR="00F3382C">
        <w:rPr>
          <w:rFonts w:ascii="PT Astra Serif" w:hAnsi="PT Astra Serif"/>
          <w:sz w:val="28"/>
          <w:szCs w:val="28"/>
          <w:lang w:val="ru-RU"/>
        </w:rPr>
        <w:t xml:space="preserve"> раздела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D0576D">
        <w:rPr>
          <w:rFonts w:ascii="PT Astra Serif" w:hAnsi="PT Astra Serif"/>
          <w:sz w:val="28"/>
          <w:szCs w:val="28"/>
          <w:lang w:val="ru-RU"/>
        </w:rPr>
        <w:t>составляет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1 </w:t>
      </w:r>
      <w:r w:rsidR="006050E6">
        <w:rPr>
          <w:rFonts w:ascii="PT Astra Serif" w:hAnsi="PT Astra Serif"/>
          <w:sz w:val="28"/>
          <w:szCs w:val="28"/>
          <w:lang w:val="ru-RU"/>
        </w:rPr>
        <w:t xml:space="preserve">(один) </w:t>
      </w:r>
      <w:r w:rsidRPr="00552970">
        <w:rPr>
          <w:rFonts w:ascii="PT Astra Serif" w:hAnsi="PT Astra Serif"/>
          <w:sz w:val="28"/>
          <w:szCs w:val="28"/>
          <w:lang w:val="ru-RU"/>
        </w:rPr>
        <w:t>рабочий день.</w:t>
      </w:r>
    </w:p>
    <w:p w:rsidR="005F7B61" w:rsidRPr="00552970" w:rsidRDefault="00D0576D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3.4</w:t>
      </w:r>
      <w:r w:rsidR="005F7B61" w:rsidRPr="00552970">
        <w:rPr>
          <w:rFonts w:ascii="PT Astra Serif" w:hAnsi="PT Astra Serif"/>
          <w:sz w:val="28"/>
          <w:szCs w:val="28"/>
          <w:lang w:val="ru-RU"/>
        </w:rPr>
        <w:t>.2. Рассмотрение поступившего заявления, выдача исправленного документа.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Основанием для начала административной процедуры является </w:t>
      </w:r>
      <w:r w:rsidR="006050E6">
        <w:rPr>
          <w:rFonts w:ascii="PT Astra Serif" w:hAnsi="PT Astra Serif"/>
          <w:sz w:val="28"/>
          <w:szCs w:val="28"/>
          <w:lang w:val="ru-RU"/>
        </w:rPr>
        <w:t xml:space="preserve">поступление </w:t>
      </w:r>
      <w:r w:rsidRPr="00552970">
        <w:rPr>
          <w:rFonts w:ascii="PT Astra Serif" w:hAnsi="PT Astra Serif"/>
          <w:sz w:val="28"/>
          <w:szCs w:val="28"/>
          <w:lang w:val="ru-RU"/>
        </w:rPr>
        <w:t>зарегистрированно</w:t>
      </w:r>
      <w:r w:rsidR="006050E6">
        <w:rPr>
          <w:rFonts w:ascii="PT Astra Serif" w:hAnsi="PT Astra Serif"/>
          <w:sz w:val="28"/>
          <w:szCs w:val="28"/>
          <w:lang w:val="ru-RU"/>
        </w:rPr>
        <w:t xml:space="preserve">го и завизированного </w:t>
      </w:r>
      <w:r w:rsidRPr="00552970">
        <w:rPr>
          <w:rFonts w:ascii="PT Astra Serif" w:hAnsi="PT Astra Serif"/>
          <w:sz w:val="28"/>
          <w:szCs w:val="28"/>
          <w:lang w:val="ru-RU"/>
        </w:rPr>
        <w:t>заявлени</w:t>
      </w:r>
      <w:r w:rsidR="006050E6">
        <w:rPr>
          <w:rFonts w:ascii="PT Astra Serif" w:hAnsi="PT Astra Serif"/>
          <w:sz w:val="28"/>
          <w:szCs w:val="28"/>
          <w:lang w:val="ru-RU"/>
        </w:rPr>
        <w:t>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и </w:t>
      </w:r>
      <w:r w:rsidR="006050E6">
        <w:rPr>
          <w:rFonts w:ascii="PT Astra Serif" w:hAnsi="PT Astra Serif"/>
          <w:sz w:val="28"/>
          <w:szCs w:val="28"/>
          <w:lang w:val="ru-RU"/>
        </w:rPr>
        <w:t xml:space="preserve">приложенных к нему </w:t>
      </w:r>
      <w:r w:rsidRPr="00552970">
        <w:rPr>
          <w:rFonts w:ascii="PT Astra Serif" w:hAnsi="PT Astra Serif"/>
          <w:sz w:val="28"/>
          <w:szCs w:val="28"/>
          <w:lang w:val="ru-RU"/>
        </w:rPr>
        <w:t>документ</w:t>
      </w:r>
      <w:r w:rsidR="006050E6">
        <w:rPr>
          <w:rFonts w:ascii="PT Astra Serif" w:hAnsi="PT Astra Serif"/>
          <w:sz w:val="28"/>
          <w:szCs w:val="28"/>
          <w:lang w:val="ru-RU"/>
        </w:rPr>
        <w:t>ов специалисту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При исправлении опечаток и (или) ошибок не допускается: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Оформление нового исправленного документа осуществляется в порядке, установленном в подпункт</w:t>
      </w:r>
      <w:r w:rsidR="003D5520">
        <w:rPr>
          <w:rFonts w:ascii="PT Astra Serif" w:hAnsi="PT Astra Serif"/>
          <w:sz w:val="28"/>
          <w:szCs w:val="28"/>
          <w:lang w:val="ru-RU"/>
        </w:rPr>
        <w:t>ах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3.2.</w:t>
      </w:r>
      <w:r w:rsidR="00FD386F" w:rsidRPr="00552970">
        <w:rPr>
          <w:rFonts w:ascii="PT Astra Serif" w:hAnsi="PT Astra Serif"/>
          <w:sz w:val="28"/>
          <w:szCs w:val="28"/>
          <w:lang w:val="ru-RU"/>
        </w:rPr>
        <w:t>5</w:t>
      </w:r>
      <w:r w:rsidR="001E2488">
        <w:rPr>
          <w:rFonts w:ascii="PT Astra Serif" w:hAnsi="PT Astra Serif"/>
          <w:sz w:val="28"/>
          <w:szCs w:val="28"/>
          <w:lang w:val="ru-RU"/>
        </w:rPr>
        <w:t xml:space="preserve"> и </w:t>
      </w:r>
      <w:r w:rsidR="000F30E1" w:rsidRPr="00552970">
        <w:rPr>
          <w:rFonts w:ascii="PT Astra Serif" w:hAnsi="PT Astra Serif"/>
          <w:sz w:val="28"/>
          <w:szCs w:val="28"/>
          <w:lang w:val="ru-RU"/>
        </w:rPr>
        <w:t>3.2.9 пункта 3.2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настоящего</w:t>
      </w:r>
      <w:r w:rsidR="00BE5B2B">
        <w:rPr>
          <w:rFonts w:ascii="PT Astra Serif" w:hAnsi="PT Astra Serif"/>
          <w:sz w:val="28"/>
          <w:szCs w:val="28"/>
          <w:lang w:val="ru-RU"/>
        </w:rPr>
        <w:t xml:space="preserve"> раздела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D0576D">
        <w:rPr>
          <w:rFonts w:ascii="PT Astra Serif" w:hAnsi="PT Astra Serif"/>
          <w:sz w:val="28"/>
          <w:szCs w:val="28"/>
          <w:lang w:val="ru-RU"/>
        </w:rPr>
        <w:t>составляет</w:t>
      </w:r>
      <w:r w:rsidR="00D82E8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3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D5520">
        <w:rPr>
          <w:rFonts w:ascii="PT Astra Serif" w:hAnsi="PT Astra Serif"/>
          <w:sz w:val="28"/>
          <w:szCs w:val="28"/>
          <w:lang w:val="ru-RU"/>
        </w:rPr>
        <w:t>(тр</w:t>
      </w:r>
      <w:r w:rsidR="00D82E83">
        <w:rPr>
          <w:rFonts w:ascii="PT Astra Serif" w:hAnsi="PT Astra Serif"/>
          <w:sz w:val="28"/>
          <w:szCs w:val="28"/>
          <w:lang w:val="ru-RU"/>
        </w:rPr>
        <w:t>и</w:t>
      </w:r>
      <w:r w:rsidR="003D5520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D82E83">
        <w:rPr>
          <w:rFonts w:ascii="PT Astra Serif" w:hAnsi="PT Astra Serif"/>
          <w:sz w:val="28"/>
          <w:szCs w:val="28"/>
          <w:lang w:val="ru-RU"/>
        </w:rPr>
        <w:t xml:space="preserve">рабочих дня </w:t>
      </w:r>
      <w:r w:rsidRPr="00552970">
        <w:rPr>
          <w:rFonts w:ascii="PT Astra Serif" w:hAnsi="PT Astra Serif"/>
          <w:sz w:val="28"/>
          <w:szCs w:val="28"/>
          <w:lang w:val="ru-RU"/>
        </w:rPr>
        <w:t>со дня поступления в уполномоченный орган заявления.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1E2488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Выдача заявителю нового исправленного документа осуществляется в течение 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1 (</w:t>
      </w:r>
      <w:r w:rsidRPr="00552970">
        <w:rPr>
          <w:rFonts w:ascii="PT Astra Serif" w:hAnsi="PT Astra Serif"/>
          <w:sz w:val="28"/>
          <w:szCs w:val="28"/>
          <w:lang w:val="ru-RU"/>
        </w:rPr>
        <w:t>одного</w:t>
      </w:r>
      <w:r w:rsidR="00DB2641" w:rsidRPr="00552970">
        <w:rPr>
          <w:rFonts w:ascii="PT Astra Serif" w:hAnsi="PT Astra Serif"/>
          <w:sz w:val="28"/>
          <w:szCs w:val="28"/>
          <w:lang w:val="ru-RU"/>
        </w:rPr>
        <w:t>)</w:t>
      </w:r>
      <w:r w:rsidR="001E2488">
        <w:rPr>
          <w:rFonts w:ascii="PT Astra Serif" w:hAnsi="PT Astra Serif"/>
          <w:sz w:val="28"/>
          <w:szCs w:val="28"/>
          <w:lang w:val="ru-RU"/>
        </w:rPr>
        <w:t xml:space="preserve"> рабочего дня со дня </w:t>
      </w:r>
      <w:r w:rsidR="00945A49">
        <w:rPr>
          <w:rFonts w:ascii="PT Astra Serif" w:hAnsi="PT Astra Serif"/>
          <w:sz w:val="28"/>
          <w:szCs w:val="28"/>
          <w:lang w:val="ru-RU"/>
        </w:rPr>
        <w:t>его подписания</w:t>
      </w:r>
      <w:r w:rsidR="001E2488">
        <w:rPr>
          <w:rFonts w:ascii="PT Astra Serif" w:hAnsi="PT Astra Serif"/>
          <w:sz w:val="28"/>
          <w:szCs w:val="28"/>
          <w:lang w:val="ru-RU"/>
        </w:rPr>
        <w:t>.</w:t>
      </w:r>
    </w:p>
    <w:p w:rsidR="005F7B61" w:rsidRPr="00552970" w:rsidRDefault="005F7B61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lastRenderedPageBreak/>
        <w:t>Способом фиксации результата</w:t>
      </w:r>
      <w:r w:rsidR="004143D5">
        <w:rPr>
          <w:rFonts w:ascii="PT Astra Serif" w:hAnsi="PT Astra Serif"/>
          <w:sz w:val="28"/>
          <w:szCs w:val="28"/>
          <w:lang w:val="ru-RU"/>
        </w:rPr>
        <w:t xml:space="preserve"> выполнения административной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процедуры является выдача нового исправленного документа, оформленного в виде официального письма, подписанного </w:t>
      </w:r>
      <w:r w:rsidR="00DF3EEA" w:rsidRPr="00552970">
        <w:rPr>
          <w:rFonts w:ascii="PT Astra Serif" w:hAnsi="PT Astra Serif"/>
          <w:sz w:val="28"/>
          <w:szCs w:val="28"/>
          <w:lang w:val="ru-RU"/>
        </w:rPr>
        <w:t>Руководителем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органа.</w:t>
      </w:r>
    </w:p>
    <w:p w:rsidR="005F7B61" w:rsidRDefault="005F7B61" w:rsidP="00D96E0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FD386F" w:rsidRPr="005529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96E0E">
        <w:rPr>
          <w:rFonts w:ascii="PT Astra Serif" w:hAnsi="PT Astra Serif"/>
          <w:sz w:val="28"/>
          <w:szCs w:val="28"/>
          <w:lang w:val="ru-RU"/>
        </w:rPr>
        <w:t xml:space="preserve">хранится в </w:t>
      </w:r>
      <w:r w:rsidR="006050E6">
        <w:rPr>
          <w:rFonts w:ascii="PT Astra Serif" w:hAnsi="PT Astra Serif"/>
          <w:sz w:val="28"/>
          <w:szCs w:val="28"/>
          <w:lang w:val="ru-RU"/>
        </w:rPr>
        <w:t xml:space="preserve">учётном деле заявителя в </w:t>
      </w:r>
      <w:r w:rsidR="00D96E0E">
        <w:rPr>
          <w:rFonts w:ascii="PT Astra Serif" w:hAnsi="PT Astra Serif"/>
          <w:sz w:val="28"/>
          <w:szCs w:val="28"/>
          <w:lang w:val="ru-RU"/>
        </w:rPr>
        <w:t>Управлении.</w:t>
      </w:r>
    </w:p>
    <w:p w:rsidR="00D96E0E" w:rsidRPr="00D96E0E" w:rsidRDefault="00D96E0E" w:rsidP="00D96E0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D386F" w:rsidRPr="00691BCA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91BCA">
        <w:rPr>
          <w:rFonts w:ascii="PT Astra Serif" w:hAnsi="PT Astra Serif"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FD386F" w:rsidRPr="00691BCA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DF79C5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91BCA">
        <w:rPr>
          <w:rFonts w:ascii="PT Astra Serif" w:hAnsi="PT Astra Serif"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  <w:r w:rsidRPr="00691BCA">
        <w:rPr>
          <w:rFonts w:ascii="PT Astra Serif" w:hAnsi="PT Astra Serif"/>
          <w:sz w:val="28"/>
          <w:szCs w:val="28"/>
          <w:lang w:val="ru-RU"/>
        </w:rPr>
        <w:br/>
        <w:t>и исполнением ответственными долж</w:t>
      </w:r>
      <w:r w:rsidR="00DF79C5">
        <w:rPr>
          <w:rFonts w:ascii="PT Astra Serif" w:hAnsi="PT Astra Serif"/>
          <w:sz w:val="28"/>
          <w:szCs w:val="28"/>
          <w:lang w:val="ru-RU"/>
        </w:rPr>
        <w:t>ностными лицами, муниципальными</w:t>
      </w:r>
    </w:p>
    <w:p w:rsidR="00DF79C5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91BCA">
        <w:rPr>
          <w:rFonts w:ascii="PT Astra Serif" w:hAnsi="PT Astra Serif"/>
          <w:sz w:val="28"/>
          <w:szCs w:val="28"/>
          <w:lang w:val="ru-RU"/>
        </w:rPr>
        <w:t>служащими положений административного регламента и иных нормативных правовых актов, устанавливаю</w:t>
      </w:r>
      <w:r w:rsidR="00DF79C5">
        <w:rPr>
          <w:rFonts w:ascii="PT Astra Serif" w:hAnsi="PT Astra Serif"/>
          <w:sz w:val="28"/>
          <w:szCs w:val="28"/>
          <w:lang w:val="ru-RU"/>
        </w:rPr>
        <w:t>щих требования к предоставлению</w:t>
      </w:r>
    </w:p>
    <w:p w:rsidR="00FD386F" w:rsidRPr="00691BCA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91BCA">
        <w:rPr>
          <w:rFonts w:ascii="PT Astra Serif" w:hAnsi="PT Astra Serif"/>
          <w:sz w:val="28"/>
          <w:szCs w:val="28"/>
          <w:lang w:val="ru-RU"/>
        </w:rPr>
        <w:t>муниципальной услуги, а также принятием решений ответственными лицами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D386F" w:rsidRPr="00552970" w:rsidRDefault="00FD386F" w:rsidP="00791D43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i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</w:t>
      </w:r>
      <w:r w:rsidR="00AB25C0" w:rsidRPr="00552970">
        <w:rPr>
          <w:rFonts w:ascii="PT Astra Serif" w:hAnsi="PT Astra Serif"/>
          <w:sz w:val="28"/>
          <w:szCs w:val="28"/>
          <w:lang w:val="ru-RU"/>
        </w:rPr>
        <w:t>льной услуги, осуществляется</w:t>
      </w:r>
      <w:r w:rsidR="004143D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1D43">
        <w:rPr>
          <w:rFonts w:ascii="PT Astra Serif" w:hAnsi="PT Astra Serif"/>
          <w:sz w:val="28"/>
          <w:szCs w:val="28"/>
          <w:lang w:val="ru-RU"/>
        </w:rPr>
        <w:t>начальник</w:t>
      </w:r>
      <w:r w:rsidR="004143D5">
        <w:rPr>
          <w:rFonts w:ascii="PT Astra Serif" w:hAnsi="PT Astra Serif"/>
          <w:sz w:val="28"/>
          <w:szCs w:val="28"/>
          <w:lang w:val="ru-RU"/>
        </w:rPr>
        <w:t>ом Управления.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11B97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24033">
        <w:rPr>
          <w:rFonts w:ascii="PT Astra Serif" w:hAnsi="PT Astra Serif"/>
          <w:sz w:val="28"/>
          <w:szCs w:val="28"/>
          <w:lang w:val="ru-RU"/>
        </w:rPr>
        <w:t>4.2.</w:t>
      </w:r>
      <w:r w:rsidRPr="00691BCA">
        <w:rPr>
          <w:rFonts w:ascii="PT Astra Serif" w:hAnsi="PT Astra Serif"/>
          <w:sz w:val="28"/>
          <w:szCs w:val="28"/>
          <w:lang w:val="ru-RU"/>
        </w:rPr>
        <w:t xml:space="preserve"> Порядок и периодичность осуществления плановых и внеплановых</w:t>
      </w:r>
    </w:p>
    <w:p w:rsidR="00711B97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91BCA">
        <w:rPr>
          <w:rFonts w:ascii="PT Astra Serif" w:hAnsi="PT Astra Serif"/>
          <w:sz w:val="28"/>
          <w:szCs w:val="28"/>
          <w:lang w:val="ru-RU"/>
        </w:rPr>
        <w:t>проверок полноты и качества предоставления муниципальной услуги, в том числе порядок и формы контроля за полн</w:t>
      </w:r>
      <w:r w:rsidR="00711B97">
        <w:rPr>
          <w:rFonts w:ascii="PT Astra Serif" w:hAnsi="PT Astra Serif"/>
          <w:sz w:val="28"/>
          <w:szCs w:val="28"/>
          <w:lang w:val="ru-RU"/>
        </w:rPr>
        <w:t>отой и качеством предоставления</w:t>
      </w:r>
    </w:p>
    <w:p w:rsidR="00FD386F" w:rsidRPr="00691BCA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91BCA">
        <w:rPr>
          <w:rFonts w:ascii="PT Astra Serif" w:hAnsi="PT Astra Serif"/>
          <w:sz w:val="28"/>
          <w:szCs w:val="28"/>
          <w:lang w:val="ru-RU"/>
        </w:rPr>
        <w:t>муниципальной услуги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4.2.1. В целях осуществления контроля за соблюдением и исполнением </w:t>
      </w:r>
      <w:r w:rsidR="004143D5">
        <w:rPr>
          <w:rFonts w:ascii="PT Astra Serif" w:hAnsi="PT Astra Serif"/>
          <w:sz w:val="28"/>
          <w:szCs w:val="28"/>
          <w:lang w:val="ru-RU"/>
        </w:rPr>
        <w:t>специалистом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="004143D5">
        <w:rPr>
          <w:rFonts w:ascii="PT Astra Serif" w:hAnsi="PT Astra Serif"/>
          <w:sz w:val="28"/>
          <w:szCs w:val="28"/>
          <w:lang w:val="ru-RU"/>
        </w:rPr>
        <w:t>Управлением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проводят</w:t>
      </w:r>
      <w:r w:rsidR="003D5520">
        <w:rPr>
          <w:rFonts w:ascii="PT Astra Serif" w:hAnsi="PT Astra Serif"/>
          <w:sz w:val="28"/>
          <w:szCs w:val="28"/>
          <w:lang w:val="ru-RU"/>
        </w:rPr>
        <w:t>ся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проверки по полноте и качеству предоставления муниципальной услуги структурным подразделением </w:t>
      </w:r>
      <w:r w:rsidR="004143D5">
        <w:rPr>
          <w:rFonts w:ascii="PT Astra Serif" w:hAnsi="PT Astra Serif"/>
          <w:sz w:val="28"/>
          <w:szCs w:val="28"/>
          <w:lang w:val="ru-RU"/>
        </w:rPr>
        <w:t>Управления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i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</w:t>
      </w:r>
      <w:r w:rsidR="00622321">
        <w:rPr>
          <w:rFonts w:ascii="PT Astra Serif" w:hAnsi="PT Astra Serif"/>
          <w:sz w:val="28"/>
          <w:szCs w:val="28"/>
          <w:lang w:val="ru-RU"/>
        </w:rPr>
        <w:t xml:space="preserve"> приказов </w:t>
      </w:r>
      <w:r w:rsidR="004143D5">
        <w:rPr>
          <w:rFonts w:ascii="PT Astra Serif" w:hAnsi="PT Astra Serif"/>
          <w:sz w:val="28"/>
          <w:szCs w:val="28"/>
          <w:lang w:val="ru-RU"/>
        </w:rPr>
        <w:t>начальника</w:t>
      </w:r>
      <w:r w:rsidR="00622321">
        <w:rPr>
          <w:rFonts w:ascii="PT Astra Serif" w:hAnsi="PT Astra Serif"/>
          <w:sz w:val="28"/>
          <w:szCs w:val="28"/>
          <w:lang w:val="ru-RU"/>
        </w:rPr>
        <w:t xml:space="preserve"> Управления.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4.2.2. Проверки могут быть плановыми и внеплановыми.</w:t>
      </w:r>
    </w:p>
    <w:p w:rsidR="00FD386F" w:rsidRPr="00552970" w:rsidRDefault="00FD386F" w:rsidP="00D576FD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i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Плановые проверки проводятся на основании планов работы </w:t>
      </w:r>
      <w:r w:rsidR="004143D5">
        <w:rPr>
          <w:rFonts w:ascii="PT Astra Serif" w:hAnsi="PT Astra Serif"/>
          <w:sz w:val="28"/>
          <w:szCs w:val="28"/>
          <w:lang w:val="ru-RU"/>
        </w:rPr>
        <w:t xml:space="preserve">Управления с 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периодичностью </w:t>
      </w:r>
      <w:r w:rsidR="00D576FD">
        <w:rPr>
          <w:rFonts w:ascii="PT Astra Serif" w:hAnsi="PT Astra Serif"/>
          <w:sz w:val="28"/>
          <w:szCs w:val="28"/>
          <w:lang w:val="ru-RU"/>
        </w:rPr>
        <w:t>один раз в год.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</w:t>
      </w:r>
      <w:r w:rsidR="00967B24">
        <w:rPr>
          <w:rFonts w:ascii="PT Astra Serif" w:hAnsi="PT Astra Serif"/>
          <w:sz w:val="28"/>
          <w:szCs w:val="28"/>
          <w:lang w:val="ru-RU"/>
        </w:rPr>
        <w:t>е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) должностного лица </w:t>
      </w:r>
      <w:r w:rsidR="008539E1">
        <w:rPr>
          <w:rFonts w:ascii="PT Astra Serif" w:hAnsi="PT Astra Serif"/>
          <w:sz w:val="28"/>
          <w:szCs w:val="28"/>
          <w:lang w:val="ru-RU"/>
        </w:rPr>
        <w:t>Управления</w:t>
      </w:r>
      <w:r w:rsidRPr="00552970">
        <w:rPr>
          <w:rFonts w:ascii="PT Astra Serif" w:hAnsi="PT Astra Serif"/>
          <w:sz w:val="28"/>
          <w:szCs w:val="28"/>
          <w:lang w:val="ru-RU"/>
        </w:rPr>
        <w:t>, ответственного за предоставление муниципальной услуги.</w:t>
      </w:r>
    </w:p>
    <w:p w:rsidR="00FD386F" w:rsidRPr="00691BCA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91BCA">
        <w:rPr>
          <w:rFonts w:ascii="PT Astra Serif" w:hAnsi="PT Astra Serif"/>
          <w:sz w:val="28"/>
          <w:szCs w:val="28"/>
          <w:lang w:val="ru-RU"/>
        </w:rPr>
        <w:t xml:space="preserve">4.3. Ответственность должностных лиц, муниципальных служащих </w:t>
      </w:r>
      <w:r w:rsidRPr="00691BCA">
        <w:rPr>
          <w:rFonts w:ascii="PT Astra Serif" w:hAnsi="PT Astra Serif"/>
          <w:sz w:val="28"/>
          <w:szCs w:val="28"/>
          <w:lang w:val="ru-RU"/>
        </w:rPr>
        <w:br/>
        <w:t xml:space="preserve">за решения и действия (бездействие), принимаемые (осуществляемые) </w:t>
      </w:r>
      <w:r w:rsidRPr="00691BCA">
        <w:rPr>
          <w:rFonts w:ascii="PT Astra Serif" w:hAnsi="PT Astra Serif"/>
          <w:sz w:val="28"/>
          <w:szCs w:val="28"/>
          <w:lang w:val="ru-RU"/>
        </w:rPr>
        <w:br/>
        <w:t>в ходе предоставления муниципальной услуги</w:t>
      </w:r>
    </w:p>
    <w:p w:rsidR="00FD386F" w:rsidRPr="00691BCA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4.3.1. </w:t>
      </w:r>
      <w:r w:rsidR="008539E1">
        <w:rPr>
          <w:rFonts w:ascii="PT Astra Serif" w:hAnsi="PT Astra Serif"/>
          <w:sz w:val="28"/>
          <w:szCs w:val="28"/>
          <w:lang w:val="ru-RU"/>
        </w:rPr>
        <w:t xml:space="preserve">Специалист </w:t>
      </w:r>
      <w:r w:rsidRPr="00552970">
        <w:rPr>
          <w:rFonts w:ascii="PT Astra Serif" w:hAnsi="PT Astra Serif"/>
          <w:sz w:val="28"/>
          <w:szCs w:val="28"/>
          <w:lang w:val="ru-RU"/>
        </w:rPr>
        <w:t>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4.3.2. </w:t>
      </w:r>
      <w:r w:rsidR="008539E1">
        <w:rPr>
          <w:rFonts w:ascii="PT Astra Serif" w:hAnsi="PT Astra Serif"/>
          <w:sz w:val="28"/>
          <w:szCs w:val="28"/>
          <w:lang w:val="ru-RU"/>
        </w:rPr>
        <w:t>Специалист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несёт персональную ответственность за предоставление муниципальной услуги, </w:t>
      </w:r>
      <w:r w:rsidR="001F54B7">
        <w:rPr>
          <w:rFonts w:ascii="PT Astra Serif" w:hAnsi="PT Astra Serif"/>
          <w:sz w:val="28"/>
          <w:szCs w:val="28"/>
          <w:lang w:val="ru-RU"/>
        </w:rPr>
        <w:t>не</w:t>
      </w:r>
      <w:r w:rsidRPr="00552970">
        <w:rPr>
          <w:rFonts w:ascii="PT Astra Serif" w:hAnsi="PT Astra Serif"/>
          <w:sz w:val="28"/>
          <w:szCs w:val="28"/>
          <w:lang w:val="ru-RU"/>
        </w:rPr>
        <w:t>соблюдение сроков и порядка предоставления муниципальной услуги.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4.3.3. Персональная ответственность </w:t>
      </w:r>
      <w:r w:rsidR="008539E1">
        <w:rPr>
          <w:rFonts w:ascii="PT Astra Serif" w:hAnsi="PT Astra Serif"/>
          <w:sz w:val="28"/>
          <w:szCs w:val="28"/>
          <w:lang w:val="ru-RU"/>
        </w:rPr>
        <w:t>специалиста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определяется в его </w:t>
      </w:r>
      <w:r w:rsidR="008539E1">
        <w:rPr>
          <w:rFonts w:ascii="PT Astra Serif" w:hAnsi="PT Astra Serif"/>
          <w:sz w:val="28"/>
          <w:szCs w:val="28"/>
          <w:lang w:val="ru-RU"/>
        </w:rPr>
        <w:t>трудовом договоре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в соответствии с требованиями законодательства Российской Федерации.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D386F" w:rsidRPr="005D4493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D4493">
        <w:rPr>
          <w:rFonts w:ascii="PT Astra Serif" w:hAnsi="PT Astra Serif"/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</w:p>
    <w:p w:rsidR="00FD386F" w:rsidRPr="00552970" w:rsidRDefault="008539E1" w:rsidP="000B1BA8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Начальник</w:t>
      </w:r>
      <w:r w:rsidR="000B1BA8">
        <w:rPr>
          <w:rFonts w:ascii="PT Astra Serif" w:hAnsi="PT Astra Serif"/>
          <w:sz w:val="28"/>
          <w:szCs w:val="28"/>
          <w:lang w:val="ru-RU"/>
        </w:rPr>
        <w:t xml:space="preserve"> Управления </w:t>
      </w:r>
      <w:r w:rsidR="006A11F7">
        <w:rPr>
          <w:rFonts w:ascii="PT Astra Serif" w:hAnsi="PT Astra Serif"/>
          <w:sz w:val="28"/>
          <w:szCs w:val="28"/>
          <w:lang w:val="ru-RU"/>
        </w:rPr>
        <w:t>осуществляет</w:t>
      </w:r>
      <w:r w:rsidR="00FD386F" w:rsidRPr="00552970">
        <w:rPr>
          <w:rFonts w:ascii="PT Astra Serif" w:hAnsi="PT Astra Serif"/>
          <w:sz w:val="28"/>
          <w:szCs w:val="28"/>
          <w:lang w:val="ru-RU"/>
        </w:rPr>
        <w:t xml:space="preserve"> анализ результатов </w:t>
      </w:r>
      <w:r w:rsidR="00377C74" w:rsidRPr="00552970">
        <w:rPr>
          <w:rFonts w:ascii="PT Astra Serif" w:hAnsi="PT Astra Serif"/>
          <w:sz w:val="28"/>
          <w:szCs w:val="28"/>
          <w:lang w:val="ru-RU"/>
        </w:rPr>
        <w:t>проведённых</w:t>
      </w:r>
      <w:r w:rsidR="000B1BA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D386F" w:rsidRPr="00552970">
        <w:rPr>
          <w:rFonts w:ascii="PT Astra Serif" w:hAnsi="PT Astra Serif"/>
          <w:sz w:val="28"/>
          <w:szCs w:val="28"/>
          <w:lang w:val="ru-RU"/>
        </w:rPr>
        <w:t>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CA782D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D4493">
        <w:rPr>
          <w:rFonts w:ascii="PT Astra Serif" w:hAnsi="PT Astra Serif"/>
          <w:sz w:val="28"/>
          <w:szCs w:val="28"/>
          <w:lang w:val="ru-RU"/>
        </w:rPr>
        <w:t>5. Досудебный (внесудебный) порядок</w:t>
      </w:r>
      <w:r w:rsidR="00CA782D">
        <w:rPr>
          <w:rFonts w:ascii="PT Astra Serif" w:hAnsi="PT Astra Serif"/>
          <w:sz w:val="28"/>
          <w:szCs w:val="28"/>
          <w:lang w:val="ru-RU"/>
        </w:rPr>
        <w:t xml:space="preserve"> обжалования решений и действий</w:t>
      </w:r>
    </w:p>
    <w:p w:rsidR="00CA782D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D4493">
        <w:rPr>
          <w:rFonts w:ascii="PT Astra Serif" w:hAnsi="PT Astra Serif"/>
          <w:sz w:val="28"/>
          <w:szCs w:val="28"/>
          <w:lang w:val="ru-RU"/>
        </w:rPr>
        <w:t>(бездействия) уполномоченного орган</w:t>
      </w:r>
      <w:r w:rsidR="00CA782D">
        <w:rPr>
          <w:rFonts w:ascii="PT Astra Serif" w:hAnsi="PT Astra Serif"/>
          <w:sz w:val="28"/>
          <w:szCs w:val="28"/>
          <w:lang w:val="ru-RU"/>
        </w:rPr>
        <w:t>а, многофункционального центра,</w:t>
      </w:r>
    </w:p>
    <w:p w:rsidR="00FD386F" w:rsidRPr="005D4493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D4493">
        <w:rPr>
          <w:rFonts w:ascii="PT Astra Serif" w:hAnsi="PT Astra Serif"/>
          <w:sz w:val="28"/>
          <w:szCs w:val="28"/>
          <w:lang w:val="ru-RU"/>
        </w:rPr>
        <w:t>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D386F" w:rsidRPr="005D4493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CA782D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D4493">
        <w:rPr>
          <w:rFonts w:ascii="PT Astra Serif" w:hAnsi="PT Astra Serif"/>
          <w:sz w:val="28"/>
          <w:szCs w:val="28"/>
          <w:lang w:val="ru-RU"/>
        </w:rPr>
        <w:t>5.1. Информация для заинтересованных лиц об их пра</w:t>
      </w:r>
      <w:r w:rsidR="00CA782D">
        <w:rPr>
          <w:rFonts w:ascii="PT Astra Serif" w:hAnsi="PT Astra Serif"/>
          <w:sz w:val="28"/>
          <w:szCs w:val="28"/>
          <w:lang w:val="ru-RU"/>
        </w:rPr>
        <w:t>ве на досудебное</w:t>
      </w:r>
    </w:p>
    <w:p w:rsidR="00FD386F" w:rsidRPr="005D4493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D4493">
        <w:rPr>
          <w:rFonts w:ascii="PT Astra Serif" w:hAnsi="PT Astra Serif"/>
          <w:sz w:val="28"/>
          <w:szCs w:val="28"/>
          <w:lang w:val="ru-RU"/>
        </w:rPr>
        <w:t>(внесудебное) обжалование действий (бездействия) и (или) решений, принятых (осуществленных) в ходе предоставле</w:t>
      </w:r>
      <w:r w:rsidR="00A1613A" w:rsidRPr="005D4493">
        <w:rPr>
          <w:rFonts w:ascii="PT Astra Serif" w:hAnsi="PT Astra Serif"/>
          <w:sz w:val="28"/>
          <w:szCs w:val="28"/>
          <w:lang w:val="ru-RU"/>
        </w:rPr>
        <w:t>ния муниципальной услуги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D386F" w:rsidRPr="00552970" w:rsidRDefault="00FD386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 xml:space="preserve">Заявитель вправе подать жалобу </w:t>
      </w:r>
      <w:r w:rsidR="00A1613A">
        <w:rPr>
          <w:rFonts w:ascii="PT Astra Serif" w:hAnsi="PT Astra Serif"/>
          <w:sz w:val="28"/>
          <w:szCs w:val="28"/>
          <w:lang w:val="ru-RU"/>
        </w:rPr>
        <w:t>на действия (бездействие) и и</w:t>
      </w:r>
      <w:r w:rsidR="00476DAA">
        <w:rPr>
          <w:rFonts w:ascii="PT Astra Serif" w:hAnsi="PT Astra Serif"/>
          <w:sz w:val="28"/>
          <w:szCs w:val="28"/>
          <w:lang w:val="ru-RU"/>
        </w:rPr>
        <w:t>ли решения, принятые (осуществлённые</w:t>
      </w:r>
      <w:r w:rsidR="00A1613A">
        <w:rPr>
          <w:rFonts w:ascii="PT Astra Serif" w:hAnsi="PT Astra Serif"/>
          <w:sz w:val="28"/>
          <w:szCs w:val="28"/>
          <w:lang w:val="ru-RU"/>
        </w:rPr>
        <w:t xml:space="preserve">) в ходе предоставления муниципальной услуги (далее – жалоба) </w:t>
      </w:r>
      <w:r w:rsidRPr="00552970">
        <w:rPr>
          <w:rFonts w:ascii="PT Astra Serif" w:hAnsi="PT Astra Serif"/>
          <w:sz w:val="28"/>
          <w:szCs w:val="28"/>
          <w:lang w:val="ru-RU"/>
        </w:rPr>
        <w:t>на уполномоченный орган, его должностное лицо, либо муниципальных служащих, а такж</w:t>
      </w:r>
      <w:r w:rsidR="001F54B7">
        <w:rPr>
          <w:rFonts w:ascii="PT Astra Serif" w:hAnsi="PT Astra Serif"/>
          <w:sz w:val="28"/>
          <w:szCs w:val="28"/>
          <w:lang w:val="ru-RU"/>
        </w:rPr>
        <w:t>е работников ОГКУ «Правительство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для граждан».</w:t>
      </w:r>
    </w:p>
    <w:p w:rsidR="00FD386F" w:rsidRPr="00552970" w:rsidRDefault="00FD386F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FD386F" w:rsidRPr="005A35C3" w:rsidRDefault="00FD386F" w:rsidP="00DB2641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5A35C3">
        <w:rPr>
          <w:rFonts w:ascii="PT Astra Serif" w:hAnsi="PT Astra Serif"/>
          <w:sz w:val="28"/>
          <w:szCs w:val="28"/>
          <w:lang w:val="ru-RU"/>
        </w:rPr>
        <w:t xml:space="preserve">5.2. Органы местного самоуправления, организации и уполномоченные </w:t>
      </w:r>
      <w:r w:rsidRPr="005A35C3">
        <w:rPr>
          <w:rFonts w:ascii="PT Astra Serif" w:hAnsi="PT Astra Serif"/>
          <w:sz w:val="28"/>
          <w:szCs w:val="28"/>
          <w:lang w:val="ru-RU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D64AA4" w:rsidRPr="00552970" w:rsidRDefault="00D64AA4" w:rsidP="00DB2641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FD386F" w:rsidRPr="00552970" w:rsidRDefault="00FD386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D386F" w:rsidRPr="00552970" w:rsidRDefault="00FD386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Жалобы на решение и (или) действие (бездействие) Руководителя</w:t>
      </w:r>
      <w:r w:rsidR="005F06C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>уполномоченного органа рассматриваются Руководителем уполномоченного органа.</w:t>
      </w:r>
    </w:p>
    <w:p w:rsidR="00FD386F" w:rsidRPr="00552970" w:rsidRDefault="00FD386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</w:t>
      </w:r>
      <w:r w:rsidR="001F54B7">
        <w:rPr>
          <w:rFonts w:ascii="PT Astra Serif" w:hAnsi="PT Astra Serif"/>
          <w:sz w:val="28"/>
          <w:szCs w:val="28"/>
          <w:lang w:val="ru-RU"/>
        </w:rPr>
        <w:t>е) работника ОГКУ «Правительство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 для граждан» рассматриваются руководителем ОГКУ «Правительство для граждан».</w:t>
      </w:r>
    </w:p>
    <w:p w:rsidR="00FD386F" w:rsidRPr="00552970" w:rsidRDefault="00FD386F" w:rsidP="00DB264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руководителя ОГКУ «Правительство для граждан» рассматриваются Правительством Ульяновской области.</w:t>
      </w:r>
    </w:p>
    <w:p w:rsidR="00FD386F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628C3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D4493">
        <w:rPr>
          <w:rFonts w:ascii="PT Astra Serif" w:hAnsi="PT Astra Serif"/>
          <w:sz w:val="28"/>
          <w:szCs w:val="28"/>
          <w:lang w:val="ru-RU"/>
        </w:rPr>
        <w:t>5.3. Способы информирования заявителей о порядк</w:t>
      </w:r>
      <w:r w:rsidR="00A628C3">
        <w:rPr>
          <w:rFonts w:ascii="PT Astra Serif" w:hAnsi="PT Astra Serif"/>
          <w:sz w:val="28"/>
          <w:szCs w:val="28"/>
          <w:lang w:val="ru-RU"/>
        </w:rPr>
        <w:t>е подачи и</w:t>
      </w:r>
    </w:p>
    <w:p w:rsidR="00FD386F" w:rsidRPr="005D4493" w:rsidRDefault="00A628C3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</w:t>
      </w:r>
      <w:r w:rsidR="004A5948" w:rsidRPr="005D4493">
        <w:rPr>
          <w:rFonts w:ascii="PT Astra Serif" w:hAnsi="PT Astra Serif"/>
          <w:sz w:val="28"/>
          <w:szCs w:val="28"/>
          <w:lang w:val="ru-RU"/>
        </w:rPr>
        <w:t>ассмотрения жалобы</w:t>
      </w:r>
    </w:p>
    <w:p w:rsidR="004A5948" w:rsidRPr="005D4493" w:rsidRDefault="004A5948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</w:t>
      </w:r>
      <w:r w:rsidR="004A5948">
        <w:rPr>
          <w:rFonts w:ascii="PT Astra Serif" w:hAnsi="PT Astra Serif"/>
          <w:sz w:val="28"/>
          <w:szCs w:val="28"/>
          <w:lang w:val="ru-RU"/>
        </w:rPr>
        <w:t>ом сайте уполномоченного органа</w:t>
      </w:r>
      <w:r w:rsidRPr="00552970">
        <w:rPr>
          <w:rFonts w:ascii="PT Astra Serif" w:hAnsi="PT Astra Serif"/>
          <w:sz w:val="28"/>
          <w:szCs w:val="28"/>
          <w:lang w:val="ru-RU"/>
        </w:rPr>
        <w:t>.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CA782D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D4493">
        <w:rPr>
          <w:rFonts w:ascii="PT Astra Serif" w:hAnsi="PT Astra Serif"/>
          <w:sz w:val="28"/>
          <w:szCs w:val="28"/>
          <w:lang w:val="ru-RU"/>
        </w:rPr>
        <w:t xml:space="preserve">5.4. Перечень нормативных правовых </w:t>
      </w:r>
      <w:r w:rsidR="00CA782D">
        <w:rPr>
          <w:rFonts w:ascii="PT Astra Serif" w:hAnsi="PT Astra Serif"/>
          <w:sz w:val="28"/>
          <w:szCs w:val="28"/>
          <w:lang w:val="ru-RU"/>
        </w:rPr>
        <w:t>актов, регулирующих порядок</w:t>
      </w:r>
    </w:p>
    <w:p w:rsidR="00CA782D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D4493">
        <w:rPr>
          <w:rFonts w:ascii="PT Astra Serif" w:hAnsi="PT Astra Serif"/>
          <w:sz w:val="28"/>
          <w:szCs w:val="28"/>
          <w:lang w:val="ru-RU"/>
        </w:rPr>
        <w:t>досудебного (внесудебного) обжалования решений и действий (бездействия) уполномоченного органа, многофункц</w:t>
      </w:r>
      <w:r w:rsidR="00CA782D">
        <w:rPr>
          <w:rFonts w:ascii="PT Astra Serif" w:hAnsi="PT Astra Serif"/>
          <w:sz w:val="28"/>
          <w:szCs w:val="28"/>
          <w:lang w:val="ru-RU"/>
        </w:rPr>
        <w:t>ионального центра, организаций,</w:t>
      </w:r>
    </w:p>
    <w:p w:rsidR="00FD386F" w:rsidRPr="005D4493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D4493">
        <w:rPr>
          <w:rFonts w:ascii="PT Astra Serif" w:hAnsi="PT Astra Serif"/>
          <w:sz w:val="28"/>
          <w:szCs w:val="28"/>
          <w:lang w:val="ru-RU"/>
        </w:rPr>
        <w:t>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Кодекс Ульяновской области об административных правонарушениях;</w:t>
      </w:r>
    </w:p>
    <w:p w:rsidR="00FD386F" w:rsidRPr="00552970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D386F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постановление Правительства Росси</w:t>
      </w:r>
      <w:r w:rsidR="00622321">
        <w:rPr>
          <w:rFonts w:ascii="PT Astra Serif" w:hAnsi="PT Astra Serif"/>
          <w:sz w:val="28"/>
          <w:szCs w:val="28"/>
          <w:lang w:val="ru-RU"/>
        </w:rPr>
        <w:t xml:space="preserve">йской Федерации от 20.11.2012 </w:t>
      </w:r>
      <w:r w:rsidR="00254496">
        <w:rPr>
          <w:rFonts w:ascii="PT Astra Serif" w:hAnsi="PT Astra Serif"/>
          <w:sz w:val="28"/>
          <w:szCs w:val="28"/>
          <w:lang w:val="ru-RU"/>
        </w:rPr>
        <w:t xml:space="preserve">           </w:t>
      </w:r>
      <w:r w:rsidR="00622321">
        <w:rPr>
          <w:rFonts w:ascii="PT Astra Serif" w:hAnsi="PT Astra Serif"/>
          <w:sz w:val="28"/>
          <w:szCs w:val="28"/>
          <w:lang w:val="ru-RU"/>
        </w:rPr>
        <w:t>№</w:t>
      </w:r>
      <w:r w:rsidR="0025449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52970">
        <w:rPr>
          <w:rFonts w:ascii="PT Astra Serif" w:hAnsi="PT Astra Serif"/>
          <w:sz w:val="28"/>
          <w:szCs w:val="28"/>
          <w:lang w:val="ru-RU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1F54B7">
        <w:rPr>
          <w:rFonts w:ascii="PT Astra Serif" w:hAnsi="PT Astra Serif"/>
          <w:sz w:val="28"/>
          <w:szCs w:val="28"/>
          <w:lang w:val="ru-RU"/>
        </w:rPr>
        <w:t>;</w:t>
      </w:r>
    </w:p>
    <w:p w:rsidR="001F54B7" w:rsidRPr="00552970" w:rsidRDefault="001F54B7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постановление администрации </w:t>
      </w:r>
      <w:r w:rsidR="006A11F7">
        <w:rPr>
          <w:rFonts w:ascii="PT Astra Serif" w:hAnsi="PT Astra Serif"/>
          <w:sz w:val="28"/>
          <w:szCs w:val="28"/>
          <w:lang w:val="ru-RU"/>
        </w:rPr>
        <w:t xml:space="preserve">города Ульяновска от 08.06.2012 </w:t>
      </w:r>
      <w:r>
        <w:rPr>
          <w:rFonts w:ascii="PT Astra Serif" w:hAnsi="PT Astra Serif"/>
          <w:sz w:val="28"/>
          <w:szCs w:val="28"/>
          <w:lang w:val="ru-RU"/>
        </w:rPr>
        <w:t>№</w:t>
      </w:r>
      <w:r w:rsidR="006A11F7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2571 «Об утверждении Положения об особенностях подачи и рассмотрения жалоб на решения и действия (бездействи</w:t>
      </w:r>
      <w:r w:rsidR="00F627E3">
        <w:rPr>
          <w:rFonts w:ascii="PT Astra Serif" w:hAnsi="PT Astra Serif"/>
          <w:sz w:val="28"/>
          <w:szCs w:val="28"/>
          <w:lang w:val="ru-RU"/>
        </w:rPr>
        <w:t>е</w:t>
      </w:r>
      <w:r>
        <w:rPr>
          <w:rFonts w:ascii="PT Astra Serif" w:hAnsi="PT Astra Serif"/>
          <w:sz w:val="28"/>
          <w:szCs w:val="28"/>
          <w:lang w:val="ru-RU"/>
        </w:rPr>
        <w:t>) администрации города Ульяновска и её должностных лиц, муниципальных служащих при представлении муниципальных услуг».</w:t>
      </w:r>
    </w:p>
    <w:p w:rsidR="00FD386F" w:rsidRPr="007C3D63" w:rsidRDefault="00FD386F" w:rsidP="00DB264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552970">
        <w:rPr>
          <w:rFonts w:ascii="PT Astra Serif" w:hAnsi="PT Astra Serif"/>
          <w:sz w:val="28"/>
          <w:szCs w:val="28"/>
          <w:lang w:val="ru-RU"/>
        </w:rPr>
        <w:t>Инфо</w:t>
      </w:r>
      <w:r w:rsidR="005A35C3">
        <w:rPr>
          <w:rFonts w:ascii="PT Astra Serif" w:hAnsi="PT Astra Serif"/>
          <w:sz w:val="28"/>
          <w:szCs w:val="28"/>
          <w:lang w:val="ru-RU"/>
        </w:rPr>
        <w:t>рмация, указанная в пунктах 5.1</w:t>
      </w:r>
      <w:r w:rsidRPr="00552970">
        <w:rPr>
          <w:rFonts w:ascii="PT Astra Serif" w:hAnsi="PT Astra Serif"/>
          <w:sz w:val="28"/>
          <w:szCs w:val="28"/>
          <w:lang w:val="ru-RU"/>
        </w:rPr>
        <w:t xml:space="preserve">–5.4 настоящего </w:t>
      </w:r>
      <w:r w:rsidR="005A35C3">
        <w:rPr>
          <w:rFonts w:ascii="PT Astra Serif" w:hAnsi="PT Astra Serif"/>
          <w:sz w:val="28"/>
          <w:szCs w:val="28"/>
          <w:lang w:val="ru-RU"/>
        </w:rPr>
        <w:t>раздел</w:t>
      </w:r>
      <w:r w:rsidRPr="00552970">
        <w:rPr>
          <w:rFonts w:ascii="PT Astra Serif" w:hAnsi="PT Astra Serif"/>
          <w:sz w:val="28"/>
          <w:szCs w:val="28"/>
          <w:lang w:val="ru-RU"/>
        </w:rPr>
        <w:t>а размещена на официальном сайте уполномоченного органа</w:t>
      </w:r>
      <w:r w:rsidR="007C3D63">
        <w:rPr>
          <w:rFonts w:ascii="PT Astra Serif" w:hAnsi="PT Astra Serif"/>
          <w:i/>
          <w:sz w:val="28"/>
          <w:szCs w:val="28"/>
          <w:lang w:val="ru-RU"/>
        </w:rPr>
        <w:t>.</w:t>
      </w:r>
    </w:p>
    <w:p w:rsidR="005F7B61" w:rsidRPr="00552970" w:rsidRDefault="005F7B61" w:rsidP="00DB2641">
      <w:pPr>
        <w:widowControl w:val="0"/>
        <w:autoSpaceDE w:val="0"/>
        <w:adjustRightInd w:val="0"/>
        <w:rPr>
          <w:rFonts w:ascii="PT Astra Serif" w:eastAsiaTheme="minorHAnsi" w:hAnsi="PT Astra Serif"/>
          <w:sz w:val="28"/>
          <w:szCs w:val="28"/>
          <w:lang w:val="ru-RU" w:eastAsia="en-US"/>
        </w:rPr>
      </w:pPr>
    </w:p>
    <w:p w:rsidR="001D2536" w:rsidRDefault="001D2536" w:rsidP="005A35C3">
      <w:pPr>
        <w:shd w:val="clear" w:color="auto" w:fill="FFFFFF"/>
        <w:suppressAutoHyphens w:val="0"/>
        <w:autoSpaceDN/>
        <w:ind w:left="5103"/>
        <w:jc w:val="center"/>
        <w:textAlignment w:val="auto"/>
        <w:rPr>
          <w:rFonts w:ascii="PT Astra Serif" w:hAnsi="PT Astra Serif"/>
          <w:b/>
          <w:spacing w:val="2"/>
          <w:sz w:val="28"/>
          <w:szCs w:val="28"/>
          <w:lang w:val="ru-RU"/>
        </w:rPr>
      </w:pPr>
    </w:p>
    <w:p w:rsidR="00F868FD" w:rsidRPr="005A35C3" w:rsidRDefault="007823BB" w:rsidP="005A35C3">
      <w:pPr>
        <w:shd w:val="clear" w:color="auto" w:fill="FFFFFF"/>
        <w:suppressAutoHyphens w:val="0"/>
        <w:autoSpaceDN/>
        <w:ind w:left="5103"/>
        <w:jc w:val="center"/>
        <w:textAlignment w:val="auto"/>
        <w:rPr>
          <w:rFonts w:ascii="PT Astra Serif" w:hAnsi="PT Astra Serif"/>
          <w:b/>
          <w:spacing w:val="2"/>
          <w:sz w:val="28"/>
          <w:szCs w:val="28"/>
          <w:lang w:val="ru-RU"/>
        </w:rPr>
      </w:pPr>
      <w:bookmarkStart w:id="8" w:name="_GoBack"/>
      <w:bookmarkEnd w:id="8"/>
      <w:r w:rsidRPr="005A35C3">
        <w:rPr>
          <w:rFonts w:ascii="PT Astra Serif" w:hAnsi="PT Astra Serif"/>
          <w:b/>
          <w:spacing w:val="2"/>
          <w:sz w:val="28"/>
          <w:szCs w:val="28"/>
          <w:lang w:val="ru-RU"/>
        </w:rPr>
        <w:lastRenderedPageBreak/>
        <w:t>Приложение</w:t>
      </w:r>
    </w:p>
    <w:p w:rsidR="00F868FD" w:rsidRPr="005A35C3" w:rsidRDefault="00F868FD" w:rsidP="005A35C3">
      <w:pPr>
        <w:shd w:val="clear" w:color="auto" w:fill="FFFFFF"/>
        <w:suppressAutoHyphens w:val="0"/>
        <w:autoSpaceDN/>
        <w:ind w:left="5103"/>
        <w:jc w:val="center"/>
        <w:textAlignment w:val="auto"/>
        <w:rPr>
          <w:rFonts w:ascii="PT Astra Serif" w:hAnsi="PT Astra Serif"/>
          <w:b/>
          <w:spacing w:val="2"/>
          <w:sz w:val="28"/>
          <w:szCs w:val="28"/>
          <w:lang w:val="ru-RU"/>
        </w:rPr>
      </w:pPr>
      <w:r w:rsidRPr="005A35C3">
        <w:rPr>
          <w:rFonts w:ascii="PT Astra Serif" w:hAnsi="PT Astra Serif"/>
          <w:b/>
          <w:spacing w:val="2"/>
          <w:sz w:val="28"/>
          <w:szCs w:val="28"/>
          <w:lang w:val="ru-RU"/>
        </w:rPr>
        <w:t>к административному регламенту</w:t>
      </w:r>
    </w:p>
    <w:p w:rsidR="007823BB" w:rsidRDefault="007823BB" w:rsidP="007823BB">
      <w:pPr>
        <w:shd w:val="clear" w:color="auto" w:fill="FFFFFF"/>
        <w:suppressAutoHyphens w:val="0"/>
        <w:autoSpaceDN/>
        <w:jc w:val="center"/>
        <w:textAlignment w:val="auto"/>
        <w:rPr>
          <w:rFonts w:ascii="PT Astra Serif" w:hAnsi="PT Astra Serif"/>
          <w:spacing w:val="2"/>
          <w:sz w:val="28"/>
          <w:szCs w:val="28"/>
          <w:lang w:val="ru-RU"/>
        </w:rPr>
      </w:pPr>
    </w:p>
    <w:p w:rsidR="00CA782D" w:rsidRDefault="007823BB" w:rsidP="007823BB">
      <w:pPr>
        <w:shd w:val="clear" w:color="auto" w:fill="FFFFFF"/>
        <w:suppressAutoHyphens w:val="0"/>
        <w:autoSpaceDN/>
        <w:jc w:val="center"/>
        <w:textAlignment w:val="auto"/>
        <w:rPr>
          <w:rFonts w:ascii="PT Astra Serif" w:hAnsi="PT Astra Serif"/>
          <w:spacing w:val="2"/>
          <w:sz w:val="28"/>
          <w:szCs w:val="28"/>
          <w:lang w:val="ru-RU"/>
        </w:rPr>
      </w:pPr>
      <w:r>
        <w:rPr>
          <w:rFonts w:ascii="PT Astra Serif" w:hAnsi="PT Astra Serif"/>
          <w:spacing w:val="2"/>
          <w:sz w:val="28"/>
          <w:szCs w:val="28"/>
          <w:lang w:val="ru-RU"/>
        </w:rPr>
        <w:t xml:space="preserve">Форма уведомления об отказе в регистрации </w:t>
      </w:r>
      <w:r w:rsidR="00CA782D">
        <w:rPr>
          <w:rFonts w:ascii="PT Astra Serif" w:hAnsi="PT Astra Serif"/>
          <w:spacing w:val="2"/>
          <w:sz w:val="28"/>
          <w:szCs w:val="28"/>
          <w:lang w:val="ru-RU"/>
        </w:rPr>
        <w:t>заявления на получение</w:t>
      </w:r>
    </w:p>
    <w:p w:rsidR="00CA782D" w:rsidRDefault="007823BB" w:rsidP="007823BB">
      <w:pPr>
        <w:shd w:val="clear" w:color="auto" w:fill="FFFFFF"/>
        <w:suppressAutoHyphens w:val="0"/>
        <w:autoSpaceDN/>
        <w:jc w:val="center"/>
        <w:textAlignment w:val="auto"/>
        <w:rPr>
          <w:rFonts w:ascii="PT Astra Serif" w:hAnsi="PT Astra Serif"/>
          <w:spacing w:val="2"/>
          <w:sz w:val="28"/>
          <w:szCs w:val="28"/>
          <w:lang w:val="ru-RU"/>
        </w:rPr>
      </w:pPr>
      <w:r>
        <w:rPr>
          <w:rFonts w:ascii="PT Astra Serif" w:hAnsi="PT Astra Serif"/>
          <w:spacing w:val="2"/>
          <w:sz w:val="28"/>
          <w:szCs w:val="28"/>
          <w:lang w:val="ru-RU"/>
        </w:rPr>
        <w:t>специального разрешения на дв</w:t>
      </w:r>
      <w:r w:rsidR="00CA782D">
        <w:rPr>
          <w:rFonts w:ascii="PT Astra Serif" w:hAnsi="PT Astra Serif"/>
          <w:spacing w:val="2"/>
          <w:sz w:val="28"/>
          <w:szCs w:val="28"/>
          <w:lang w:val="ru-RU"/>
        </w:rPr>
        <w:t>ижение по автомобильным дорогам</w:t>
      </w:r>
    </w:p>
    <w:p w:rsidR="00F868FD" w:rsidRPr="00F868FD" w:rsidRDefault="007823BB" w:rsidP="007823BB">
      <w:pPr>
        <w:shd w:val="clear" w:color="auto" w:fill="FFFFFF"/>
        <w:suppressAutoHyphens w:val="0"/>
        <w:autoSpaceDN/>
        <w:jc w:val="center"/>
        <w:textAlignment w:val="auto"/>
        <w:rPr>
          <w:rFonts w:ascii="PT Astra Serif" w:hAnsi="PT Astra Serif"/>
          <w:spacing w:val="2"/>
          <w:sz w:val="28"/>
          <w:szCs w:val="28"/>
          <w:lang w:val="ru-RU"/>
        </w:rPr>
      </w:pPr>
      <w:r>
        <w:rPr>
          <w:rFonts w:ascii="PT Astra Serif" w:hAnsi="PT Astra Serif"/>
          <w:spacing w:val="2"/>
          <w:sz w:val="28"/>
          <w:szCs w:val="28"/>
          <w:lang w:val="ru-RU"/>
        </w:rPr>
        <w:t>тяжеловесного и (или) крупногабаритного транспортного средства</w:t>
      </w:r>
    </w:p>
    <w:p w:rsidR="00F868FD" w:rsidRPr="00F868FD" w:rsidRDefault="00F868FD" w:rsidP="00F868FD">
      <w:pPr>
        <w:shd w:val="clear" w:color="auto" w:fill="FFFFFF"/>
        <w:suppressAutoHyphens w:val="0"/>
        <w:autoSpaceDN/>
        <w:jc w:val="right"/>
        <w:textAlignment w:val="auto"/>
        <w:rPr>
          <w:rFonts w:ascii="PT Astra Serif" w:hAnsi="PT Astra Serif"/>
          <w:spacing w:val="2"/>
          <w:sz w:val="28"/>
          <w:szCs w:val="28"/>
          <w:lang w:val="ru-RU"/>
        </w:rPr>
      </w:pPr>
    </w:p>
    <w:p w:rsidR="00F868FD" w:rsidRPr="00F868FD" w:rsidRDefault="00F868FD" w:rsidP="00F868FD">
      <w:pPr>
        <w:shd w:val="clear" w:color="auto" w:fill="FFFFFF"/>
        <w:suppressAutoHyphens w:val="0"/>
        <w:autoSpaceDN/>
        <w:jc w:val="right"/>
        <w:textAlignment w:val="auto"/>
        <w:rPr>
          <w:rFonts w:ascii="PT Astra Serif" w:hAnsi="PT Astra Serif"/>
          <w:spacing w:val="2"/>
          <w:sz w:val="28"/>
          <w:szCs w:val="28"/>
          <w:lang w:val="ru-RU"/>
        </w:rPr>
      </w:pPr>
    </w:p>
    <w:p w:rsidR="00F868FD" w:rsidRPr="00F868FD" w:rsidRDefault="00F868FD" w:rsidP="00F868FD">
      <w:pPr>
        <w:widowControl w:val="0"/>
        <w:suppressAutoHyphens w:val="0"/>
        <w:autoSpaceDE w:val="0"/>
        <w:adjustRightInd w:val="0"/>
        <w:jc w:val="center"/>
        <w:textAlignment w:val="auto"/>
        <w:outlineLvl w:val="1"/>
        <w:rPr>
          <w:rFonts w:ascii="PT Astra Serif" w:hAnsi="PT Astra Serif" w:cs="Tahoma"/>
          <w:sz w:val="28"/>
          <w:szCs w:val="28"/>
          <w:lang w:val="ru-RU"/>
        </w:rPr>
      </w:pPr>
      <w:r w:rsidRPr="00F868FD">
        <w:rPr>
          <w:rFonts w:ascii="PT Astra Serif" w:hAnsi="PT Astra Serif" w:cs="Tahoma"/>
          <w:sz w:val="28"/>
          <w:szCs w:val="28"/>
          <w:lang w:val="ru-RU"/>
        </w:rPr>
        <w:t>УВЕДОМЛЕНИЕ</w:t>
      </w:r>
    </w:p>
    <w:p w:rsidR="00F868FD" w:rsidRPr="00F868FD" w:rsidRDefault="00F868FD" w:rsidP="00F868FD">
      <w:pPr>
        <w:widowControl w:val="0"/>
        <w:suppressAutoHyphens w:val="0"/>
        <w:autoSpaceDE w:val="0"/>
        <w:adjustRightInd w:val="0"/>
        <w:jc w:val="center"/>
        <w:textAlignment w:val="auto"/>
        <w:outlineLvl w:val="1"/>
        <w:rPr>
          <w:rFonts w:ascii="PT Astra Serif" w:hAnsi="PT Astra Serif" w:cs="Tahoma"/>
          <w:sz w:val="28"/>
          <w:szCs w:val="28"/>
          <w:lang w:val="ru-RU"/>
        </w:rPr>
      </w:pPr>
    </w:p>
    <w:p w:rsidR="00F868FD" w:rsidRPr="00F868FD" w:rsidRDefault="00F868F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F868FD" w:rsidRPr="00F868FD" w:rsidTr="009769B0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8FD" w:rsidRPr="00F868FD" w:rsidRDefault="00F868FD" w:rsidP="009769B0">
            <w:pPr>
              <w:tabs>
                <w:tab w:val="left" w:pos="938"/>
              </w:tabs>
              <w:suppressAutoHyphens w:val="0"/>
              <w:autoSpaceDN/>
              <w:spacing w:line="228" w:lineRule="auto"/>
              <w:textAlignment w:val="auto"/>
              <w:rPr>
                <w:rFonts w:ascii="PT Astra Serif" w:hAnsi="PT Astra Serif" w:cs="Tahoma"/>
                <w:sz w:val="28"/>
                <w:szCs w:val="28"/>
                <w:lang w:val="ru-RU"/>
              </w:rPr>
            </w:pPr>
          </w:p>
          <w:p w:rsidR="00F868FD" w:rsidRPr="00F868FD" w:rsidRDefault="00F868FD" w:rsidP="009769B0">
            <w:pPr>
              <w:suppressAutoHyphens w:val="0"/>
              <w:autoSpaceDN/>
              <w:textAlignment w:val="auto"/>
              <w:rPr>
                <w:rFonts w:ascii="PT Astra Serif" w:hAnsi="PT Astra Serif" w:cs="Tahoma"/>
                <w:sz w:val="28"/>
                <w:szCs w:val="28"/>
                <w:lang w:val="ru-RU"/>
              </w:rPr>
            </w:pPr>
          </w:p>
          <w:p w:rsidR="00F868FD" w:rsidRPr="00F868FD" w:rsidRDefault="00F868FD" w:rsidP="009769B0">
            <w:pPr>
              <w:suppressAutoHyphens w:val="0"/>
              <w:autoSpaceDN/>
              <w:textAlignment w:val="auto"/>
              <w:rPr>
                <w:rFonts w:ascii="PT Astra Serif" w:hAnsi="PT Astra Serif" w:cs="Tahoma"/>
                <w:sz w:val="28"/>
                <w:szCs w:val="28"/>
                <w:lang w:val="ru-RU"/>
              </w:rPr>
            </w:pPr>
          </w:p>
          <w:p w:rsidR="00F868FD" w:rsidRPr="00F868FD" w:rsidRDefault="00F868FD" w:rsidP="009769B0">
            <w:pPr>
              <w:suppressAutoHyphens w:val="0"/>
              <w:autoSpaceDN/>
              <w:textAlignment w:val="auto"/>
              <w:rPr>
                <w:rFonts w:ascii="PT Astra Serif" w:hAnsi="PT Astra Serif" w:cs="Tahoma"/>
                <w:sz w:val="28"/>
                <w:szCs w:val="28"/>
                <w:lang w:val="ru-RU"/>
              </w:rPr>
            </w:pPr>
          </w:p>
          <w:p w:rsidR="00F868FD" w:rsidRPr="00F868FD" w:rsidRDefault="00F868FD" w:rsidP="009769B0">
            <w:pPr>
              <w:suppressAutoHyphens w:val="0"/>
              <w:autoSpaceDN/>
              <w:textAlignment w:val="auto"/>
              <w:rPr>
                <w:rFonts w:ascii="PT Astra Serif" w:hAnsi="PT Astra Serif" w:cs="Tahoma"/>
                <w:sz w:val="28"/>
                <w:szCs w:val="28"/>
                <w:lang w:val="ru-RU"/>
              </w:rPr>
            </w:pPr>
          </w:p>
          <w:p w:rsidR="00F868FD" w:rsidRDefault="00F868FD" w:rsidP="009769B0">
            <w:pPr>
              <w:tabs>
                <w:tab w:val="left" w:pos="3930"/>
              </w:tabs>
              <w:suppressAutoHyphens w:val="0"/>
              <w:autoSpaceDN/>
              <w:textAlignment w:val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F868FD" w:rsidRDefault="00F868FD" w:rsidP="009769B0">
            <w:pPr>
              <w:tabs>
                <w:tab w:val="left" w:pos="3930"/>
              </w:tabs>
              <w:suppressAutoHyphens w:val="0"/>
              <w:autoSpaceDN/>
              <w:textAlignment w:val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F868FD" w:rsidRPr="00F868FD" w:rsidRDefault="00F868FD" w:rsidP="009769B0">
            <w:pPr>
              <w:tabs>
                <w:tab w:val="left" w:pos="3930"/>
              </w:tabs>
              <w:suppressAutoHyphens w:val="0"/>
              <w:autoSpaceDN/>
              <w:textAlignment w:val="auto"/>
              <w:rPr>
                <w:rFonts w:ascii="PT Astra Serif" w:hAnsi="PT Astra Serif" w:cs="Tahoma"/>
                <w:sz w:val="28"/>
                <w:szCs w:val="28"/>
                <w:lang w:val="ru-RU"/>
              </w:rPr>
            </w:pPr>
            <w:r w:rsidRPr="00F868FD">
              <w:rPr>
                <w:rFonts w:ascii="PT Astra Serif" w:hAnsi="PT Astra Serif"/>
                <w:sz w:val="28"/>
                <w:szCs w:val="28"/>
                <w:lang w:val="ru-RU"/>
              </w:rPr>
              <w:t>Об отказе в регистрации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8FD" w:rsidRPr="00F868FD" w:rsidRDefault="00F868FD" w:rsidP="009769B0">
            <w:pPr>
              <w:ind w:right="33"/>
              <w:jc w:val="center"/>
              <w:rPr>
                <w:rFonts w:ascii="PT Astra Serif" w:hAnsi="PT Astra Serif"/>
                <w:bCs/>
                <w:sz w:val="28"/>
                <w:szCs w:val="28"/>
                <w:lang w:eastAsia="zh-CN"/>
              </w:rPr>
            </w:pPr>
            <w:r w:rsidRPr="00F868FD"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>_____</w:t>
            </w:r>
            <w:r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>___________________________</w:t>
            </w:r>
          </w:p>
          <w:p w:rsidR="00F868FD" w:rsidRPr="00F868FD" w:rsidRDefault="00F868FD" w:rsidP="009769B0">
            <w:pPr>
              <w:jc w:val="center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F868FD">
              <w:rPr>
                <w:rFonts w:ascii="PT Astra Serif" w:hAnsi="PT Astra Serif"/>
                <w:bCs/>
                <w:i/>
                <w:sz w:val="22"/>
                <w:szCs w:val="22"/>
                <w:lang w:eastAsia="zh-CN"/>
              </w:rPr>
              <w:t>(</w:t>
            </w:r>
            <w:proofErr w:type="spellStart"/>
            <w:r w:rsidRPr="00F868FD">
              <w:rPr>
                <w:rFonts w:ascii="PT Astra Serif" w:hAnsi="PT Astra Serif"/>
                <w:bCs/>
                <w:i/>
                <w:sz w:val="22"/>
                <w:szCs w:val="22"/>
                <w:lang w:eastAsia="zh-CN"/>
              </w:rPr>
              <w:t>указывается</w:t>
            </w:r>
            <w:proofErr w:type="spellEnd"/>
            <w:r w:rsidRPr="00F868FD">
              <w:rPr>
                <w:rFonts w:ascii="PT Astra Serif" w:hAnsi="PT Astra Serif"/>
                <w:bCs/>
                <w:i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868FD">
              <w:rPr>
                <w:rFonts w:ascii="PT Astra Serif" w:hAnsi="PT Astra Serif"/>
                <w:bCs/>
                <w:i/>
                <w:sz w:val="22"/>
                <w:szCs w:val="22"/>
                <w:lang w:eastAsia="zh-CN"/>
              </w:rPr>
              <w:t>заявитель</w:t>
            </w:r>
            <w:proofErr w:type="spellEnd"/>
            <w:r w:rsidRPr="00F868FD">
              <w:rPr>
                <w:rFonts w:ascii="PT Astra Serif" w:hAnsi="PT Astra Serif"/>
                <w:bCs/>
                <w:i/>
                <w:sz w:val="22"/>
                <w:szCs w:val="22"/>
                <w:lang w:eastAsia="zh-CN"/>
              </w:rPr>
              <w:t>)</w:t>
            </w:r>
          </w:p>
          <w:p w:rsidR="00F868FD" w:rsidRPr="00F868FD" w:rsidRDefault="00F868FD" w:rsidP="009769B0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868FD" w:rsidRPr="00F868FD" w:rsidRDefault="00F868FD" w:rsidP="009769B0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868FD">
              <w:rPr>
                <w:rFonts w:ascii="PT Astra Serif" w:hAnsi="PT Astra Serif"/>
                <w:bCs/>
                <w:sz w:val="28"/>
                <w:szCs w:val="28"/>
              </w:rPr>
              <w:t>____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____________________________</w:t>
            </w:r>
          </w:p>
          <w:p w:rsidR="00F868FD" w:rsidRPr="00F868FD" w:rsidRDefault="00F868FD" w:rsidP="009769B0">
            <w:pPr>
              <w:suppressAutoHyphens w:val="0"/>
              <w:autoSpaceDN/>
              <w:jc w:val="center"/>
              <w:textAlignment w:val="auto"/>
              <w:rPr>
                <w:rFonts w:ascii="PT Astra Serif" w:hAnsi="PT Astra Serif" w:cs="Tahoma"/>
                <w:bCs/>
                <w:sz w:val="22"/>
                <w:szCs w:val="22"/>
                <w:lang w:val="ru-RU"/>
              </w:rPr>
            </w:pPr>
            <w:r w:rsidRPr="00F868FD">
              <w:rPr>
                <w:rFonts w:ascii="PT Astra Serif" w:hAnsi="PT Astra Serif"/>
                <w:bCs/>
                <w:i/>
                <w:sz w:val="22"/>
                <w:szCs w:val="22"/>
              </w:rPr>
              <w:t>(</w:t>
            </w:r>
            <w:proofErr w:type="spellStart"/>
            <w:r w:rsidRPr="00F868FD">
              <w:rPr>
                <w:rFonts w:ascii="PT Astra Serif" w:hAnsi="PT Astra Serif"/>
                <w:bCs/>
                <w:i/>
                <w:sz w:val="22"/>
                <w:szCs w:val="22"/>
              </w:rPr>
              <w:t>адрес</w:t>
            </w:r>
            <w:proofErr w:type="spellEnd"/>
            <w:r w:rsidRPr="00F868FD">
              <w:rPr>
                <w:rFonts w:ascii="PT Astra Serif" w:hAnsi="PT Astra Serif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868FD">
              <w:rPr>
                <w:rFonts w:ascii="PT Astra Serif" w:hAnsi="PT Astra Serif"/>
                <w:bCs/>
                <w:i/>
                <w:sz w:val="22"/>
                <w:szCs w:val="22"/>
              </w:rPr>
              <w:t>заявителя</w:t>
            </w:r>
            <w:proofErr w:type="spellEnd"/>
            <w:r w:rsidRPr="00F868FD">
              <w:rPr>
                <w:rFonts w:ascii="PT Astra Serif" w:hAnsi="PT Astra Serif"/>
                <w:bCs/>
                <w:i/>
                <w:sz w:val="22"/>
                <w:szCs w:val="22"/>
              </w:rPr>
              <w:t>)</w:t>
            </w:r>
          </w:p>
        </w:tc>
      </w:tr>
    </w:tbl>
    <w:p w:rsidR="00F868FD" w:rsidRPr="00F868FD" w:rsidRDefault="00F868FD" w:rsidP="00F868FD">
      <w:pPr>
        <w:tabs>
          <w:tab w:val="left" w:pos="3684"/>
        </w:tabs>
        <w:autoSpaceDE w:val="0"/>
        <w:adjustRightInd w:val="0"/>
        <w:spacing w:line="360" w:lineRule="auto"/>
        <w:textAlignment w:val="auto"/>
        <w:outlineLvl w:val="1"/>
        <w:rPr>
          <w:rFonts w:ascii="PT Astra Serif" w:hAnsi="PT Astra Serif" w:cs="Tahoma"/>
          <w:bCs/>
          <w:sz w:val="28"/>
          <w:szCs w:val="28"/>
          <w:lang w:val="ru-RU"/>
        </w:rPr>
      </w:pPr>
      <w:r w:rsidRPr="00F868FD">
        <w:rPr>
          <w:rFonts w:ascii="PT Astra Serif" w:hAnsi="PT Astra Serif" w:cs="Tahoma"/>
          <w:bCs/>
          <w:sz w:val="28"/>
          <w:szCs w:val="28"/>
          <w:lang w:val="ru-RU"/>
        </w:rPr>
        <w:tab/>
      </w:r>
    </w:p>
    <w:p w:rsidR="00F868FD" w:rsidRDefault="00F868FD" w:rsidP="00F868FD">
      <w:pPr>
        <w:widowControl w:val="0"/>
        <w:suppressAutoHyphens w:val="0"/>
        <w:autoSpaceDE w:val="0"/>
        <w:adjustRightInd w:val="0"/>
        <w:ind w:right="-1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868FD" w:rsidRPr="00F868FD" w:rsidRDefault="00F868FD" w:rsidP="00F868FD">
      <w:pPr>
        <w:widowControl w:val="0"/>
        <w:suppressAutoHyphens w:val="0"/>
        <w:autoSpaceDE w:val="0"/>
        <w:adjustRightInd w:val="0"/>
        <w:ind w:right="-1" w:firstLine="709"/>
        <w:jc w:val="both"/>
        <w:textAlignment w:val="auto"/>
        <w:rPr>
          <w:rFonts w:ascii="PT Astra Serif" w:hAnsi="PT Astra Serif"/>
          <w:bCs/>
          <w:sz w:val="28"/>
          <w:szCs w:val="28"/>
          <w:lang w:val="ru-RU"/>
        </w:rPr>
      </w:pPr>
      <w:r w:rsidRPr="00F868FD">
        <w:rPr>
          <w:rFonts w:ascii="PT Astra Serif" w:hAnsi="PT Astra Serif"/>
          <w:sz w:val="28"/>
          <w:szCs w:val="28"/>
          <w:lang w:val="ru-RU"/>
        </w:rPr>
        <w:t>Рассмотрев Ваше заявление на получение специального разрешения на движение по автомобильным дорогам тяжеловесного и (или) крупногабаритного транспортного средства от __</w:t>
      </w:r>
      <w:r>
        <w:rPr>
          <w:rFonts w:ascii="PT Astra Serif" w:hAnsi="PT Astra Serif"/>
          <w:sz w:val="28"/>
          <w:szCs w:val="28"/>
          <w:lang w:val="ru-RU"/>
        </w:rPr>
        <w:t>__</w:t>
      </w:r>
      <w:r w:rsidRPr="00F868FD">
        <w:rPr>
          <w:rFonts w:ascii="PT Astra Serif" w:hAnsi="PT Astra Serif"/>
          <w:sz w:val="28"/>
          <w:szCs w:val="28"/>
          <w:lang w:val="ru-RU"/>
        </w:rPr>
        <w:t>______</w:t>
      </w:r>
      <w:r w:rsidRPr="00F868FD">
        <w:rPr>
          <w:rFonts w:ascii="PT Astra Serif" w:hAnsi="PT Astra Serif" w:cs="Courier New"/>
          <w:sz w:val="28"/>
          <w:szCs w:val="28"/>
          <w:lang w:val="ru-RU"/>
        </w:rPr>
        <w:t>,</w:t>
      </w:r>
      <w:r w:rsidRPr="00F868FD">
        <w:rPr>
          <w:rFonts w:ascii="PT Astra Serif" w:hAnsi="PT Astra Serif"/>
          <w:sz w:val="28"/>
          <w:szCs w:val="28"/>
          <w:lang w:val="ru-RU"/>
        </w:rPr>
        <w:t xml:space="preserve"> администрация </w:t>
      </w:r>
      <w:r w:rsidR="007823BB">
        <w:rPr>
          <w:rFonts w:ascii="PT Astra Serif" w:hAnsi="PT Astra Serif"/>
          <w:sz w:val="28"/>
          <w:szCs w:val="28"/>
          <w:lang w:val="ru-RU"/>
        </w:rPr>
        <w:t xml:space="preserve">города Ульяновска </w:t>
      </w:r>
      <w:r w:rsidRPr="00F868FD">
        <w:rPr>
          <w:rFonts w:ascii="PT Astra Serif" w:hAnsi="PT Astra Serif"/>
          <w:sz w:val="28"/>
          <w:szCs w:val="28"/>
          <w:lang w:val="ru-RU"/>
        </w:rPr>
        <w:t xml:space="preserve">отказывает в регистрации заявления </w:t>
      </w:r>
      <w:r w:rsidRPr="00F868FD">
        <w:rPr>
          <w:rFonts w:ascii="PT Astra Serif" w:hAnsi="PT Astra Serif"/>
          <w:bCs/>
          <w:sz w:val="28"/>
          <w:szCs w:val="28"/>
          <w:lang w:val="ru-RU"/>
        </w:rPr>
        <w:t>по следующим основаниям: ________________________________________________________________________________________________________________________________________.</w:t>
      </w:r>
    </w:p>
    <w:p w:rsidR="00F868FD" w:rsidRPr="00CE6F3D" w:rsidRDefault="00F868FD" w:rsidP="00F868FD">
      <w:pPr>
        <w:widowControl w:val="0"/>
        <w:suppressAutoHyphens w:val="0"/>
        <w:autoSpaceDE w:val="0"/>
        <w:adjustRightInd w:val="0"/>
        <w:ind w:right="-1"/>
        <w:jc w:val="center"/>
        <w:textAlignment w:val="auto"/>
        <w:rPr>
          <w:rFonts w:ascii="PT Astra Serif" w:hAnsi="PT Astra Serif"/>
          <w:bCs/>
          <w:i/>
          <w:lang w:val="ru-RU"/>
        </w:rPr>
      </w:pPr>
      <w:r w:rsidRPr="00CE6F3D">
        <w:rPr>
          <w:rFonts w:ascii="PT Astra Serif" w:hAnsi="PT Astra Serif"/>
          <w:bCs/>
          <w:i/>
          <w:lang w:val="ru-RU"/>
        </w:rPr>
        <w:t>(указываются основания для отказа в регистрации заявления, предусмотренные подпунктом 2.7.2 пункта 2.7 настоящего административного регламента)</w:t>
      </w:r>
    </w:p>
    <w:p w:rsidR="00F868FD" w:rsidRPr="00F868FD" w:rsidRDefault="00F868FD" w:rsidP="00F868FD">
      <w:pPr>
        <w:suppressAutoHyphens w:val="0"/>
        <w:autoSpaceDN/>
        <w:ind w:firstLine="709"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F868FD" w:rsidRPr="00F868FD" w:rsidRDefault="00F868F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F868FD" w:rsidRPr="00F868FD" w:rsidRDefault="00F868F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F868FD" w:rsidRPr="00F868FD" w:rsidRDefault="00F868FD" w:rsidP="00F868FD">
      <w:pPr>
        <w:widowControl w:val="0"/>
        <w:suppressAutoHyphens w:val="0"/>
        <w:autoSpaceDE w:val="0"/>
        <w:adjustRightInd w:val="0"/>
        <w:spacing w:line="216" w:lineRule="auto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868FD">
        <w:rPr>
          <w:rFonts w:ascii="PT Astra Serif" w:hAnsi="PT Astra Serif"/>
          <w:sz w:val="28"/>
          <w:szCs w:val="28"/>
          <w:lang w:val="ru-RU"/>
        </w:rPr>
        <w:t>_______________________</w:t>
      </w:r>
      <w:r w:rsidR="00CE6F3D">
        <w:rPr>
          <w:rFonts w:ascii="PT Astra Serif" w:hAnsi="PT Astra Serif"/>
          <w:sz w:val="28"/>
          <w:szCs w:val="28"/>
          <w:lang w:val="ru-RU"/>
        </w:rPr>
        <w:t xml:space="preserve">___                </w:t>
      </w:r>
      <w:r w:rsidRPr="00F868FD">
        <w:rPr>
          <w:rFonts w:ascii="PT Astra Serif" w:hAnsi="PT Astra Serif"/>
          <w:sz w:val="28"/>
          <w:szCs w:val="28"/>
          <w:lang w:val="ru-RU"/>
        </w:rPr>
        <w:t>_______</w:t>
      </w:r>
      <w:r w:rsidR="00CE6F3D">
        <w:rPr>
          <w:rFonts w:ascii="PT Astra Serif" w:hAnsi="PT Astra Serif"/>
          <w:sz w:val="28"/>
          <w:szCs w:val="28"/>
          <w:lang w:val="ru-RU"/>
        </w:rPr>
        <w:t>__</w:t>
      </w:r>
      <w:r w:rsidRPr="00F868FD">
        <w:rPr>
          <w:rFonts w:ascii="PT Astra Serif" w:hAnsi="PT Astra Serif"/>
          <w:sz w:val="28"/>
          <w:szCs w:val="28"/>
          <w:lang w:val="ru-RU"/>
        </w:rPr>
        <w:t xml:space="preserve">__              </w:t>
      </w:r>
      <w:r w:rsidR="00CE6F3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868FD">
        <w:rPr>
          <w:rFonts w:ascii="PT Astra Serif" w:hAnsi="PT Astra Serif"/>
          <w:sz w:val="28"/>
          <w:szCs w:val="28"/>
          <w:lang w:val="ru-RU"/>
        </w:rPr>
        <w:t>____________________</w:t>
      </w:r>
    </w:p>
    <w:p w:rsidR="00F868FD" w:rsidRPr="00CE6F3D" w:rsidRDefault="00F868FD" w:rsidP="00F868FD">
      <w:pPr>
        <w:widowControl w:val="0"/>
        <w:suppressAutoHyphens w:val="0"/>
        <w:autoSpaceDE w:val="0"/>
        <w:adjustRightInd w:val="0"/>
        <w:spacing w:line="216" w:lineRule="auto"/>
        <w:jc w:val="both"/>
        <w:textAlignment w:val="auto"/>
        <w:rPr>
          <w:rFonts w:ascii="PT Astra Serif" w:hAnsi="PT Astra Serif"/>
          <w:i/>
          <w:lang w:val="ru-RU"/>
        </w:rPr>
      </w:pPr>
      <w:r w:rsidRPr="00CE6F3D">
        <w:rPr>
          <w:rFonts w:ascii="PT Astra Serif" w:hAnsi="PT Astra Serif"/>
          <w:i/>
          <w:lang w:val="ru-RU"/>
        </w:rPr>
        <w:t xml:space="preserve">(указывается наименование </w:t>
      </w:r>
      <w:proofErr w:type="gramStart"/>
      <w:r w:rsidRPr="00CE6F3D">
        <w:rPr>
          <w:rFonts w:ascii="PT Astra Serif" w:hAnsi="PT Astra Serif"/>
          <w:i/>
          <w:lang w:val="ru-RU"/>
        </w:rPr>
        <w:t>должности)</w:t>
      </w:r>
      <w:r w:rsidRPr="00CE6F3D">
        <w:rPr>
          <w:rFonts w:ascii="PT Astra Serif" w:hAnsi="PT Astra Serif"/>
          <w:lang w:val="ru-RU"/>
        </w:rPr>
        <w:t xml:space="preserve">   </w:t>
      </w:r>
      <w:proofErr w:type="gramEnd"/>
      <w:r w:rsidRPr="00CE6F3D">
        <w:rPr>
          <w:rFonts w:ascii="PT Astra Serif" w:hAnsi="PT Astra Serif"/>
          <w:lang w:val="ru-RU"/>
        </w:rPr>
        <w:t xml:space="preserve">     </w:t>
      </w:r>
      <w:r w:rsidR="00CE6F3D" w:rsidRPr="00CE6F3D">
        <w:rPr>
          <w:rFonts w:ascii="PT Astra Serif" w:hAnsi="PT Astra Serif"/>
          <w:lang w:val="ru-RU"/>
        </w:rPr>
        <w:t xml:space="preserve">      </w:t>
      </w:r>
      <w:r w:rsidRPr="00CE6F3D">
        <w:rPr>
          <w:rFonts w:ascii="PT Astra Serif" w:hAnsi="PT Astra Serif"/>
          <w:lang w:val="ru-RU"/>
        </w:rPr>
        <w:t xml:space="preserve"> </w:t>
      </w:r>
      <w:r w:rsidR="00CE6F3D">
        <w:rPr>
          <w:rFonts w:ascii="PT Astra Serif" w:hAnsi="PT Astra Serif"/>
          <w:lang w:val="ru-RU"/>
        </w:rPr>
        <w:t xml:space="preserve">         </w:t>
      </w:r>
      <w:r w:rsidRPr="00CE6F3D">
        <w:rPr>
          <w:rFonts w:ascii="PT Astra Serif" w:hAnsi="PT Astra Serif"/>
          <w:lang w:val="ru-RU"/>
        </w:rPr>
        <w:t>(</w:t>
      </w:r>
      <w:r w:rsidRPr="00CE6F3D">
        <w:rPr>
          <w:rFonts w:ascii="PT Astra Serif" w:hAnsi="PT Astra Serif"/>
          <w:i/>
          <w:lang w:val="ru-RU"/>
        </w:rPr>
        <w:t>подпись)</w:t>
      </w:r>
      <w:r w:rsidRPr="00CE6F3D">
        <w:rPr>
          <w:rFonts w:ascii="PT Astra Serif" w:hAnsi="PT Astra Serif"/>
          <w:lang w:val="ru-RU"/>
        </w:rPr>
        <w:t xml:space="preserve">                </w:t>
      </w:r>
      <w:r w:rsidR="00CE6F3D">
        <w:rPr>
          <w:rFonts w:ascii="PT Astra Serif" w:hAnsi="PT Astra Serif"/>
          <w:lang w:val="ru-RU"/>
        </w:rPr>
        <w:t xml:space="preserve">               </w:t>
      </w:r>
      <w:r w:rsidRPr="00CE6F3D">
        <w:rPr>
          <w:rFonts w:ascii="PT Astra Serif" w:hAnsi="PT Astra Serif"/>
          <w:lang w:val="ru-RU"/>
        </w:rPr>
        <w:t xml:space="preserve">   (</w:t>
      </w:r>
      <w:r w:rsidRPr="00CE6F3D">
        <w:rPr>
          <w:rFonts w:ascii="PT Astra Serif" w:hAnsi="PT Astra Serif"/>
          <w:i/>
          <w:lang w:val="ru-RU"/>
        </w:rPr>
        <w:t>расшифровка подписи)</w:t>
      </w:r>
    </w:p>
    <w:p w:rsidR="00F868FD" w:rsidRPr="00CE6F3D" w:rsidRDefault="00F868FD" w:rsidP="00F868FD">
      <w:pPr>
        <w:suppressAutoHyphens w:val="0"/>
        <w:autoSpaceDN/>
        <w:textAlignment w:val="auto"/>
        <w:outlineLvl w:val="0"/>
        <w:rPr>
          <w:rFonts w:ascii="PT Astra Serif" w:hAnsi="PT Astra Serif" w:cs="Tahoma"/>
          <w:sz w:val="22"/>
          <w:szCs w:val="22"/>
          <w:lang w:val="ru-RU"/>
        </w:rPr>
      </w:pPr>
    </w:p>
    <w:p w:rsidR="00F868FD" w:rsidRPr="00F868FD" w:rsidRDefault="00F868F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F868FD" w:rsidRPr="00F868FD" w:rsidRDefault="00F868F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F868FD" w:rsidRPr="00F868FD" w:rsidRDefault="00F868F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F868FD" w:rsidRPr="00F868FD" w:rsidRDefault="00F868F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F868FD" w:rsidRDefault="00F868F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CA782D" w:rsidRPr="00F868FD" w:rsidRDefault="00CA782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F868FD" w:rsidRPr="00F868FD" w:rsidRDefault="00F868F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F868FD" w:rsidRPr="00F868FD" w:rsidRDefault="00F868F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F868FD" w:rsidRPr="00F868FD" w:rsidRDefault="00F868FD" w:rsidP="00F868FD">
      <w:pPr>
        <w:suppressAutoHyphens w:val="0"/>
        <w:autoSpaceDN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F868FD">
        <w:rPr>
          <w:rFonts w:ascii="PT Astra Serif" w:hAnsi="PT Astra Serif" w:cs="Tahoma"/>
          <w:sz w:val="28"/>
          <w:szCs w:val="28"/>
          <w:lang w:val="ru-RU"/>
        </w:rPr>
        <w:t>Исп.:</w:t>
      </w:r>
    </w:p>
    <w:p w:rsidR="00F868FD" w:rsidRPr="00D33CE3" w:rsidRDefault="00F17DF0" w:rsidP="004E5926">
      <w:pPr>
        <w:suppressAutoHyphens w:val="0"/>
        <w:autoSpaceDN/>
        <w:textAlignment w:val="auto"/>
        <w:rPr>
          <w:rFonts w:ascii="PT Astra Serif" w:hAnsi="PT Astra Serif"/>
          <w:b/>
          <w:spacing w:val="2"/>
          <w:lang w:val="ru-RU"/>
        </w:rPr>
      </w:pPr>
      <w:r>
        <w:rPr>
          <w:rFonts w:ascii="PT Astra Serif" w:hAnsi="PT Astra Serif" w:cs="Tahoma"/>
          <w:sz w:val="28"/>
          <w:szCs w:val="28"/>
          <w:lang w:val="ru-RU"/>
        </w:rPr>
        <w:t>Тел.</w:t>
      </w:r>
    </w:p>
    <w:sectPr w:rsidR="00F868FD" w:rsidRPr="00D33CE3" w:rsidSect="00377C74">
      <w:headerReference w:type="default" r:id="rId11"/>
      <w:footerReference w:type="default" r:id="rId12"/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30" w:rsidRDefault="00010630" w:rsidP="004A2236">
      <w:r>
        <w:separator/>
      </w:r>
    </w:p>
  </w:endnote>
  <w:endnote w:type="continuationSeparator" w:id="0">
    <w:p w:rsidR="00010630" w:rsidRDefault="00010630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C2" w:rsidRDefault="007C42C2">
    <w:pPr>
      <w:pStyle w:val="a3"/>
      <w:jc w:val="center"/>
    </w:pPr>
  </w:p>
  <w:p w:rsidR="007C42C2" w:rsidRDefault="007C42C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30" w:rsidRDefault="00010630" w:rsidP="004A2236">
      <w:r>
        <w:separator/>
      </w:r>
    </w:p>
  </w:footnote>
  <w:footnote w:type="continuationSeparator" w:id="0">
    <w:p w:rsidR="00010630" w:rsidRDefault="00010630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424927775"/>
      <w:docPartObj>
        <w:docPartGallery w:val="Page Numbers (Top of Page)"/>
        <w:docPartUnique/>
      </w:docPartObj>
    </w:sdtPr>
    <w:sdtEndPr/>
    <w:sdtContent>
      <w:p w:rsidR="007C42C2" w:rsidRPr="00AC522A" w:rsidRDefault="007C42C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C522A">
          <w:rPr>
            <w:rFonts w:ascii="Times New Roman" w:hAnsi="Times New Roman"/>
            <w:sz w:val="28"/>
            <w:szCs w:val="28"/>
          </w:rPr>
          <w:fldChar w:fldCharType="begin"/>
        </w:r>
        <w:r w:rsidRPr="00AC52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522A">
          <w:rPr>
            <w:rFonts w:ascii="Times New Roman" w:hAnsi="Times New Roman"/>
            <w:sz w:val="28"/>
            <w:szCs w:val="28"/>
          </w:rPr>
          <w:fldChar w:fldCharType="separate"/>
        </w:r>
        <w:r w:rsidR="001D2536" w:rsidRPr="001D2536">
          <w:rPr>
            <w:rFonts w:ascii="Times New Roman" w:hAnsi="Times New Roman"/>
            <w:noProof/>
            <w:sz w:val="28"/>
            <w:szCs w:val="28"/>
            <w:lang w:val="ru-RU"/>
          </w:rPr>
          <w:t>35</w:t>
        </w:r>
        <w:r w:rsidRPr="00AC52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C42C2" w:rsidRPr="00AC522A" w:rsidRDefault="007C42C2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810E7A6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90EC4"/>
    <w:multiLevelType w:val="hybridMultilevel"/>
    <w:tmpl w:val="41FC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A2F152C"/>
    <w:multiLevelType w:val="hybridMultilevel"/>
    <w:tmpl w:val="CBE2280E"/>
    <w:lvl w:ilvl="0" w:tplc="26888E26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DB2295C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B4C5606"/>
    <w:multiLevelType w:val="hybridMultilevel"/>
    <w:tmpl w:val="D5D0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0F55"/>
    <w:rsid w:val="000013CC"/>
    <w:rsid w:val="00004A23"/>
    <w:rsid w:val="0000562D"/>
    <w:rsid w:val="00006032"/>
    <w:rsid w:val="00010630"/>
    <w:rsid w:val="00014A4B"/>
    <w:rsid w:val="00021F31"/>
    <w:rsid w:val="00022BAC"/>
    <w:rsid w:val="000262D4"/>
    <w:rsid w:val="00027E03"/>
    <w:rsid w:val="00030422"/>
    <w:rsid w:val="0003049D"/>
    <w:rsid w:val="00030E65"/>
    <w:rsid w:val="00031D20"/>
    <w:rsid w:val="00031D82"/>
    <w:rsid w:val="0003214E"/>
    <w:rsid w:val="00041445"/>
    <w:rsid w:val="00044E62"/>
    <w:rsid w:val="000458A9"/>
    <w:rsid w:val="00047858"/>
    <w:rsid w:val="00047DE6"/>
    <w:rsid w:val="00050D34"/>
    <w:rsid w:val="00051ED8"/>
    <w:rsid w:val="00054A3B"/>
    <w:rsid w:val="00060065"/>
    <w:rsid w:val="0006112E"/>
    <w:rsid w:val="00062082"/>
    <w:rsid w:val="00065690"/>
    <w:rsid w:val="00066F04"/>
    <w:rsid w:val="00081763"/>
    <w:rsid w:val="00082BCB"/>
    <w:rsid w:val="00083014"/>
    <w:rsid w:val="00085FFF"/>
    <w:rsid w:val="000866B9"/>
    <w:rsid w:val="000911D4"/>
    <w:rsid w:val="0009182E"/>
    <w:rsid w:val="0009244B"/>
    <w:rsid w:val="000A1F78"/>
    <w:rsid w:val="000A7FDE"/>
    <w:rsid w:val="000B1BA8"/>
    <w:rsid w:val="000B38A0"/>
    <w:rsid w:val="000B3EF3"/>
    <w:rsid w:val="000B4780"/>
    <w:rsid w:val="000B54D7"/>
    <w:rsid w:val="000B57D3"/>
    <w:rsid w:val="000B6DFE"/>
    <w:rsid w:val="000B7127"/>
    <w:rsid w:val="000C7E7F"/>
    <w:rsid w:val="000D0390"/>
    <w:rsid w:val="000D6053"/>
    <w:rsid w:val="000D6CFB"/>
    <w:rsid w:val="000E48F5"/>
    <w:rsid w:val="000E4E09"/>
    <w:rsid w:val="000F25B4"/>
    <w:rsid w:val="000F30E1"/>
    <w:rsid w:val="000F411A"/>
    <w:rsid w:val="000F557E"/>
    <w:rsid w:val="000F64DA"/>
    <w:rsid w:val="000F685D"/>
    <w:rsid w:val="00101322"/>
    <w:rsid w:val="001016FC"/>
    <w:rsid w:val="001031C5"/>
    <w:rsid w:val="0010451B"/>
    <w:rsid w:val="00106B11"/>
    <w:rsid w:val="00110E91"/>
    <w:rsid w:val="001132AE"/>
    <w:rsid w:val="0011539A"/>
    <w:rsid w:val="0011762E"/>
    <w:rsid w:val="001203B8"/>
    <w:rsid w:val="00121B87"/>
    <w:rsid w:val="00130FF6"/>
    <w:rsid w:val="00132AB1"/>
    <w:rsid w:val="00132AB6"/>
    <w:rsid w:val="00137F82"/>
    <w:rsid w:val="0014305D"/>
    <w:rsid w:val="0014757C"/>
    <w:rsid w:val="00147F40"/>
    <w:rsid w:val="00150D7A"/>
    <w:rsid w:val="00151E51"/>
    <w:rsid w:val="0015264C"/>
    <w:rsid w:val="00152991"/>
    <w:rsid w:val="00152B98"/>
    <w:rsid w:val="00154F6E"/>
    <w:rsid w:val="001601B3"/>
    <w:rsid w:val="001632DB"/>
    <w:rsid w:val="0016414D"/>
    <w:rsid w:val="00164651"/>
    <w:rsid w:val="001658B2"/>
    <w:rsid w:val="0017119D"/>
    <w:rsid w:val="001802F1"/>
    <w:rsid w:val="001829E6"/>
    <w:rsid w:val="0018426A"/>
    <w:rsid w:val="00184D0D"/>
    <w:rsid w:val="0018654F"/>
    <w:rsid w:val="00186604"/>
    <w:rsid w:val="00187B21"/>
    <w:rsid w:val="00197016"/>
    <w:rsid w:val="001A2B98"/>
    <w:rsid w:val="001A3298"/>
    <w:rsid w:val="001A3DF3"/>
    <w:rsid w:val="001B1FEF"/>
    <w:rsid w:val="001B50E1"/>
    <w:rsid w:val="001B569E"/>
    <w:rsid w:val="001B57D0"/>
    <w:rsid w:val="001B6691"/>
    <w:rsid w:val="001C04C2"/>
    <w:rsid w:val="001C1440"/>
    <w:rsid w:val="001C3FA9"/>
    <w:rsid w:val="001D24DC"/>
    <w:rsid w:val="001D2536"/>
    <w:rsid w:val="001D7DF0"/>
    <w:rsid w:val="001E10AF"/>
    <w:rsid w:val="001E17A5"/>
    <w:rsid w:val="001E2488"/>
    <w:rsid w:val="001E4C05"/>
    <w:rsid w:val="001F19E7"/>
    <w:rsid w:val="001F2F73"/>
    <w:rsid w:val="001F428A"/>
    <w:rsid w:val="001F54B7"/>
    <w:rsid w:val="00200BC8"/>
    <w:rsid w:val="00203D50"/>
    <w:rsid w:val="002048F8"/>
    <w:rsid w:val="00207698"/>
    <w:rsid w:val="0021450A"/>
    <w:rsid w:val="00217507"/>
    <w:rsid w:val="00222722"/>
    <w:rsid w:val="002261A2"/>
    <w:rsid w:val="00227793"/>
    <w:rsid w:val="002314BA"/>
    <w:rsid w:val="00232068"/>
    <w:rsid w:val="00232A98"/>
    <w:rsid w:val="00233AAA"/>
    <w:rsid w:val="00233B4E"/>
    <w:rsid w:val="0023652E"/>
    <w:rsid w:val="00240E5A"/>
    <w:rsid w:val="00240EC9"/>
    <w:rsid w:val="00243A8F"/>
    <w:rsid w:val="00254496"/>
    <w:rsid w:val="00254CBA"/>
    <w:rsid w:val="00257DCC"/>
    <w:rsid w:val="00265B10"/>
    <w:rsid w:val="00267AEB"/>
    <w:rsid w:val="00287BF1"/>
    <w:rsid w:val="002907FC"/>
    <w:rsid w:val="002908FA"/>
    <w:rsid w:val="00291A68"/>
    <w:rsid w:val="002964EE"/>
    <w:rsid w:val="002A1911"/>
    <w:rsid w:val="002A317F"/>
    <w:rsid w:val="002A765C"/>
    <w:rsid w:val="002B0881"/>
    <w:rsid w:val="002B2BB8"/>
    <w:rsid w:val="002B3A12"/>
    <w:rsid w:val="002B6213"/>
    <w:rsid w:val="002B7504"/>
    <w:rsid w:val="002C2519"/>
    <w:rsid w:val="002C3EAB"/>
    <w:rsid w:val="002C7507"/>
    <w:rsid w:val="002D21E7"/>
    <w:rsid w:val="002E327E"/>
    <w:rsid w:val="002E69C5"/>
    <w:rsid w:val="002F1561"/>
    <w:rsid w:val="002F1FDD"/>
    <w:rsid w:val="002F5EAC"/>
    <w:rsid w:val="003018E7"/>
    <w:rsid w:val="003031A0"/>
    <w:rsid w:val="00303767"/>
    <w:rsid w:val="003043E5"/>
    <w:rsid w:val="00316C59"/>
    <w:rsid w:val="0032280F"/>
    <w:rsid w:val="003229B8"/>
    <w:rsid w:val="003232C7"/>
    <w:rsid w:val="00323C99"/>
    <w:rsid w:val="00324AD4"/>
    <w:rsid w:val="00324DAB"/>
    <w:rsid w:val="00325F5C"/>
    <w:rsid w:val="003270EA"/>
    <w:rsid w:val="00334E6C"/>
    <w:rsid w:val="003365F2"/>
    <w:rsid w:val="003366D6"/>
    <w:rsid w:val="0034068A"/>
    <w:rsid w:val="00347DF3"/>
    <w:rsid w:val="00347FCD"/>
    <w:rsid w:val="003500E0"/>
    <w:rsid w:val="00352CA6"/>
    <w:rsid w:val="00354F35"/>
    <w:rsid w:val="00356747"/>
    <w:rsid w:val="003570C2"/>
    <w:rsid w:val="00357279"/>
    <w:rsid w:val="00357D09"/>
    <w:rsid w:val="00362120"/>
    <w:rsid w:val="0037078B"/>
    <w:rsid w:val="00372F4D"/>
    <w:rsid w:val="0037397E"/>
    <w:rsid w:val="003747E5"/>
    <w:rsid w:val="00377C74"/>
    <w:rsid w:val="00380C86"/>
    <w:rsid w:val="00383BB2"/>
    <w:rsid w:val="00386A68"/>
    <w:rsid w:val="00397E06"/>
    <w:rsid w:val="003A0358"/>
    <w:rsid w:val="003A204E"/>
    <w:rsid w:val="003A281C"/>
    <w:rsid w:val="003A5B01"/>
    <w:rsid w:val="003B7964"/>
    <w:rsid w:val="003B7C0A"/>
    <w:rsid w:val="003C13A9"/>
    <w:rsid w:val="003C1681"/>
    <w:rsid w:val="003C344F"/>
    <w:rsid w:val="003C3FCC"/>
    <w:rsid w:val="003C4347"/>
    <w:rsid w:val="003D5520"/>
    <w:rsid w:val="003E2EEE"/>
    <w:rsid w:val="003E398F"/>
    <w:rsid w:val="003E3B26"/>
    <w:rsid w:val="003E4997"/>
    <w:rsid w:val="003F66CC"/>
    <w:rsid w:val="003F6788"/>
    <w:rsid w:val="004025C0"/>
    <w:rsid w:val="00405ABB"/>
    <w:rsid w:val="00407355"/>
    <w:rsid w:val="00411864"/>
    <w:rsid w:val="004143D5"/>
    <w:rsid w:val="004219E9"/>
    <w:rsid w:val="00422650"/>
    <w:rsid w:val="00425AE4"/>
    <w:rsid w:val="00426913"/>
    <w:rsid w:val="00430CDF"/>
    <w:rsid w:val="00444CA9"/>
    <w:rsid w:val="004465F4"/>
    <w:rsid w:val="00455734"/>
    <w:rsid w:val="00455A12"/>
    <w:rsid w:val="00456BAF"/>
    <w:rsid w:val="00461263"/>
    <w:rsid w:val="00464AFB"/>
    <w:rsid w:val="00466396"/>
    <w:rsid w:val="00470E90"/>
    <w:rsid w:val="0047167B"/>
    <w:rsid w:val="004725F9"/>
    <w:rsid w:val="00474800"/>
    <w:rsid w:val="0047491F"/>
    <w:rsid w:val="00476DAA"/>
    <w:rsid w:val="00476E09"/>
    <w:rsid w:val="004836B4"/>
    <w:rsid w:val="00485364"/>
    <w:rsid w:val="00485CAD"/>
    <w:rsid w:val="0048712B"/>
    <w:rsid w:val="0049079B"/>
    <w:rsid w:val="00491682"/>
    <w:rsid w:val="00493EDD"/>
    <w:rsid w:val="004A2236"/>
    <w:rsid w:val="004A33E2"/>
    <w:rsid w:val="004A3962"/>
    <w:rsid w:val="004A5948"/>
    <w:rsid w:val="004B489F"/>
    <w:rsid w:val="004B743C"/>
    <w:rsid w:val="004B7F13"/>
    <w:rsid w:val="004C07D6"/>
    <w:rsid w:val="004C7459"/>
    <w:rsid w:val="004E10CD"/>
    <w:rsid w:val="004E5806"/>
    <w:rsid w:val="004E5926"/>
    <w:rsid w:val="004E77CD"/>
    <w:rsid w:val="004F1A03"/>
    <w:rsid w:val="004F39B9"/>
    <w:rsid w:val="00500AB8"/>
    <w:rsid w:val="00502263"/>
    <w:rsid w:val="0050441F"/>
    <w:rsid w:val="00515F23"/>
    <w:rsid w:val="005201DE"/>
    <w:rsid w:val="005230F0"/>
    <w:rsid w:val="00523337"/>
    <w:rsid w:val="005234BE"/>
    <w:rsid w:val="00523F86"/>
    <w:rsid w:val="00527314"/>
    <w:rsid w:val="0053357A"/>
    <w:rsid w:val="005429B1"/>
    <w:rsid w:val="00544728"/>
    <w:rsid w:val="00545130"/>
    <w:rsid w:val="00551074"/>
    <w:rsid w:val="00551242"/>
    <w:rsid w:val="00552970"/>
    <w:rsid w:val="00560BB3"/>
    <w:rsid w:val="0056357B"/>
    <w:rsid w:val="005641A2"/>
    <w:rsid w:val="00564E91"/>
    <w:rsid w:val="005702B3"/>
    <w:rsid w:val="00571054"/>
    <w:rsid w:val="005730F0"/>
    <w:rsid w:val="005743B5"/>
    <w:rsid w:val="00574E25"/>
    <w:rsid w:val="005776C6"/>
    <w:rsid w:val="00580B4C"/>
    <w:rsid w:val="00583A11"/>
    <w:rsid w:val="0058450F"/>
    <w:rsid w:val="005848C7"/>
    <w:rsid w:val="00584F64"/>
    <w:rsid w:val="005A210B"/>
    <w:rsid w:val="005A35C3"/>
    <w:rsid w:val="005A7896"/>
    <w:rsid w:val="005B45CE"/>
    <w:rsid w:val="005B5ABC"/>
    <w:rsid w:val="005C2429"/>
    <w:rsid w:val="005C4456"/>
    <w:rsid w:val="005C4CA5"/>
    <w:rsid w:val="005D2E1A"/>
    <w:rsid w:val="005D4493"/>
    <w:rsid w:val="005E55AA"/>
    <w:rsid w:val="005E6C66"/>
    <w:rsid w:val="005F06C6"/>
    <w:rsid w:val="005F34BF"/>
    <w:rsid w:val="005F4BA3"/>
    <w:rsid w:val="005F6F4E"/>
    <w:rsid w:val="005F7B61"/>
    <w:rsid w:val="006003E5"/>
    <w:rsid w:val="00604F48"/>
    <w:rsid w:val="006050E6"/>
    <w:rsid w:val="00607F1B"/>
    <w:rsid w:val="00611789"/>
    <w:rsid w:val="00622321"/>
    <w:rsid w:val="00624E7F"/>
    <w:rsid w:val="00625EC7"/>
    <w:rsid w:val="00626A2D"/>
    <w:rsid w:val="006301F3"/>
    <w:rsid w:val="00633C49"/>
    <w:rsid w:val="0063713A"/>
    <w:rsid w:val="00641210"/>
    <w:rsid w:val="00644628"/>
    <w:rsid w:val="006457A6"/>
    <w:rsid w:val="00647BCB"/>
    <w:rsid w:val="00647C84"/>
    <w:rsid w:val="006528F7"/>
    <w:rsid w:val="006568C8"/>
    <w:rsid w:val="00660D4B"/>
    <w:rsid w:val="00660E9D"/>
    <w:rsid w:val="00661744"/>
    <w:rsid w:val="00662138"/>
    <w:rsid w:val="006714F8"/>
    <w:rsid w:val="00674D0F"/>
    <w:rsid w:val="00675D93"/>
    <w:rsid w:val="00676512"/>
    <w:rsid w:val="00680064"/>
    <w:rsid w:val="00681194"/>
    <w:rsid w:val="00683B3C"/>
    <w:rsid w:val="00684D23"/>
    <w:rsid w:val="00686641"/>
    <w:rsid w:val="00687748"/>
    <w:rsid w:val="00690F0F"/>
    <w:rsid w:val="00691B76"/>
    <w:rsid w:val="00691BCA"/>
    <w:rsid w:val="00693670"/>
    <w:rsid w:val="00694D1F"/>
    <w:rsid w:val="00695BC9"/>
    <w:rsid w:val="006A0CDB"/>
    <w:rsid w:val="006A11F7"/>
    <w:rsid w:val="006A1834"/>
    <w:rsid w:val="006A34DF"/>
    <w:rsid w:val="006A382B"/>
    <w:rsid w:val="006A595C"/>
    <w:rsid w:val="006A6C35"/>
    <w:rsid w:val="006B2029"/>
    <w:rsid w:val="006B32B9"/>
    <w:rsid w:val="006B4FD8"/>
    <w:rsid w:val="006B7FD3"/>
    <w:rsid w:val="006C3334"/>
    <w:rsid w:val="006C696A"/>
    <w:rsid w:val="006E22A1"/>
    <w:rsid w:val="006E292D"/>
    <w:rsid w:val="006E29A1"/>
    <w:rsid w:val="006E6B61"/>
    <w:rsid w:val="006F3D9F"/>
    <w:rsid w:val="006F4936"/>
    <w:rsid w:val="00710004"/>
    <w:rsid w:val="0071076F"/>
    <w:rsid w:val="00711B97"/>
    <w:rsid w:val="007128D9"/>
    <w:rsid w:val="007134D2"/>
    <w:rsid w:val="007236B4"/>
    <w:rsid w:val="00731C1A"/>
    <w:rsid w:val="00731DEE"/>
    <w:rsid w:val="00732D72"/>
    <w:rsid w:val="007346D1"/>
    <w:rsid w:val="007351D0"/>
    <w:rsid w:val="00735338"/>
    <w:rsid w:val="00735530"/>
    <w:rsid w:val="00736E62"/>
    <w:rsid w:val="00736F29"/>
    <w:rsid w:val="00737052"/>
    <w:rsid w:val="007401F1"/>
    <w:rsid w:val="00740552"/>
    <w:rsid w:val="007443FE"/>
    <w:rsid w:val="007445F7"/>
    <w:rsid w:val="00744AE7"/>
    <w:rsid w:val="0074537C"/>
    <w:rsid w:val="00745F89"/>
    <w:rsid w:val="007474F8"/>
    <w:rsid w:val="007477E3"/>
    <w:rsid w:val="00755C10"/>
    <w:rsid w:val="00756FEB"/>
    <w:rsid w:val="007620E2"/>
    <w:rsid w:val="00765945"/>
    <w:rsid w:val="00765CAB"/>
    <w:rsid w:val="00772AEE"/>
    <w:rsid w:val="00777ECC"/>
    <w:rsid w:val="007823BB"/>
    <w:rsid w:val="00785901"/>
    <w:rsid w:val="007901FE"/>
    <w:rsid w:val="00790C25"/>
    <w:rsid w:val="00791D43"/>
    <w:rsid w:val="007A1705"/>
    <w:rsid w:val="007A1FDF"/>
    <w:rsid w:val="007A3636"/>
    <w:rsid w:val="007A4570"/>
    <w:rsid w:val="007B2E39"/>
    <w:rsid w:val="007B41DC"/>
    <w:rsid w:val="007B662B"/>
    <w:rsid w:val="007B6B0D"/>
    <w:rsid w:val="007C1699"/>
    <w:rsid w:val="007C17F3"/>
    <w:rsid w:val="007C3D63"/>
    <w:rsid w:val="007C42C2"/>
    <w:rsid w:val="007C5D81"/>
    <w:rsid w:val="007D0A1A"/>
    <w:rsid w:val="007D25BE"/>
    <w:rsid w:val="007D478E"/>
    <w:rsid w:val="007D7E33"/>
    <w:rsid w:val="007E004F"/>
    <w:rsid w:val="007E18A1"/>
    <w:rsid w:val="007E493F"/>
    <w:rsid w:val="007E49F3"/>
    <w:rsid w:val="007F0F8B"/>
    <w:rsid w:val="007F622C"/>
    <w:rsid w:val="00802A13"/>
    <w:rsid w:val="00803371"/>
    <w:rsid w:val="00805F7A"/>
    <w:rsid w:val="008060DA"/>
    <w:rsid w:val="00816268"/>
    <w:rsid w:val="008166D7"/>
    <w:rsid w:val="00824922"/>
    <w:rsid w:val="00831FCC"/>
    <w:rsid w:val="00840AEC"/>
    <w:rsid w:val="008410DF"/>
    <w:rsid w:val="00844FCF"/>
    <w:rsid w:val="0084686F"/>
    <w:rsid w:val="00847374"/>
    <w:rsid w:val="008539E1"/>
    <w:rsid w:val="008577B1"/>
    <w:rsid w:val="00864F85"/>
    <w:rsid w:val="00865A42"/>
    <w:rsid w:val="00866787"/>
    <w:rsid w:val="008668C1"/>
    <w:rsid w:val="00867710"/>
    <w:rsid w:val="0087180B"/>
    <w:rsid w:val="00871A01"/>
    <w:rsid w:val="00884525"/>
    <w:rsid w:val="00885EAA"/>
    <w:rsid w:val="00886C30"/>
    <w:rsid w:val="00891DD9"/>
    <w:rsid w:val="0089682B"/>
    <w:rsid w:val="008A21B6"/>
    <w:rsid w:val="008A5128"/>
    <w:rsid w:val="008A54C6"/>
    <w:rsid w:val="008A5A7D"/>
    <w:rsid w:val="008A5CCE"/>
    <w:rsid w:val="008B08AA"/>
    <w:rsid w:val="008B1B81"/>
    <w:rsid w:val="008B1E71"/>
    <w:rsid w:val="008B3DCD"/>
    <w:rsid w:val="008B4F13"/>
    <w:rsid w:val="008C39BA"/>
    <w:rsid w:val="008D113D"/>
    <w:rsid w:val="008D1E86"/>
    <w:rsid w:val="008D3755"/>
    <w:rsid w:val="008D3C02"/>
    <w:rsid w:val="008E3B41"/>
    <w:rsid w:val="008E42CF"/>
    <w:rsid w:val="008E581C"/>
    <w:rsid w:val="008F1E49"/>
    <w:rsid w:val="008F5280"/>
    <w:rsid w:val="008F53DC"/>
    <w:rsid w:val="008F6548"/>
    <w:rsid w:val="0090054C"/>
    <w:rsid w:val="0090241B"/>
    <w:rsid w:val="00903AD5"/>
    <w:rsid w:val="00904838"/>
    <w:rsid w:val="0090491B"/>
    <w:rsid w:val="009049F8"/>
    <w:rsid w:val="00906C7F"/>
    <w:rsid w:val="00910B9C"/>
    <w:rsid w:val="009130A1"/>
    <w:rsid w:val="00915D6B"/>
    <w:rsid w:val="00916996"/>
    <w:rsid w:val="00916F53"/>
    <w:rsid w:val="00920669"/>
    <w:rsid w:val="009241B5"/>
    <w:rsid w:val="00927B66"/>
    <w:rsid w:val="00935014"/>
    <w:rsid w:val="00942989"/>
    <w:rsid w:val="00943FFF"/>
    <w:rsid w:val="00945A49"/>
    <w:rsid w:val="009462BC"/>
    <w:rsid w:val="00946467"/>
    <w:rsid w:val="00946A5F"/>
    <w:rsid w:val="00953D49"/>
    <w:rsid w:val="009546FF"/>
    <w:rsid w:val="0095770C"/>
    <w:rsid w:val="00960ACA"/>
    <w:rsid w:val="00966F86"/>
    <w:rsid w:val="00967B24"/>
    <w:rsid w:val="0097006B"/>
    <w:rsid w:val="00973D05"/>
    <w:rsid w:val="00977675"/>
    <w:rsid w:val="00977CEB"/>
    <w:rsid w:val="00982297"/>
    <w:rsid w:val="009825DB"/>
    <w:rsid w:val="0098265C"/>
    <w:rsid w:val="00982A84"/>
    <w:rsid w:val="009968BD"/>
    <w:rsid w:val="009A3A8D"/>
    <w:rsid w:val="009A3B9E"/>
    <w:rsid w:val="009A56AD"/>
    <w:rsid w:val="009A650F"/>
    <w:rsid w:val="009B1C8C"/>
    <w:rsid w:val="009B26B3"/>
    <w:rsid w:val="009B37F7"/>
    <w:rsid w:val="009B5638"/>
    <w:rsid w:val="009B6BC9"/>
    <w:rsid w:val="009C24F0"/>
    <w:rsid w:val="009C43D8"/>
    <w:rsid w:val="009C6E21"/>
    <w:rsid w:val="009C763C"/>
    <w:rsid w:val="009D001D"/>
    <w:rsid w:val="009D1ED4"/>
    <w:rsid w:val="009D5FF0"/>
    <w:rsid w:val="009E12B6"/>
    <w:rsid w:val="009E154F"/>
    <w:rsid w:val="009E2B40"/>
    <w:rsid w:val="009E3B56"/>
    <w:rsid w:val="009E4A8A"/>
    <w:rsid w:val="009E58E4"/>
    <w:rsid w:val="009E6C3A"/>
    <w:rsid w:val="009E7BDE"/>
    <w:rsid w:val="009F4292"/>
    <w:rsid w:val="009F59A0"/>
    <w:rsid w:val="00A071C9"/>
    <w:rsid w:val="00A1613A"/>
    <w:rsid w:val="00A17675"/>
    <w:rsid w:val="00A204E5"/>
    <w:rsid w:val="00A23278"/>
    <w:rsid w:val="00A24033"/>
    <w:rsid w:val="00A24B28"/>
    <w:rsid w:val="00A267B8"/>
    <w:rsid w:val="00A3036B"/>
    <w:rsid w:val="00A321EE"/>
    <w:rsid w:val="00A337AA"/>
    <w:rsid w:val="00A345E7"/>
    <w:rsid w:val="00A356E6"/>
    <w:rsid w:val="00A35871"/>
    <w:rsid w:val="00A40F93"/>
    <w:rsid w:val="00A43681"/>
    <w:rsid w:val="00A51F6F"/>
    <w:rsid w:val="00A54ABF"/>
    <w:rsid w:val="00A54D08"/>
    <w:rsid w:val="00A54DEE"/>
    <w:rsid w:val="00A56065"/>
    <w:rsid w:val="00A61878"/>
    <w:rsid w:val="00A628C3"/>
    <w:rsid w:val="00A65C6D"/>
    <w:rsid w:val="00A7054B"/>
    <w:rsid w:val="00A71354"/>
    <w:rsid w:val="00A73033"/>
    <w:rsid w:val="00A743AE"/>
    <w:rsid w:val="00A851B6"/>
    <w:rsid w:val="00A86C6F"/>
    <w:rsid w:val="00A957AA"/>
    <w:rsid w:val="00A960C7"/>
    <w:rsid w:val="00A96F5F"/>
    <w:rsid w:val="00AA7430"/>
    <w:rsid w:val="00AB12C5"/>
    <w:rsid w:val="00AB25C0"/>
    <w:rsid w:val="00AB454D"/>
    <w:rsid w:val="00AB6C25"/>
    <w:rsid w:val="00AC1545"/>
    <w:rsid w:val="00AC369E"/>
    <w:rsid w:val="00AC522A"/>
    <w:rsid w:val="00AC57E6"/>
    <w:rsid w:val="00AC63FF"/>
    <w:rsid w:val="00AC7E80"/>
    <w:rsid w:val="00AE0E5B"/>
    <w:rsid w:val="00AE268B"/>
    <w:rsid w:val="00AE7388"/>
    <w:rsid w:val="00AE7CF6"/>
    <w:rsid w:val="00AF1E6D"/>
    <w:rsid w:val="00B212D1"/>
    <w:rsid w:val="00B2189C"/>
    <w:rsid w:val="00B22998"/>
    <w:rsid w:val="00B22EB0"/>
    <w:rsid w:val="00B24D91"/>
    <w:rsid w:val="00B25189"/>
    <w:rsid w:val="00B25F3B"/>
    <w:rsid w:val="00B2661B"/>
    <w:rsid w:val="00B268E7"/>
    <w:rsid w:val="00B306AE"/>
    <w:rsid w:val="00B306F2"/>
    <w:rsid w:val="00B33035"/>
    <w:rsid w:val="00B41B7E"/>
    <w:rsid w:val="00B44DC4"/>
    <w:rsid w:val="00B45A0C"/>
    <w:rsid w:val="00B52221"/>
    <w:rsid w:val="00B545CD"/>
    <w:rsid w:val="00B57F44"/>
    <w:rsid w:val="00B61C6A"/>
    <w:rsid w:val="00B63EEA"/>
    <w:rsid w:val="00B64413"/>
    <w:rsid w:val="00B66BCA"/>
    <w:rsid w:val="00B74BC5"/>
    <w:rsid w:val="00B769FF"/>
    <w:rsid w:val="00B8310B"/>
    <w:rsid w:val="00B84E58"/>
    <w:rsid w:val="00B94054"/>
    <w:rsid w:val="00B97D77"/>
    <w:rsid w:val="00BA0809"/>
    <w:rsid w:val="00BA4166"/>
    <w:rsid w:val="00BB260F"/>
    <w:rsid w:val="00BB620B"/>
    <w:rsid w:val="00BC0290"/>
    <w:rsid w:val="00BC08A6"/>
    <w:rsid w:val="00BC32A2"/>
    <w:rsid w:val="00BC52D9"/>
    <w:rsid w:val="00BC7175"/>
    <w:rsid w:val="00BC72E3"/>
    <w:rsid w:val="00BD4666"/>
    <w:rsid w:val="00BE5B2B"/>
    <w:rsid w:val="00BE60F7"/>
    <w:rsid w:val="00BE76E9"/>
    <w:rsid w:val="00BF0A48"/>
    <w:rsid w:val="00BF2025"/>
    <w:rsid w:val="00BF4057"/>
    <w:rsid w:val="00BF782D"/>
    <w:rsid w:val="00C000D6"/>
    <w:rsid w:val="00C0220E"/>
    <w:rsid w:val="00C0260A"/>
    <w:rsid w:val="00C03851"/>
    <w:rsid w:val="00C05398"/>
    <w:rsid w:val="00C0619D"/>
    <w:rsid w:val="00C06566"/>
    <w:rsid w:val="00C10090"/>
    <w:rsid w:val="00C100D3"/>
    <w:rsid w:val="00C10336"/>
    <w:rsid w:val="00C119FF"/>
    <w:rsid w:val="00C1249B"/>
    <w:rsid w:val="00C12FCD"/>
    <w:rsid w:val="00C24E84"/>
    <w:rsid w:val="00C265FB"/>
    <w:rsid w:val="00C308BB"/>
    <w:rsid w:val="00C356D1"/>
    <w:rsid w:val="00C41289"/>
    <w:rsid w:val="00C450CA"/>
    <w:rsid w:val="00C47292"/>
    <w:rsid w:val="00C47D4C"/>
    <w:rsid w:val="00C534A2"/>
    <w:rsid w:val="00C55AB0"/>
    <w:rsid w:val="00C55C32"/>
    <w:rsid w:val="00C65E56"/>
    <w:rsid w:val="00C67C87"/>
    <w:rsid w:val="00C72640"/>
    <w:rsid w:val="00C74703"/>
    <w:rsid w:val="00C758BE"/>
    <w:rsid w:val="00C759F7"/>
    <w:rsid w:val="00C829AC"/>
    <w:rsid w:val="00C8362A"/>
    <w:rsid w:val="00C8467B"/>
    <w:rsid w:val="00C85141"/>
    <w:rsid w:val="00C9005B"/>
    <w:rsid w:val="00C91B75"/>
    <w:rsid w:val="00C92134"/>
    <w:rsid w:val="00C924C9"/>
    <w:rsid w:val="00C92C7A"/>
    <w:rsid w:val="00C961DC"/>
    <w:rsid w:val="00CA1888"/>
    <w:rsid w:val="00CA3502"/>
    <w:rsid w:val="00CA4671"/>
    <w:rsid w:val="00CA4E1F"/>
    <w:rsid w:val="00CA782D"/>
    <w:rsid w:val="00CB145C"/>
    <w:rsid w:val="00CB3029"/>
    <w:rsid w:val="00CB47A1"/>
    <w:rsid w:val="00CD049C"/>
    <w:rsid w:val="00CD4C39"/>
    <w:rsid w:val="00CE0A48"/>
    <w:rsid w:val="00CE32D8"/>
    <w:rsid w:val="00CE5D11"/>
    <w:rsid w:val="00CE6F3D"/>
    <w:rsid w:val="00CF3EFF"/>
    <w:rsid w:val="00CF4EA4"/>
    <w:rsid w:val="00D026E4"/>
    <w:rsid w:val="00D04AAA"/>
    <w:rsid w:val="00D0576D"/>
    <w:rsid w:val="00D05803"/>
    <w:rsid w:val="00D074CF"/>
    <w:rsid w:val="00D11970"/>
    <w:rsid w:val="00D14BA3"/>
    <w:rsid w:val="00D163E2"/>
    <w:rsid w:val="00D1760D"/>
    <w:rsid w:val="00D17CF1"/>
    <w:rsid w:val="00D2512F"/>
    <w:rsid w:val="00D31E23"/>
    <w:rsid w:val="00D32FC7"/>
    <w:rsid w:val="00D33CE3"/>
    <w:rsid w:val="00D379E9"/>
    <w:rsid w:val="00D37B40"/>
    <w:rsid w:val="00D37D5F"/>
    <w:rsid w:val="00D4187D"/>
    <w:rsid w:val="00D43917"/>
    <w:rsid w:val="00D44AED"/>
    <w:rsid w:val="00D4759A"/>
    <w:rsid w:val="00D5005B"/>
    <w:rsid w:val="00D5257F"/>
    <w:rsid w:val="00D526F0"/>
    <w:rsid w:val="00D52B36"/>
    <w:rsid w:val="00D53034"/>
    <w:rsid w:val="00D576FD"/>
    <w:rsid w:val="00D61AC9"/>
    <w:rsid w:val="00D62BFA"/>
    <w:rsid w:val="00D64AA4"/>
    <w:rsid w:val="00D65D49"/>
    <w:rsid w:val="00D72E63"/>
    <w:rsid w:val="00D82E83"/>
    <w:rsid w:val="00D93D7B"/>
    <w:rsid w:val="00D96E0E"/>
    <w:rsid w:val="00DA1E9F"/>
    <w:rsid w:val="00DA3ABB"/>
    <w:rsid w:val="00DA4E77"/>
    <w:rsid w:val="00DB2641"/>
    <w:rsid w:val="00DB321B"/>
    <w:rsid w:val="00DB3788"/>
    <w:rsid w:val="00DB3D68"/>
    <w:rsid w:val="00DC136F"/>
    <w:rsid w:val="00DC1A9A"/>
    <w:rsid w:val="00DC765F"/>
    <w:rsid w:val="00DC77EC"/>
    <w:rsid w:val="00DD710F"/>
    <w:rsid w:val="00DD716C"/>
    <w:rsid w:val="00DE22A6"/>
    <w:rsid w:val="00DE31A5"/>
    <w:rsid w:val="00DE789F"/>
    <w:rsid w:val="00DF3EEA"/>
    <w:rsid w:val="00DF79C5"/>
    <w:rsid w:val="00DF7FEE"/>
    <w:rsid w:val="00E02178"/>
    <w:rsid w:val="00E03850"/>
    <w:rsid w:val="00E041B7"/>
    <w:rsid w:val="00E06DFE"/>
    <w:rsid w:val="00E1267E"/>
    <w:rsid w:val="00E14651"/>
    <w:rsid w:val="00E15F4E"/>
    <w:rsid w:val="00E167F2"/>
    <w:rsid w:val="00E242F2"/>
    <w:rsid w:val="00E2473F"/>
    <w:rsid w:val="00E252BD"/>
    <w:rsid w:val="00E26161"/>
    <w:rsid w:val="00E26BA5"/>
    <w:rsid w:val="00E278DB"/>
    <w:rsid w:val="00E3000F"/>
    <w:rsid w:val="00E35D4B"/>
    <w:rsid w:val="00E37487"/>
    <w:rsid w:val="00E42822"/>
    <w:rsid w:val="00E4453F"/>
    <w:rsid w:val="00E500E1"/>
    <w:rsid w:val="00E50945"/>
    <w:rsid w:val="00E55626"/>
    <w:rsid w:val="00E57A16"/>
    <w:rsid w:val="00E6064A"/>
    <w:rsid w:val="00E62490"/>
    <w:rsid w:val="00E63FEA"/>
    <w:rsid w:val="00E661A5"/>
    <w:rsid w:val="00E66E24"/>
    <w:rsid w:val="00E73E63"/>
    <w:rsid w:val="00E82F19"/>
    <w:rsid w:val="00EA0100"/>
    <w:rsid w:val="00EA0792"/>
    <w:rsid w:val="00EA1E2C"/>
    <w:rsid w:val="00EA3F31"/>
    <w:rsid w:val="00EA48ED"/>
    <w:rsid w:val="00EA7A43"/>
    <w:rsid w:val="00EB3981"/>
    <w:rsid w:val="00EB764E"/>
    <w:rsid w:val="00EB77A3"/>
    <w:rsid w:val="00EC0B04"/>
    <w:rsid w:val="00EC1679"/>
    <w:rsid w:val="00EC1C5B"/>
    <w:rsid w:val="00EC2FA3"/>
    <w:rsid w:val="00EC6712"/>
    <w:rsid w:val="00EC6C02"/>
    <w:rsid w:val="00EC7684"/>
    <w:rsid w:val="00ED1D5F"/>
    <w:rsid w:val="00ED2190"/>
    <w:rsid w:val="00ED38B8"/>
    <w:rsid w:val="00ED3A7F"/>
    <w:rsid w:val="00ED7A57"/>
    <w:rsid w:val="00EE68BA"/>
    <w:rsid w:val="00EF5406"/>
    <w:rsid w:val="00F00A7B"/>
    <w:rsid w:val="00F04C13"/>
    <w:rsid w:val="00F05211"/>
    <w:rsid w:val="00F12371"/>
    <w:rsid w:val="00F1248A"/>
    <w:rsid w:val="00F130AC"/>
    <w:rsid w:val="00F13877"/>
    <w:rsid w:val="00F13C10"/>
    <w:rsid w:val="00F13E6D"/>
    <w:rsid w:val="00F156AF"/>
    <w:rsid w:val="00F16236"/>
    <w:rsid w:val="00F17DF0"/>
    <w:rsid w:val="00F21C52"/>
    <w:rsid w:val="00F230C2"/>
    <w:rsid w:val="00F2359B"/>
    <w:rsid w:val="00F26A4E"/>
    <w:rsid w:val="00F30073"/>
    <w:rsid w:val="00F31393"/>
    <w:rsid w:val="00F33281"/>
    <w:rsid w:val="00F3382C"/>
    <w:rsid w:val="00F3400B"/>
    <w:rsid w:val="00F343BD"/>
    <w:rsid w:val="00F41064"/>
    <w:rsid w:val="00F430A7"/>
    <w:rsid w:val="00F45643"/>
    <w:rsid w:val="00F45E1F"/>
    <w:rsid w:val="00F504AD"/>
    <w:rsid w:val="00F5261E"/>
    <w:rsid w:val="00F528E4"/>
    <w:rsid w:val="00F5407C"/>
    <w:rsid w:val="00F5541C"/>
    <w:rsid w:val="00F56771"/>
    <w:rsid w:val="00F627E3"/>
    <w:rsid w:val="00F632E6"/>
    <w:rsid w:val="00F63D4C"/>
    <w:rsid w:val="00F65A29"/>
    <w:rsid w:val="00F676DA"/>
    <w:rsid w:val="00F743D9"/>
    <w:rsid w:val="00F7501E"/>
    <w:rsid w:val="00F75DAB"/>
    <w:rsid w:val="00F76B24"/>
    <w:rsid w:val="00F77DCF"/>
    <w:rsid w:val="00F77EA7"/>
    <w:rsid w:val="00F831A6"/>
    <w:rsid w:val="00F840CA"/>
    <w:rsid w:val="00F8525E"/>
    <w:rsid w:val="00F86095"/>
    <w:rsid w:val="00F868FD"/>
    <w:rsid w:val="00F8706D"/>
    <w:rsid w:val="00F95CA3"/>
    <w:rsid w:val="00F960EC"/>
    <w:rsid w:val="00F9766C"/>
    <w:rsid w:val="00FA2A7C"/>
    <w:rsid w:val="00FB0411"/>
    <w:rsid w:val="00FB05F9"/>
    <w:rsid w:val="00FB2AC4"/>
    <w:rsid w:val="00FB2F84"/>
    <w:rsid w:val="00FB37CE"/>
    <w:rsid w:val="00FB6E01"/>
    <w:rsid w:val="00FB6E79"/>
    <w:rsid w:val="00FC15D1"/>
    <w:rsid w:val="00FC3E98"/>
    <w:rsid w:val="00FC484B"/>
    <w:rsid w:val="00FC51D5"/>
    <w:rsid w:val="00FC56CC"/>
    <w:rsid w:val="00FC6CEC"/>
    <w:rsid w:val="00FC75EC"/>
    <w:rsid w:val="00FD386E"/>
    <w:rsid w:val="00FD386F"/>
    <w:rsid w:val="00FE25B7"/>
    <w:rsid w:val="00FE31EC"/>
    <w:rsid w:val="00FE6CF1"/>
    <w:rsid w:val="00FF0063"/>
    <w:rsid w:val="00FF061A"/>
    <w:rsid w:val="00FF113E"/>
    <w:rsid w:val="00FF4DA1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8D5"/>
  <w15:docId w15:val="{737DF3D1-0D8B-4B5E-85DE-356D7E1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223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A54ABF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FC5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5C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AB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c"/>
    <w:uiPriority w:val="59"/>
    <w:rsid w:val="00A54A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A5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54ABF"/>
  </w:style>
  <w:style w:type="character" w:customStyle="1" w:styleId="highlightsearch4">
    <w:name w:val="highlightsearch4"/>
    <w:rsid w:val="00A54ABF"/>
  </w:style>
  <w:style w:type="paragraph" w:customStyle="1" w:styleId="unformattext">
    <w:name w:val="unformattext"/>
    <w:basedOn w:val="a"/>
    <w:rsid w:val="00A54A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A54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54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366D6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0">
    <w:name w:val="Основной текст с отступом 2 Знак"/>
    <w:basedOn w:val="a0"/>
    <w:link w:val="2"/>
    <w:rsid w:val="003366D6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ERTEXT">
    <w:name w:val=".HEADERTEXT"/>
    <w:rsid w:val="00B22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45A0C"/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0262D4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">
    <w:name w:val="s_1"/>
    <w:basedOn w:val="a"/>
    <w:rsid w:val="001D7DF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e">
    <w:name w:val="footnote text"/>
    <w:basedOn w:val="a"/>
    <w:link w:val="af"/>
    <w:uiPriority w:val="99"/>
    <w:semiHidden/>
    <w:unhideWhenUsed/>
    <w:rsid w:val="00F868FD"/>
  </w:style>
  <w:style w:type="character" w:customStyle="1" w:styleId="af">
    <w:name w:val="Текст сноски Знак"/>
    <w:basedOn w:val="a0"/>
    <w:link w:val="ae"/>
    <w:uiPriority w:val="99"/>
    <w:semiHidden/>
    <w:rsid w:val="00F868FD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0">
    <w:name w:val="footnote reference"/>
    <w:basedOn w:val="a0"/>
    <w:uiPriority w:val="99"/>
    <w:semiHidden/>
    <w:unhideWhenUsed/>
    <w:rsid w:val="00F86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meri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EA34FC5540CC08BA266C9787A1C1F5B0A6177414A31FEA7886397BDCBA9B103B9CAB9FCD87l3f6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F4D9-805C-4A81-9888-25AB1D6B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7370</TotalTime>
  <Pages>35</Pages>
  <Words>12895</Words>
  <Characters>73506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dad</Company>
  <LinksUpToDate>false</LinksUpToDate>
  <CharactersWithSpaces>86229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Викторова Анастасия Андреевна</dc:creator>
  <cp:lastModifiedBy>Dinara</cp:lastModifiedBy>
  <cp:revision>208</cp:revision>
  <cp:lastPrinted>2020-11-09T07:55:00Z</cp:lastPrinted>
  <dcterms:created xsi:type="dcterms:W3CDTF">2020-07-09T04:09:00Z</dcterms:created>
  <dcterms:modified xsi:type="dcterms:W3CDTF">2020-11-09T07:59:00Z</dcterms:modified>
</cp:coreProperties>
</file>